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245" w:rsidRDefault="00DE3245" w:rsidP="00DE3245">
      <w:pPr>
        <w:pStyle w:val="af9"/>
        <w:spacing w:after="0" w:line="240" w:lineRule="auto"/>
        <w:ind w:left="0" w:firstLine="709"/>
        <w:contextualSpacing w:val="0"/>
        <w:rPr>
          <w:rFonts w:ascii="Times New Roman" w:hAnsi="Times New Roman"/>
          <w:color w:val="000000" w:themeColor="text1"/>
          <w:sz w:val="24"/>
        </w:rPr>
      </w:pPr>
    </w:p>
    <w:p w:rsidR="00DE3245" w:rsidRDefault="004957C0" w:rsidP="004957C0">
      <w:pPr>
        <w:pStyle w:val="af9"/>
        <w:spacing w:after="0" w:line="240" w:lineRule="auto"/>
        <w:ind w:left="0" w:firstLine="709"/>
        <w:contextualSpacing w:val="0"/>
        <w:jc w:val="both"/>
        <w:rPr>
          <w:rFonts w:ascii="Times New Roman" w:hAnsi="Times New Roman"/>
          <w:color w:val="000000" w:themeColor="text1"/>
          <w:sz w:val="24"/>
        </w:rPr>
      </w:pPr>
      <w:r w:rsidRPr="004957C0">
        <w:rPr>
          <w:rFonts w:ascii="Times New Roman" w:hAnsi="Times New Roman"/>
          <w:b/>
          <w:color w:val="000000" w:themeColor="text1"/>
          <w:sz w:val="24"/>
        </w:rPr>
        <w:t xml:space="preserve">Состав (содержание, в </w:t>
      </w:r>
      <w:proofErr w:type="spellStart"/>
      <w:r w:rsidRPr="004957C0">
        <w:rPr>
          <w:rFonts w:ascii="Times New Roman" w:hAnsi="Times New Roman"/>
          <w:b/>
          <w:color w:val="000000" w:themeColor="text1"/>
          <w:sz w:val="24"/>
        </w:rPr>
        <w:t>т.ч</w:t>
      </w:r>
      <w:proofErr w:type="spellEnd"/>
      <w:r w:rsidRPr="004957C0">
        <w:rPr>
          <w:rFonts w:ascii="Times New Roman" w:hAnsi="Times New Roman"/>
          <w:b/>
          <w:color w:val="000000" w:themeColor="text1"/>
          <w:sz w:val="24"/>
        </w:rPr>
        <w:t xml:space="preserve">. </w:t>
      </w:r>
      <w:r>
        <w:rPr>
          <w:rFonts w:ascii="Times New Roman" w:hAnsi="Times New Roman"/>
          <w:b/>
          <w:color w:val="000000" w:themeColor="text1"/>
          <w:sz w:val="24"/>
        </w:rPr>
        <w:t xml:space="preserve">части, </w:t>
      </w:r>
      <w:r w:rsidRPr="004957C0">
        <w:rPr>
          <w:rFonts w:ascii="Times New Roman" w:hAnsi="Times New Roman"/>
          <w:b/>
          <w:color w:val="000000" w:themeColor="text1"/>
          <w:sz w:val="24"/>
        </w:rPr>
        <w:t>тома, главы, разделы) Схемы теплоснабжения муниципального образования</w:t>
      </w:r>
      <w:r>
        <w:rPr>
          <w:rFonts w:ascii="Times New Roman" w:hAnsi="Times New Roman"/>
          <w:color w:val="000000" w:themeColor="text1"/>
          <w:sz w:val="24"/>
        </w:rPr>
        <w:t xml:space="preserve"> в соответствии с Требованиями к схемам теплоснабжения, утвержденными </w:t>
      </w:r>
      <w:r w:rsidRPr="004957C0">
        <w:rPr>
          <w:rFonts w:ascii="Times New Roman" w:hAnsi="Times New Roman"/>
          <w:color w:val="000000" w:themeColor="text1"/>
          <w:sz w:val="24"/>
        </w:rPr>
        <w:t>Постановление</w:t>
      </w:r>
      <w:r>
        <w:rPr>
          <w:rFonts w:ascii="Times New Roman" w:hAnsi="Times New Roman"/>
          <w:color w:val="000000" w:themeColor="text1"/>
          <w:sz w:val="24"/>
        </w:rPr>
        <w:t>м</w:t>
      </w:r>
      <w:r w:rsidRPr="004957C0">
        <w:rPr>
          <w:rFonts w:ascii="Times New Roman" w:hAnsi="Times New Roman"/>
          <w:color w:val="000000" w:themeColor="text1"/>
          <w:sz w:val="24"/>
        </w:rPr>
        <w:t xml:space="preserve"> Правительства РФ от 22</w:t>
      </w:r>
      <w:r>
        <w:rPr>
          <w:rFonts w:ascii="Times New Roman" w:hAnsi="Times New Roman"/>
          <w:color w:val="000000" w:themeColor="text1"/>
          <w:sz w:val="24"/>
        </w:rPr>
        <w:t>.02.</w:t>
      </w:r>
      <w:r w:rsidRPr="004957C0">
        <w:rPr>
          <w:rFonts w:ascii="Times New Roman" w:hAnsi="Times New Roman"/>
          <w:color w:val="000000" w:themeColor="text1"/>
          <w:sz w:val="24"/>
        </w:rPr>
        <w:t xml:space="preserve">2012 </w:t>
      </w:r>
      <w:r>
        <w:rPr>
          <w:rFonts w:ascii="Times New Roman" w:hAnsi="Times New Roman"/>
          <w:color w:val="000000" w:themeColor="text1"/>
          <w:sz w:val="24"/>
        </w:rPr>
        <w:t>№</w:t>
      </w:r>
      <w:r w:rsidRPr="004957C0">
        <w:rPr>
          <w:rFonts w:ascii="Times New Roman" w:hAnsi="Times New Roman"/>
          <w:color w:val="000000" w:themeColor="text1"/>
          <w:sz w:val="24"/>
        </w:rPr>
        <w:t xml:space="preserve"> 154</w:t>
      </w:r>
    </w:p>
    <w:p w:rsidR="00AE6F4C" w:rsidRDefault="00AE6F4C" w:rsidP="00DE3245">
      <w:pPr>
        <w:pStyle w:val="af9"/>
        <w:spacing w:after="0" w:line="240" w:lineRule="auto"/>
        <w:ind w:left="0" w:firstLine="709"/>
        <w:contextualSpacing w:val="0"/>
        <w:rPr>
          <w:rFonts w:ascii="Times New Roman" w:hAnsi="Times New Roman"/>
          <w:b/>
          <w:color w:val="000000" w:themeColor="text1"/>
          <w:sz w:val="24"/>
        </w:rPr>
      </w:pPr>
    </w:p>
    <w:p w:rsidR="00DE3245" w:rsidRPr="00DE3245" w:rsidRDefault="00DE3245" w:rsidP="00DE3245">
      <w:pPr>
        <w:pStyle w:val="af9"/>
        <w:spacing w:after="0" w:line="240" w:lineRule="auto"/>
        <w:ind w:left="0" w:firstLine="709"/>
        <w:contextualSpacing w:val="0"/>
        <w:rPr>
          <w:rFonts w:ascii="Times New Roman" w:hAnsi="Times New Roman"/>
          <w:b/>
          <w:color w:val="000000" w:themeColor="text1"/>
          <w:sz w:val="24"/>
        </w:rPr>
      </w:pPr>
      <w:r w:rsidRPr="00DE3245">
        <w:rPr>
          <w:rFonts w:ascii="Times New Roman" w:hAnsi="Times New Roman"/>
          <w:b/>
          <w:color w:val="000000" w:themeColor="text1"/>
          <w:sz w:val="24"/>
        </w:rPr>
        <w:t>Утверждаемая часть</w:t>
      </w:r>
    </w:p>
    <w:p w:rsidR="00DE3245" w:rsidRPr="00DE3245" w:rsidRDefault="00DE3245" w:rsidP="00DE3245">
      <w:pPr>
        <w:pStyle w:val="affb"/>
        <w:numPr>
          <w:ilvl w:val="0"/>
          <w:numId w:val="23"/>
        </w:numPr>
        <w:adjustRightInd/>
        <w:spacing w:before="0" w:beforeAutospacing="0" w:after="0" w:afterAutospacing="0" w:line="240" w:lineRule="auto"/>
        <w:ind w:left="0" w:firstLine="709"/>
        <w:rPr>
          <w:color w:val="000000" w:themeColor="text1"/>
        </w:rPr>
      </w:pPr>
      <w:r w:rsidRPr="00DE3245">
        <w:rPr>
          <w:color w:val="000000" w:themeColor="text1"/>
        </w:rPr>
        <w:t xml:space="preserve">Раздел 1 Показатели существующего и перспективного спроса на тепловую энергию (мощность) и теплоноситель в установленных границах </w:t>
      </w:r>
      <w:r w:rsidR="004957C0">
        <w:rPr>
          <w:color w:val="000000" w:themeColor="text1"/>
        </w:rPr>
        <w:t>муниципального образования</w:t>
      </w:r>
      <w:r w:rsidRPr="00DE3245">
        <w:rPr>
          <w:color w:val="000000" w:themeColor="text1"/>
        </w:rPr>
        <w:t>.</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bCs/>
          <w:color w:val="000000" w:themeColor="text1"/>
        </w:rPr>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r w:rsidR="004957C0">
        <w:rPr>
          <w:bCs/>
          <w:color w:val="000000" w:themeColor="text1"/>
        </w:rPr>
        <w:t>муниципальному образованию</w:t>
      </w:r>
      <w:r w:rsidRPr="00DE3245">
        <w:rPr>
          <w:bCs/>
          <w:color w:val="000000" w:themeColor="text1"/>
        </w:rPr>
        <w:t>.</w:t>
      </w:r>
    </w:p>
    <w:p w:rsidR="00DE3245" w:rsidRPr="00DE3245" w:rsidRDefault="00DE3245" w:rsidP="00DE3245">
      <w:pPr>
        <w:pStyle w:val="affb"/>
        <w:adjustRightInd/>
        <w:spacing w:before="0" w:beforeAutospacing="0" w:after="0" w:afterAutospacing="0" w:line="240" w:lineRule="auto"/>
        <w:ind w:left="709"/>
        <w:rPr>
          <w:color w:val="000000" w:themeColor="text1"/>
        </w:rPr>
      </w:pPr>
    </w:p>
    <w:p w:rsidR="00DE3245" w:rsidRPr="00DE3245" w:rsidRDefault="00DE3245" w:rsidP="00DE3245">
      <w:pPr>
        <w:pStyle w:val="affb"/>
        <w:numPr>
          <w:ilvl w:val="0"/>
          <w:numId w:val="23"/>
        </w:numPr>
        <w:adjustRightInd/>
        <w:spacing w:before="0" w:beforeAutospacing="0" w:after="0" w:afterAutospacing="0" w:line="240" w:lineRule="auto"/>
        <w:ind w:left="0" w:firstLine="709"/>
        <w:rPr>
          <w:color w:val="000000" w:themeColor="text1"/>
        </w:rPr>
      </w:pPr>
      <w:r w:rsidRPr="00DE3245">
        <w:rPr>
          <w:color w:val="000000" w:themeColor="text1"/>
        </w:rPr>
        <w:t>Раздел 2 Существующие и перспективные балансы тепловой мощности источников тепловой энергии и тепловой нагрузки потребителей.</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Описание существующих и перспективных зон действия систем теплоснабжения и источников тепловой энергии.</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Описание существующих и перспективных зон действия индивидуальных источников тепловой энергии.</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w:t>
      </w:r>
      <w:r w:rsidRPr="00DE3245">
        <w:rPr>
          <w:lang w:eastAsia="ar-SA"/>
        </w:rPr>
        <w:t>.</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 xml:space="preserve">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городских округов либо в границах </w:t>
      </w:r>
      <w:r w:rsidR="00AE6F4C">
        <w:rPr>
          <w:color w:val="000000" w:themeColor="text1"/>
        </w:rPr>
        <w:t>муниципального образования</w:t>
      </w:r>
      <w:r w:rsidRPr="00DE3245">
        <w:rPr>
          <w:color w:val="000000" w:themeColor="text1"/>
        </w:rPr>
        <w:t xml:space="preserve"> с указанием величины тепловой нагрузки для потребителей каждого </w:t>
      </w:r>
      <w:r w:rsidR="00AE6F4C">
        <w:rPr>
          <w:color w:val="000000" w:themeColor="text1"/>
        </w:rPr>
        <w:t>муниципального образования</w:t>
      </w:r>
      <w:r w:rsidRPr="00DE3245">
        <w:rPr>
          <w:color w:val="000000" w:themeColor="text1"/>
        </w:rPr>
        <w:t>.</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Радиус эффективного теплоснабжения, определяемый в соответствии с методическими указаниями по разработке схем теплоснабжения.</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 xml:space="preserve">Существующие и </w:t>
      </w:r>
      <w:r w:rsidRPr="00DE3245">
        <w:t xml:space="preserve">перспективные значения установленной тепловой мощности основного оборудования источника (источников) тепловой энергии и </w:t>
      </w:r>
      <w:r w:rsidRPr="00DE3245">
        <w:rPr>
          <w:lang w:eastAsia="ar-SA"/>
        </w:rPr>
        <w:t xml:space="preserve">в целом по </w:t>
      </w:r>
      <w:r w:rsidR="004957C0">
        <w:rPr>
          <w:lang w:eastAsia="ar-SA"/>
        </w:rPr>
        <w:t>муниципальному образованию</w:t>
      </w:r>
      <w:r w:rsidRPr="00DE3245">
        <w:t>.</w:t>
      </w:r>
    </w:p>
    <w:p w:rsidR="00DE3245" w:rsidRPr="00DE3245" w:rsidRDefault="00DE3245" w:rsidP="00DE3245">
      <w:pPr>
        <w:pStyle w:val="affb"/>
        <w:numPr>
          <w:ilvl w:val="1"/>
          <w:numId w:val="23"/>
        </w:numPr>
        <w:adjustRightInd/>
        <w:spacing w:before="0" w:beforeAutospacing="0" w:after="0" w:afterAutospacing="0" w:line="240" w:lineRule="auto"/>
        <w:ind w:left="0" w:firstLine="709"/>
      </w:pPr>
      <w:r w:rsidRPr="00DE3245">
        <w:t xml:space="preserve">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и </w:t>
      </w:r>
      <w:r w:rsidRPr="00DE3245">
        <w:rPr>
          <w:lang w:eastAsia="ar-SA"/>
        </w:rPr>
        <w:t xml:space="preserve">в целом по </w:t>
      </w:r>
      <w:r w:rsidR="004957C0">
        <w:rPr>
          <w:lang w:eastAsia="ar-SA"/>
        </w:rPr>
        <w:t>муниципальному образованию</w:t>
      </w:r>
      <w:r w:rsidRPr="00DE3245">
        <w:t>.</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 xml:space="preserve">Существующие и перспективные затраты тепловой мощности на собственные и хозяйственные нужды </w:t>
      </w:r>
      <w:r w:rsidRPr="00DE3245">
        <w:rPr>
          <w:lang w:eastAsia="ar-SA"/>
        </w:rPr>
        <w:t>теплоснабжающей организации в отношении источников тепловой энергии</w:t>
      </w:r>
      <w:r w:rsidRPr="00DE3245">
        <w:t xml:space="preserve"> и </w:t>
      </w:r>
      <w:r w:rsidRPr="00DE3245">
        <w:rPr>
          <w:lang w:eastAsia="ar-SA"/>
        </w:rPr>
        <w:t xml:space="preserve">в целом по </w:t>
      </w:r>
      <w:r w:rsidR="004957C0">
        <w:rPr>
          <w:lang w:eastAsia="ar-SA"/>
        </w:rPr>
        <w:t>муниципальному образованию</w:t>
      </w:r>
      <w:r w:rsidRPr="00DE3245">
        <w:t>.</w:t>
      </w:r>
    </w:p>
    <w:p w:rsidR="00DE3245" w:rsidRPr="00DE3245" w:rsidRDefault="00DE3245" w:rsidP="00DE3245">
      <w:pPr>
        <w:pStyle w:val="affb"/>
        <w:numPr>
          <w:ilvl w:val="1"/>
          <w:numId w:val="23"/>
        </w:numPr>
        <w:adjustRightInd/>
        <w:spacing w:before="0" w:beforeAutospacing="0" w:after="0" w:afterAutospacing="0" w:line="240" w:lineRule="auto"/>
        <w:ind w:left="0" w:firstLine="709"/>
      </w:pPr>
      <w:r w:rsidRPr="00DE3245">
        <w:t xml:space="preserve">Значения существующей и перспективной тепловой мощности нетто источников тепловой энергии и </w:t>
      </w:r>
      <w:r w:rsidRPr="00DE3245">
        <w:rPr>
          <w:lang w:eastAsia="ar-SA"/>
        </w:rPr>
        <w:t xml:space="preserve">в целом по </w:t>
      </w:r>
      <w:r w:rsidR="004957C0">
        <w:rPr>
          <w:lang w:eastAsia="ar-SA"/>
        </w:rPr>
        <w:t>муниципальному образованию</w:t>
      </w:r>
      <w:r w:rsidRPr="00DE3245">
        <w:t>.</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t xml:space="preserve">Значения существующих и перспективных потерь тепловой </w:t>
      </w:r>
      <w:r w:rsidRPr="00DE3245">
        <w:rPr>
          <w:color w:val="000000" w:themeColor="text1"/>
        </w:rPr>
        <w:t>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lastRenderedPageBreak/>
        <w:t>Затраты существующей и перспективной тепловой мощности на хозяйственные нужды теплоснабжающей (</w:t>
      </w:r>
      <w:proofErr w:type="spellStart"/>
      <w:r w:rsidRPr="00DE3245">
        <w:rPr>
          <w:color w:val="000000" w:themeColor="text1"/>
        </w:rPr>
        <w:t>теплосетевой</w:t>
      </w:r>
      <w:proofErr w:type="spellEnd"/>
      <w:r w:rsidRPr="00DE3245">
        <w:rPr>
          <w:color w:val="000000" w:themeColor="text1"/>
        </w:rPr>
        <w:t>) организации в отношении тепловых сетей.</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Значения существующей и перспективной тепловой нагрузки потребителей, устанавливаемые с учетом расчетной тепловой нагрузки.</w:t>
      </w:r>
    </w:p>
    <w:p w:rsidR="00DE3245" w:rsidRPr="00DE3245" w:rsidRDefault="00DE3245" w:rsidP="00DE3245">
      <w:pPr>
        <w:pStyle w:val="affb"/>
        <w:spacing w:before="0" w:beforeAutospacing="0" w:after="0" w:afterAutospacing="0" w:line="240" w:lineRule="auto"/>
        <w:ind w:firstLine="709"/>
        <w:rPr>
          <w:color w:val="000000" w:themeColor="text1"/>
        </w:rPr>
      </w:pPr>
    </w:p>
    <w:p w:rsidR="00DE3245" w:rsidRPr="00DE3245" w:rsidRDefault="00DE3245" w:rsidP="00DE3245">
      <w:pPr>
        <w:pStyle w:val="affb"/>
        <w:numPr>
          <w:ilvl w:val="0"/>
          <w:numId w:val="23"/>
        </w:numPr>
        <w:adjustRightInd/>
        <w:spacing w:before="0" w:beforeAutospacing="0" w:after="0" w:afterAutospacing="0" w:line="240" w:lineRule="auto"/>
        <w:ind w:left="0" w:firstLine="709"/>
        <w:rPr>
          <w:color w:val="000000" w:themeColor="text1"/>
        </w:rPr>
      </w:pPr>
      <w:r w:rsidRPr="00DE3245">
        <w:rPr>
          <w:color w:val="000000" w:themeColor="text1"/>
        </w:rPr>
        <w:t>Раздел 3 Существующие и перспективные балансы теплоносителя.</w:t>
      </w:r>
    </w:p>
    <w:p w:rsidR="00DE3245" w:rsidRPr="00DE3245" w:rsidRDefault="00DE3245" w:rsidP="00DE3245">
      <w:pPr>
        <w:pStyle w:val="affb"/>
        <w:numPr>
          <w:ilvl w:val="1"/>
          <w:numId w:val="23"/>
        </w:numPr>
        <w:adjustRightInd/>
        <w:spacing w:before="0" w:beforeAutospacing="0" w:after="0" w:afterAutospacing="0" w:line="240" w:lineRule="auto"/>
        <w:ind w:left="0" w:firstLine="709"/>
      </w:pPr>
      <w:r w:rsidRPr="00DE3245">
        <w:rPr>
          <w:color w:val="000000" w:themeColor="text1"/>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DE3245">
        <w:rPr>
          <w:color w:val="000000" w:themeColor="text1"/>
        </w:rPr>
        <w:t>теплопотребляющими</w:t>
      </w:r>
      <w:proofErr w:type="spellEnd"/>
      <w:r w:rsidRPr="00DE3245">
        <w:rPr>
          <w:color w:val="000000" w:themeColor="text1"/>
        </w:rPr>
        <w:t xml:space="preserve"> установками </w:t>
      </w:r>
      <w:r w:rsidRPr="00DE3245">
        <w:t xml:space="preserve">потребителей систем теплоснабжения и </w:t>
      </w:r>
      <w:r w:rsidRPr="00DE3245">
        <w:rPr>
          <w:lang w:eastAsia="ar-SA"/>
        </w:rPr>
        <w:t xml:space="preserve">в целом по </w:t>
      </w:r>
      <w:r w:rsidR="004957C0">
        <w:rPr>
          <w:lang w:eastAsia="ar-SA"/>
        </w:rPr>
        <w:t>муниципальному образованию</w:t>
      </w:r>
      <w:r w:rsidRPr="00DE3245">
        <w:t>.</w:t>
      </w:r>
    </w:p>
    <w:p w:rsidR="00DE3245" w:rsidRPr="00DE3245" w:rsidRDefault="00DE3245" w:rsidP="00DE3245">
      <w:pPr>
        <w:pStyle w:val="affb"/>
        <w:numPr>
          <w:ilvl w:val="1"/>
          <w:numId w:val="23"/>
        </w:numPr>
        <w:adjustRightInd/>
        <w:spacing w:before="0" w:beforeAutospacing="0" w:after="0" w:afterAutospacing="0" w:line="240" w:lineRule="auto"/>
        <w:ind w:left="0" w:firstLine="709"/>
      </w:pPr>
      <w:r w:rsidRPr="00DE3245">
        <w:rPr>
          <w:color w:val="000000" w:themeColor="text1"/>
        </w:rPr>
        <w:t xml:space="preserve">Существующие и перспективные балансы производительности водоподготовительных установок источников тепловой энергии </w:t>
      </w:r>
      <w:r w:rsidRPr="00DE3245">
        <w:t xml:space="preserve">для компенсации потерь теплоносителя в аварийных режимах работы систем теплоснабжения и </w:t>
      </w:r>
      <w:r w:rsidRPr="00DE3245">
        <w:rPr>
          <w:lang w:eastAsia="ar-SA"/>
        </w:rPr>
        <w:t xml:space="preserve">в целом по </w:t>
      </w:r>
      <w:r w:rsidR="004957C0">
        <w:rPr>
          <w:lang w:eastAsia="ar-SA"/>
        </w:rPr>
        <w:t>муниципальному образованию</w:t>
      </w:r>
      <w:r w:rsidRPr="00DE3245">
        <w:t>.</w:t>
      </w:r>
    </w:p>
    <w:p w:rsidR="00DE3245" w:rsidRPr="00DE3245" w:rsidRDefault="00DE3245" w:rsidP="00DE3245">
      <w:pPr>
        <w:pStyle w:val="affb"/>
        <w:spacing w:before="0" w:beforeAutospacing="0" w:after="0" w:afterAutospacing="0" w:line="240" w:lineRule="auto"/>
        <w:ind w:firstLine="709"/>
        <w:rPr>
          <w:color w:val="000000" w:themeColor="text1"/>
        </w:rPr>
      </w:pPr>
    </w:p>
    <w:p w:rsidR="00DE3245" w:rsidRPr="00DE3245" w:rsidRDefault="00DE3245" w:rsidP="00DE3245">
      <w:pPr>
        <w:pStyle w:val="affb"/>
        <w:numPr>
          <w:ilvl w:val="0"/>
          <w:numId w:val="23"/>
        </w:numPr>
        <w:adjustRightInd/>
        <w:spacing w:before="0" w:beforeAutospacing="0" w:after="0" w:afterAutospacing="0" w:line="240" w:lineRule="auto"/>
        <w:ind w:left="0" w:firstLine="709"/>
        <w:rPr>
          <w:color w:val="000000" w:themeColor="text1"/>
        </w:rPr>
      </w:pPr>
      <w:r w:rsidRPr="00DE3245">
        <w:rPr>
          <w:color w:val="000000" w:themeColor="text1"/>
        </w:rPr>
        <w:t xml:space="preserve">Раздел 4 Основные положения </w:t>
      </w:r>
      <w:proofErr w:type="gramStart"/>
      <w:r w:rsidRPr="00DE3245">
        <w:rPr>
          <w:color w:val="000000" w:themeColor="text1"/>
        </w:rPr>
        <w:t>мастер-плана</w:t>
      </w:r>
      <w:proofErr w:type="gramEnd"/>
      <w:r w:rsidRPr="00DE3245">
        <w:rPr>
          <w:color w:val="000000" w:themeColor="text1"/>
        </w:rPr>
        <w:t xml:space="preserve"> развития систем теплоснабжения </w:t>
      </w:r>
      <w:r w:rsidR="00AE6F4C">
        <w:rPr>
          <w:color w:val="000000" w:themeColor="text1"/>
        </w:rPr>
        <w:t>муниципального образования</w:t>
      </w:r>
      <w:r w:rsidRPr="00DE3245">
        <w:rPr>
          <w:color w:val="000000" w:themeColor="text1"/>
        </w:rPr>
        <w:t>.</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color w:val="000000" w:themeColor="text1"/>
        </w:rPr>
        <w:t xml:space="preserve">Описание сценариев развития теплоснабжения </w:t>
      </w:r>
      <w:r w:rsidR="00AE6F4C">
        <w:rPr>
          <w:color w:val="000000" w:themeColor="text1"/>
        </w:rPr>
        <w:t>муниципального образования</w:t>
      </w:r>
      <w:r w:rsidRPr="00DE3245">
        <w:rPr>
          <w:color w:val="000000" w:themeColor="text1"/>
        </w:rPr>
        <w:t>.</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color w:val="000000" w:themeColor="text1"/>
        </w:rPr>
        <w:t xml:space="preserve">Обоснование </w:t>
      </w:r>
      <w:proofErr w:type="gramStart"/>
      <w:r w:rsidRPr="00DE3245">
        <w:rPr>
          <w:color w:val="000000" w:themeColor="text1"/>
        </w:rPr>
        <w:t xml:space="preserve">выбора приоритетного сценария развития теплоснабжения </w:t>
      </w:r>
      <w:r w:rsidR="00AE6F4C">
        <w:rPr>
          <w:color w:val="000000" w:themeColor="text1"/>
        </w:rPr>
        <w:t>муниципального образования</w:t>
      </w:r>
      <w:proofErr w:type="gramEnd"/>
      <w:r w:rsidRPr="00DE3245">
        <w:rPr>
          <w:color w:val="000000" w:themeColor="text1"/>
        </w:rPr>
        <w:t>.</w:t>
      </w:r>
    </w:p>
    <w:p w:rsidR="00DE3245" w:rsidRPr="00DE3245" w:rsidRDefault="00DE3245" w:rsidP="00DE3245">
      <w:pPr>
        <w:pStyle w:val="affb"/>
        <w:spacing w:before="0" w:beforeAutospacing="0" w:after="0" w:afterAutospacing="0" w:line="240" w:lineRule="auto"/>
        <w:ind w:firstLine="709"/>
        <w:rPr>
          <w:b/>
          <w:color w:val="000000" w:themeColor="text1"/>
        </w:rPr>
      </w:pPr>
    </w:p>
    <w:p w:rsidR="00DE3245" w:rsidRPr="00DE3245" w:rsidRDefault="00DE3245" w:rsidP="00DE3245">
      <w:pPr>
        <w:pStyle w:val="affb"/>
        <w:numPr>
          <w:ilvl w:val="0"/>
          <w:numId w:val="23"/>
        </w:numPr>
        <w:adjustRightInd/>
        <w:spacing w:before="0" w:beforeAutospacing="0" w:after="0" w:afterAutospacing="0" w:line="240" w:lineRule="auto"/>
        <w:ind w:left="0" w:firstLine="709"/>
      </w:pPr>
      <w:r w:rsidRPr="00DE3245">
        <w:rPr>
          <w:color w:val="000000" w:themeColor="text1"/>
        </w:rPr>
        <w:t xml:space="preserve">Раздел 5 Предложения по строительству, реконструкции и техническому перевооружению </w:t>
      </w:r>
      <w:r w:rsidRPr="00DE3245">
        <w:rPr>
          <w:bCs/>
          <w:color w:val="000000" w:themeColor="text1"/>
        </w:rPr>
        <w:t xml:space="preserve">и (или) модернизации источников тепловой энергии </w:t>
      </w:r>
      <w:r w:rsidRPr="00DE3245">
        <w:rPr>
          <w:bCs/>
        </w:rPr>
        <w:t xml:space="preserve">по приоритетному сценарию развития теплоснабжения. </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AE6F4C">
        <w:rPr>
          <w:color w:val="000000" w:themeColor="text1"/>
        </w:rPr>
        <w:t>муниципального образования</w:t>
      </w:r>
      <w:r w:rsidRPr="00DE3245">
        <w:rPr>
          <w:color w:val="000000" w:themeColor="text1"/>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 xml:space="preserve">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 xml:space="preserve">Предложения по техническому перевооружению </w:t>
      </w:r>
      <w:r w:rsidRPr="00DE3245">
        <w:t>и (или) модернизации</w:t>
      </w:r>
      <w:r w:rsidRPr="00DE3245">
        <w:rPr>
          <w:color w:val="000000" w:themeColor="text1"/>
        </w:rPr>
        <w:t xml:space="preserve"> источников тепловой энергии с целью </w:t>
      </w:r>
      <w:proofErr w:type="gramStart"/>
      <w:r w:rsidRPr="00DE3245">
        <w:rPr>
          <w:color w:val="000000" w:themeColor="text1"/>
        </w:rPr>
        <w:t>повышения эффективности работы систем теплоснабжения</w:t>
      </w:r>
      <w:proofErr w:type="gramEnd"/>
      <w:r w:rsidRPr="00DE3245">
        <w:rPr>
          <w:color w:val="000000" w:themeColor="text1"/>
        </w:rPr>
        <w:t>.</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 xml:space="preserve">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Меры по переоборудованию котельных в источники</w:t>
      </w:r>
      <w:r w:rsidRPr="00DE3245">
        <w:t xml:space="preserve"> </w:t>
      </w:r>
      <w:r w:rsidRPr="00DE3245">
        <w:rPr>
          <w:color w:val="000000" w:themeColor="text1"/>
        </w:rPr>
        <w:t>тепловой энергии, функционирующие в режиме комбинированной выработки электрической и тепловой энергии.</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Меры по переводу котельных, размещенных в существующих и расширяемых зонах действия источников тепловой энергии, функционирующие в режиме комбинированной выработки тепловой и электрической энергии, в пиковый режим работы для каждого этапа, в том числе график перевода.</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lastRenderedPageBreak/>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DE3245" w:rsidRPr="00DE3245" w:rsidRDefault="00DE3245" w:rsidP="00DE3245">
      <w:pPr>
        <w:pStyle w:val="affb"/>
        <w:spacing w:before="0" w:beforeAutospacing="0" w:after="0" w:afterAutospacing="0" w:line="240" w:lineRule="auto"/>
        <w:ind w:firstLine="709"/>
        <w:rPr>
          <w:i/>
          <w:color w:val="000000" w:themeColor="text1"/>
        </w:rPr>
      </w:pPr>
    </w:p>
    <w:p w:rsidR="00DE3245" w:rsidRPr="00DE3245" w:rsidRDefault="00DE3245" w:rsidP="00DE3245">
      <w:pPr>
        <w:pStyle w:val="affb"/>
        <w:numPr>
          <w:ilvl w:val="0"/>
          <w:numId w:val="23"/>
        </w:numPr>
        <w:adjustRightInd/>
        <w:spacing w:before="0" w:beforeAutospacing="0" w:after="0" w:afterAutospacing="0" w:line="240" w:lineRule="auto"/>
        <w:ind w:left="0" w:firstLine="709"/>
      </w:pPr>
      <w:r w:rsidRPr="00DE3245">
        <w:rPr>
          <w:color w:val="000000" w:themeColor="text1"/>
        </w:rPr>
        <w:t xml:space="preserve">Раздел 6 Предложения по строительству, реконструкции </w:t>
      </w:r>
      <w:r w:rsidRPr="00DE3245">
        <w:rPr>
          <w:bCs/>
          <w:color w:val="000000" w:themeColor="text1"/>
        </w:rPr>
        <w:t xml:space="preserve">и (или) модернизации </w:t>
      </w:r>
      <w:r w:rsidRPr="00DE3245">
        <w:rPr>
          <w:bCs/>
        </w:rPr>
        <w:t>тепловых сетей по приоритетному сценарию развития теплоснабжения.</w:t>
      </w:r>
    </w:p>
    <w:p w:rsidR="00DE3245" w:rsidRPr="00DE3245" w:rsidRDefault="00DE3245" w:rsidP="00DE3245">
      <w:pPr>
        <w:pStyle w:val="affb"/>
        <w:numPr>
          <w:ilvl w:val="1"/>
          <w:numId w:val="23"/>
        </w:numPr>
        <w:adjustRightInd/>
        <w:spacing w:before="0" w:beforeAutospacing="0" w:after="0" w:afterAutospacing="0" w:line="240" w:lineRule="auto"/>
        <w:ind w:left="0" w:firstLine="709"/>
      </w:pPr>
      <w:r w:rsidRPr="00DE3245">
        <w:rPr>
          <w:color w:val="000000" w:themeColor="text1"/>
        </w:rPr>
        <w:t xml:space="preserve">Предложения по строительству и </w:t>
      </w:r>
      <w:r w:rsidRPr="00DE3245">
        <w:t xml:space="preserve">реконструкции </w:t>
      </w:r>
      <w:r w:rsidRPr="00DE3245">
        <w:rPr>
          <w:bCs/>
        </w:rPr>
        <w:t xml:space="preserve">и (или) модернизации </w:t>
      </w:r>
      <w:r w:rsidRPr="00DE3245">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DE3245" w:rsidRPr="00DE3245" w:rsidRDefault="00DE3245" w:rsidP="00DE3245">
      <w:pPr>
        <w:pStyle w:val="affb"/>
        <w:numPr>
          <w:ilvl w:val="1"/>
          <w:numId w:val="23"/>
        </w:numPr>
        <w:adjustRightInd/>
        <w:spacing w:before="0" w:beforeAutospacing="0" w:after="0" w:afterAutospacing="0" w:line="240" w:lineRule="auto"/>
        <w:ind w:left="0" w:firstLine="709"/>
      </w:pPr>
      <w:r w:rsidRPr="00DE3245">
        <w:t xml:space="preserve">Предложения по строительству и реконструкции </w:t>
      </w:r>
      <w:r w:rsidRPr="00DE3245">
        <w:rPr>
          <w:bCs/>
        </w:rPr>
        <w:t>и (или) модернизации</w:t>
      </w:r>
      <w:r w:rsidRPr="00DE3245">
        <w:rPr>
          <w:b/>
          <w:bCs/>
        </w:rPr>
        <w:t xml:space="preserve"> </w:t>
      </w:r>
      <w:r w:rsidRPr="00DE3245">
        <w:t xml:space="preserve">тепловых сетей для обеспечения перспективных приростов тепловой нагрузки в осваиваемых районах </w:t>
      </w:r>
      <w:r w:rsidR="00AE6F4C">
        <w:t>муниципального образования</w:t>
      </w:r>
      <w:r w:rsidRPr="00DE3245">
        <w:t xml:space="preserve"> под жилищную, комплексную или производственную застройку.</w:t>
      </w:r>
    </w:p>
    <w:p w:rsidR="00DE3245" w:rsidRPr="00DE3245" w:rsidRDefault="00DE3245" w:rsidP="00DE3245">
      <w:pPr>
        <w:pStyle w:val="affb"/>
        <w:numPr>
          <w:ilvl w:val="1"/>
          <w:numId w:val="23"/>
        </w:numPr>
        <w:adjustRightInd/>
        <w:spacing w:before="0" w:beforeAutospacing="0" w:after="0" w:afterAutospacing="0" w:line="240" w:lineRule="auto"/>
        <w:ind w:left="0" w:firstLine="709"/>
      </w:pPr>
      <w:r w:rsidRPr="00DE3245">
        <w:t xml:space="preserve">Предложения по строительству и реконструкции </w:t>
      </w:r>
      <w:r w:rsidRPr="00DE3245">
        <w:rPr>
          <w:bCs/>
        </w:rPr>
        <w:t>и (или) модернизации</w:t>
      </w:r>
      <w:r w:rsidRPr="00DE3245">
        <w:rPr>
          <w:b/>
          <w:bCs/>
        </w:rPr>
        <w:t xml:space="preserve"> </w:t>
      </w:r>
      <w:r w:rsidRPr="00DE3245">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t xml:space="preserve">Предложения по строительству и реконструкции </w:t>
      </w:r>
      <w:r w:rsidRPr="00DE3245">
        <w:rPr>
          <w:bCs/>
        </w:rPr>
        <w:t xml:space="preserve">и (или) модернизации </w:t>
      </w:r>
      <w:r w:rsidRPr="00DE3245">
        <w:t xml:space="preserve">тепловых сетей </w:t>
      </w:r>
      <w:r w:rsidRPr="00DE3245">
        <w:rPr>
          <w:color w:val="000000" w:themeColor="text1"/>
        </w:rPr>
        <w:t>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выработавших нормативный срок службы, в случае если продление срока службы технически невозможно или экономически нецелесообразно.</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 xml:space="preserve">Предложения по строительству и реконструкции </w:t>
      </w:r>
      <w:r w:rsidRPr="00DE3245">
        <w:rPr>
          <w:bCs/>
          <w:color w:val="000000" w:themeColor="text1"/>
        </w:rPr>
        <w:t>и (или) модернизации</w:t>
      </w:r>
      <w:r w:rsidRPr="00DE3245">
        <w:rPr>
          <w:b/>
          <w:bCs/>
          <w:color w:val="000000" w:themeColor="text1"/>
        </w:rPr>
        <w:t xml:space="preserve"> </w:t>
      </w:r>
      <w:r w:rsidRPr="00DE3245">
        <w:rPr>
          <w:color w:val="000000" w:themeColor="text1"/>
        </w:rPr>
        <w:t>тепловых сетей для обеспечения нормативной надежности теплоснабжения потребителей.</w:t>
      </w:r>
    </w:p>
    <w:p w:rsidR="00DE3245" w:rsidRPr="00DE3245" w:rsidRDefault="00DE3245" w:rsidP="00DE3245">
      <w:pPr>
        <w:pStyle w:val="affb"/>
        <w:spacing w:before="0" w:beforeAutospacing="0" w:after="0" w:afterAutospacing="0" w:line="240" w:lineRule="auto"/>
        <w:ind w:firstLine="709"/>
        <w:rPr>
          <w:color w:val="000000" w:themeColor="text1"/>
        </w:rPr>
      </w:pPr>
    </w:p>
    <w:p w:rsidR="00DE3245" w:rsidRPr="00DE3245" w:rsidRDefault="00DE3245" w:rsidP="00DE3245">
      <w:pPr>
        <w:pStyle w:val="affb"/>
        <w:numPr>
          <w:ilvl w:val="0"/>
          <w:numId w:val="23"/>
        </w:numPr>
        <w:adjustRightInd/>
        <w:spacing w:before="0" w:beforeAutospacing="0" w:after="0" w:afterAutospacing="0" w:line="240" w:lineRule="auto"/>
        <w:ind w:left="0" w:firstLine="709"/>
      </w:pPr>
      <w:r w:rsidRPr="00DE3245">
        <w:rPr>
          <w:color w:val="000000" w:themeColor="text1"/>
        </w:rPr>
        <w:t xml:space="preserve">Раздел 7 Предложения по переводу открытых систем теплоснабжения (горячего водоснабжения) в закрытые системы горячего водоснабжения </w:t>
      </w:r>
      <w:r w:rsidRPr="00DE3245">
        <w:rPr>
          <w:bCs/>
        </w:rPr>
        <w:t>по приоритетному сценарию развития теплоснабжения</w:t>
      </w:r>
      <w:r w:rsidRPr="00DE3245">
        <w:t>.</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color w:val="000000" w:themeColor="text1"/>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color w:val="000000" w:themeColor="text1"/>
        </w:rPr>
        <w:t xml:space="preserve">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w:t>
      </w:r>
      <w:proofErr w:type="spellStart"/>
      <w:r w:rsidRPr="00DE3245">
        <w:rPr>
          <w:color w:val="000000" w:themeColor="text1"/>
        </w:rPr>
        <w:t>обстроительства</w:t>
      </w:r>
      <w:proofErr w:type="spellEnd"/>
      <w:r w:rsidRPr="00DE3245">
        <w:rPr>
          <w:color w:val="000000" w:themeColor="text1"/>
        </w:rPr>
        <w:t xml:space="preserve"> индивидуальных и (или) центральных тепловых пунктов по причине отсутствия у потребителей внутридомовых систем горячего водоснабжения.</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t>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DE3245" w:rsidRDefault="00DE3245" w:rsidP="00DE3245">
      <w:pPr>
        <w:pStyle w:val="affb"/>
        <w:spacing w:before="0" w:beforeAutospacing="0" w:after="0" w:afterAutospacing="0" w:line="240" w:lineRule="auto"/>
        <w:ind w:firstLine="709"/>
        <w:rPr>
          <w:i/>
        </w:rPr>
      </w:pPr>
      <w:r w:rsidRPr="00DE3245">
        <w:rPr>
          <w:i/>
          <w:color w:val="000000" w:themeColor="text1"/>
        </w:rPr>
        <w:t>*</w:t>
      </w:r>
      <w:r w:rsidRPr="00DE3245">
        <w:rPr>
          <w:i/>
        </w:rPr>
        <w:t xml:space="preserve"> утверждение </w:t>
      </w:r>
      <w:proofErr w:type="gramStart"/>
      <w:r w:rsidRPr="00DE3245">
        <w:rPr>
          <w:i/>
        </w:rPr>
        <w:t>порядка определения экономической эффективности перевода открытых систем</w:t>
      </w:r>
      <w:proofErr w:type="gramEnd"/>
      <w:r w:rsidRPr="00DE3245">
        <w:rPr>
          <w:i/>
        </w:rPr>
        <w:t xml:space="preserve"> теплоснабжения (горячего водоснабжения), отдельных участков таких систем на закрытые системы горячего водоснабжения.</w:t>
      </w:r>
    </w:p>
    <w:p w:rsidR="00DE3245" w:rsidRPr="00DE3245" w:rsidRDefault="00DE3245" w:rsidP="00DE3245">
      <w:pPr>
        <w:pStyle w:val="affb"/>
        <w:spacing w:before="0" w:beforeAutospacing="0" w:after="0" w:afterAutospacing="0" w:line="240" w:lineRule="auto"/>
        <w:ind w:firstLine="709"/>
        <w:rPr>
          <w:b/>
          <w:i/>
          <w:color w:val="000000" w:themeColor="text1"/>
        </w:rPr>
      </w:pPr>
    </w:p>
    <w:p w:rsidR="00DE3245" w:rsidRPr="00DE3245" w:rsidRDefault="00DE3245" w:rsidP="00DE3245">
      <w:pPr>
        <w:pStyle w:val="affb"/>
        <w:numPr>
          <w:ilvl w:val="0"/>
          <w:numId w:val="23"/>
        </w:numPr>
        <w:adjustRightInd/>
        <w:spacing w:before="0" w:beforeAutospacing="0" w:after="0" w:afterAutospacing="0" w:line="240" w:lineRule="auto"/>
        <w:ind w:left="0" w:firstLine="709"/>
        <w:rPr>
          <w:color w:val="000000" w:themeColor="text1"/>
        </w:rPr>
      </w:pPr>
      <w:r w:rsidRPr="00DE3245">
        <w:rPr>
          <w:color w:val="000000" w:themeColor="text1"/>
        </w:rPr>
        <w:t>Раздел 8 Перспективные топливные балансы.</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color w:val="000000" w:themeColor="text1"/>
        </w:rPr>
        <w:t>Перспективные топливные балансы для каждого источника тепловой энергии по видам основного, резервного и аварийного топлива на каждом этапе.</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color w:val="000000" w:themeColor="text1"/>
        </w:rPr>
        <w:t>Потребляемые источником тепловой энергии виды топлива, включая местные виды топлива, а также используемые возобновляемые источники энергии.</w:t>
      </w:r>
    </w:p>
    <w:p w:rsidR="00DE3245" w:rsidRPr="00DE3245" w:rsidRDefault="00DE3245" w:rsidP="00DE3245">
      <w:pPr>
        <w:pStyle w:val="affb"/>
        <w:numPr>
          <w:ilvl w:val="1"/>
          <w:numId w:val="23"/>
        </w:numPr>
        <w:adjustRightInd/>
        <w:spacing w:before="0" w:beforeAutospacing="0" w:after="0" w:afterAutospacing="0" w:line="240" w:lineRule="auto"/>
        <w:ind w:left="0" w:firstLine="709"/>
      </w:pPr>
      <w:proofErr w:type="gramStart"/>
      <w:r w:rsidRPr="00DE3245">
        <w:rPr>
          <w:bCs/>
          <w:color w:val="000000" w:themeColor="text1"/>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w:t>
      </w:r>
      <w:proofErr w:type="gramEnd"/>
      <w:r w:rsidRPr="00DE3245">
        <w:rPr>
          <w:bCs/>
          <w:color w:val="000000" w:themeColor="text1"/>
        </w:rPr>
        <w:t xml:space="preserve"> </w:t>
      </w:r>
      <w:proofErr w:type="gramStart"/>
      <w:r w:rsidRPr="00DE3245">
        <w:rPr>
          <w:bCs/>
          <w:color w:val="000000" w:themeColor="text1"/>
        </w:rPr>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roofErr w:type="gramEnd"/>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bCs/>
          <w:color w:val="000000" w:themeColor="text1"/>
        </w:rPr>
        <w:t xml:space="preserve">Преобладающий в </w:t>
      </w:r>
      <w:r w:rsidR="004957C0">
        <w:rPr>
          <w:bCs/>
          <w:color w:val="000000" w:themeColor="text1"/>
        </w:rPr>
        <w:t>муниципальном образовании</w:t>
      </w:r>
      <w:r w:rsidRPr="00DE3245">
        <w:rPr>
          <w:bCs/>
          <w:color w:val="000000" w:themeColor="text1"/>
        </w:rPr>
        <w:t xml:space="preserve"> вид топлива, определяемый по </w:t>
      </w:r>
      <w:r w:rsidRPr="00DE3245">
        <w:rPr>
          <w:bCs/>
          <w:color w:val="000000" w:themeColor="text1"/>
        </w:rPr>
        <w:lastRenderedPageBreak/>
        <w:t xml:space="preserve">совокупности всех систем теплоснабжения, находящихся в соответствующем </w:t>
      </w:r>
      <w:r w:rsidR="004957C0">
        <w:rPr>
          <w:bCs/>
          <w:color w:val="000000" w:themeColor="text1"/>
        </w:rPr>
        <w:t>муниципальном образовании</w:t>
      </w:r>
      <w:r w:rsidRPr="00DE3245">
        <w:rPr>
          <w:bCs/>
          <w:color w:val="000000" w:themeColor="text1"/>
        </w:rPr>
        <w:t>.</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bCs/>
          <w:color w:val="000000" w:themeColor="text1"/>
        </w:rPr>
        <w:t xml:space="preserve">Приоритетное направление развития топливного баланса </w:t>
      </w:r>
      <w:r w:rsidR="00AE6F4C">
        <w:rPr>
          <w:bCs/>
          <w:color w:val="000000" w:themeColor="text1"/>
        </w:rPr>
        <w:t>муниципального образования</w:t>
      </w:r>
      <w:r w:rsidRPr="00DE3245">
        <w:rPr>
          <w:bCs/>
          <w:color w:val="000000" w:themeColor="text1"/>
        </w:rPr>
        <w:t>.</w:t>
      </w:r>
    </w:p>
    <w:p w:rsidR="00DE3245" w:rsidRPr="00DE3245" w:rsidRDefault="00DE3245" w:rsidP="00DE3245">
      <w:pPr>
        <w:pStyle w:val="affb"/>
        <w:spacing w:before="0" w:beforeAutospacing="0" w:after="0" w:afterAutospacing="0" w:line="240" w:lineRule="auto"/>
        <w:ind w:firstLine="709"/>
        <w:rPr>
          <w:color w:val="000000" w:themeColor="text1"/>
        </w:rPr>
      </w:pPr>
    </w:p>
    <w:p w:rsidR="00DE3245" w:rsidRPr="00DE3245" w:rsidRDefault="00DE3245" w:rsidP="00DE3245">
      <w:pPr>
        <w:pStyle w:val="affb"/>
        <w:numPr>
          <w:ilvl w:val="0"/>
          <w:numId w:val="23"/>
        </w:numPr>
        <w:adjustRightInd/>
        <w:spacing w:before="0" w:beforeAutospacing="0" w:after="0" w:afterAutospacing="0" w:line="240" w:lineRule="auto"/>
        <w:ind w:left="0" w:firstLine="709"/>
        <w:rPr>
          <w:color w:val="000000" w:themeColor="text1"/>
        </w:rPr>
      </w:pPr>
      <w:r w:rsidRPr="00DE3245">
        <w:rPr>
          <w:color w:val="000000" w:themeColor="text1"/>
        </w:rPr>
        <w:t>Раздел 9 Инвестиции в строительство, реконструкцию, техническое перевооружение</w:t>
      </w:r>
      <w:r w:rsidRPr="00DE3245">
        <w:rPr>
          <w:bCs/>
          <w:color w:val="000000" w:themeColor="text1"/>
        </w:rPr>
        <w:t xml:space="preserve"> и (или) модернизацию.</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 xml:space="preserve">Предложения по величине необходимых инвестиций в строительство, реконструкцию и техническое перевооружение </w:t>
      </w:r>
      <w:r w:rsidRPr="00DE3245">
        <w:rPr>
          <w:bCs/>
          <w:color w:val="000000" w:themeColor="text1"/>
        </w:rPr>
        <w:t>и (или) модернизацию</w:t>
      </w:r>
      <w:r w:rsidRPr="00DE3245">
        <w:rPr>
          <w:color w:val="000000" w:themeColor="text1"/>
        </w:rPr>
        <w:t xml:space="preserve"> источников тепловой энергии на каждом этапе.</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 xml:space="preserve">Предложения по величине необходимых инвестиций в строительство, реконструкцию и техническое перевооружение </w:t>
      </w:r>
      <w:r w:rsidRPr="00DE3245">
        <w:rPr>
          <w:bCs/>
          <w:color w:val="000000" w:themeColor="text1"/>
        </w:rPr>
        <w:t>и (или) модернизацию</w:t>
      </w:r>
      <w:r w:rsidRPr="00DE3245">
        <w:rPr>
          <w:color w:val="000000" w:themeColor="text1"/>
        </w:rPr>
        <w:t xml:space="preserve"> тепловых сетей, насосных станций и тепловых пунктов на каждом этапе.</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Предложения по величине инвестиций в строительство, реконструкцию и техническое перевооружение</w:t>
      </w:r>
      <w:r w:rsidRPr="00DE3245">
        <w:rPr>
          <w:bCs/>
          <w:color w:val="000000" w:themeColor="text1"/>
        </w:rPr>
        <w:t xml:space="preserve"> и (или) модернизацию</w:t>
      </w:r>
      <w:r w:rsidRPr="00DE3245">
        <w:rPr>
          <w:color w:val="000000" w:themeColor="text1"/>
        </w:rPr>
        <w:t xml:space="preserve"> в связи с изменениями температурного графика и гидравлического режима работы системы теплоснабжения на каждом этапе.</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color w:val="000000" w:themeColor="text1"/>
        </w:rPr>
        <w:t>Оценка эффективности инвестиций по отдельным предложениям.</w:t>
      </w:r>
    </w:p>
    <w:p w:rsidR="00DE3245" w:rsidRPr="00DE3245" w:rsidRDefault="00DE3245" w:rsidP="00DE3245">
      <w:pPr>
        <w:pStyle w:val="affb"/>
        <w:numPr>
          <w:ilvl w:val="1"/>
          <w:numId w:val="23"/>
        </w:numPr>
        <w:adjustRightInd/>
        <w:spacing w:before="0" w:beforeAutospacing="0" w:after="0" w:afterAutospacing="0" w:line="240" w:lineRule="auto"/>
        <w:ind w:left="0" w:firstLine="709"/>
        <w:rPr>
          <w:color w:val="000000" w:themeColor="text1"/>
        </w:rPr>
      </w:pPr>
      <w:r w:rsidRPr="00DE3245">
        <w:rPr>
          <w:bCs/>
          <w:color w:val="000000" w:themeColor="text1"/>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rsidR="00DE3245" w:rsidRPr="00DE3245" w:rsidRDefault="00DE3245" w:rsidP="00DE3245">
      <w:pPr>
        <w:pStyle w:val="affb"/>
        <w:adjustRightInd/>
        <w:spacing w:before="0" w:beforeAutospacing="0" w:after="0" w:afterAutospacing="0" w:line="240" w:lineRule="auto"/>
        <w:ind w:left="709"/>
        <w:rPr>
          <w:color w:val="000000" w:themeColor="text1"/>
        </w:rPr>
      </w:pPr>
    </w:p>
    <w:p w:rsidR="00DE3245" w:rsidRPr="00DE3245" w:rsidRDefault="00DE3245" w:rsidP="00DE3245">
      <w:pPr>
        <w:pStyle w:val="affb"/>
        <w:numPr>
          <w:ilvl w:val="0"/>
          <w:numId w:val="23"/>
        </w:numPr>
        <w:adjustRightInd/>
        <w:spacing w:before="0" w:beforeAutospacing="0" w:after="0" w:afterAutospacing="0" w:line="240" w:lineRule="auto"/>
        <w:ind w:left="0" w:firstLine="709"/>
        <w:rPr>
          <w:color w:val="000000" w:themeColor="text1"/>
        </w:rPr>
      </w:pPr>
      <w:r w:rsidRPr="00DE3245">
        <w:rPr>
          <w:color w:val="000000" w:themeColor="text1"/>
        </w:rPr>
        <w:t>Раздел 10 Решение о присвоении статуса единой теплоснабжающей организации (организациям).</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color w:val="000000" w:themeColor="text1"/>
        </w:rPr>
        <w:t>Решение о присвоении статуса единой теплоснабжающей организации (организациям).</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color w:val="000000" w:themeColor="text1"/>
        </w:rPr>
        <w:t>Реестр зон деятельности единой теплоснабжающей организации (организаций).</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color w:val="000000" w:themeColor="text1"/>
        </w:rPr>
        <w:t>Основания, в том числе критерии, в соответствии с которыми теплоснабжающей организации присвоен статус единой теплоснабжающей организацией.</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color w:val="000000" w:themeColor="text1"/>
        </w:rPr>
        <w:t>Информация о поданных теплоснабжающими организациями заявках на присвоение статуса единой теплоснабжающей организации.</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color w:val="000000" w:themeColor="text1"/>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AE6F4C">
        <w:rPr>
          <w:color w:val="000000" w:themeColor="text1"/>
        </w:rPr>
        <w:t>муниципального образования</w:t>
      </w:r>
      <w:r w:rsidRPr="00DE3245">
        <w:rPr>
          <w:color w:val="000000" w:themeColor="text1"/>
        </w:rPr>
        <w:t>.</w:t>
      </w:r>
    </w:p>
    <w:p w:rsidR="00DE3245" w:rsidRPr="00DE3245" w:rsidRDefault="00DE3245" w:rsidP="00DE3245">
      <w:pPr>
        <w:pStyle w:val="affb"/>
        <w:spacing w:before="0" w:beforeAutospacing="0" w:after="0" w:afterAutospacing="0" w:line="240" w:lineRule="auto"/>
        <w:ind w:firstLine="709"/>
        <w:rPr>
          <w:b/>
          <w:color w:val="000000" w:themeColor="text1"/>
        </w:rPr>
      </w:pPr>
    </w:p>
    <w:p w:rsidR="00DE3245" w:rsidRDefault="00DE3245" w:rsidP="00DE3245">
      <w:pPr>
        <w:pStyle w:val="affb"/>
        <w:numPr>
          <w:ilvl w:val="0"/>
          <w:numId w:val="23"/>
        </w:numPr>
        <w:adjustRightInd/>
        <w:spacing w:before="0" w:beforeAutospacing="0" w:after="0" w:afterAutospacing="0" w:line="240" w:lineRule="auto"/>
        <w:ind w:left="0" w:firstLine="709"/>
        <w:rPr>
          <w:color w:val="000000" w:themeColor="text1"/>
        </w:rPr>
      </w:pPr>
      <w:r w:rsidRPr="00DE3245">
        <w:rPr>
          <w:color w:val="000000" w:themeColor="text1"/>
        </w:rPr>
        <w:t>Раздел 11 Решения о распределении тепловой нагрузки между источниками тепловой энергии.</w:t>
      </w:r>
    </w:p>
    <w:p w:rsidR="00DE3245" w:rsidRPr="00DE3245" w:rsidRDefault="00DE3245" w:rsidP="00DE3245">
      <w:pPr>
        <w:pStyle w:val="affb"/>
        <w:adjustRightInd/>
        <w:spacing w:before="0" w:beforeAutospacing="0" w:after="0" w:afterAutospacing="0" w:line="240" w:lineRule="auto"/>
        <w:ind w:left="709"/>
        <w:rPr>
          <w:color w:val="000000" w:themeColor="text1"/>
        </w:rPr>
      </w:pPr>
    </w:p>
    <w:p w:rsidR="00DE3245" w:rsidRDefault="00DE3245" w:rsidP="00DE3245">
      <w:pPr>
        <w:pStyle w:val="affb"/>
        <w:numPr>
          <w:ilvl w:val="0"/>
          <w:numId w:val="23"/>
        </w:numPr>
        <w:adjustRightInd/>
        <w:spacing w:before="0" w:beforeAutospacing="0" w:after="0" w:afterAutospacing="0" w:line="240" w:lineRule="auto"/>
        <w:ind w:left="0" w:firstLine="709"/>
        <w:rPr>
          <w:color w:val="000000" w:themeColor="text1"/>
        </w:rPr>
      </w:pPr>
      <w:r w:rsidRPr="00DE3245">
        <w:rPr>
          <w:color w:val="000000" w:themeColor="text1"/>
        </w:rPr>
        <w:t>Раздел 12 Решения по бесхозяйным тепловым сетям.</w:t>
      </w:r>
    </w:p>
    <w:p w:rsidR="00DE3245" w:rsidRDefault="00DE3245" w:rsidP="00DE3245">
      <w:pPr>
        <w:pStyle w:val="af9"/>
        <w:spacing w:after="0" w:line="240" w:lineRule="auto"/>
        <w:contextualSpacing w:val="0"/>
        <w:rPr>
          <w:color w:val="000000" w:themeColor="text1"/>
        </w:rPr>
      </w:pPr>
    </w:p>
    <w:p w:rsidR="00DE3245" w:rsidRPr="00DE3245" w:rsidRDefault="00DE3245" w:rsidP="00DE3245">
      <w:pPr>
        <w:pStyle w:val="affb"/>
        <w:numPr>
          <w:ilvl w:val="0"/>
          <w:numId w:val="23"/>
        </w:numPr>
        <w:adjustRightInd/>
        <w:spacing w:before="0" w:beforeAutospacing="0" w:after="0" w:afterAutospacing="0" w:line="240" w:lineRule="auto"/>
        <w:ind w:left="0" w:firstLine="709"/>
        <w:rPr>
          <w:color w:val="000000" w:themeColor="text1"/>
        </w:rPr>
      </w:pPr>
      <w:r w:rsidRPr="00DE3245">
        <w:rPr>
          <w:color w:val="000000" w:themeColor="text1"/>
        </w:rPr>
        <w:t xml:space="preserve">Раздел 13 Синхронизация схемы теплоснабжения со схемой газоснабжения и газификации субъекта Российской Федерации и (или) </w:t>
      </w:r>
      <w:r w:rsidR="00AE6F4C">
        <w:rPr>
          <w:color w:val="000000" w:themeColor="text1"/>
        </w:rPr>
        <w:t>муниципального образования</w:t>
      </w:r>
      <w:r w:rsidRPr="00DE3245">
        <w:rPr>
          <w:color w:val="000000" w:themeColor="text1"/>
        </w:rPr>
        <w:t xml:space="preserve">, схемой и программой развития электроэнергетики, а также со схемой водоснабжения и водоотведения </w:t>
      </w:r>
      <w:r w:rsidR="00AE6F4C">
        <w:rPr>
          <w:color w:val="000000" w:themeColor="text1"/>
        </w:rPr>
        <w:t>муниципального образования</w:t>
      </w:r>
      <w:r w:rsidRPr="00DE3245">
        <w:rPr>
          <w:color w:val="000000" w:themeColor="text1"/>
        </w:rPr>
        <w:t>.</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color w:val="000000" w:themeColor="text1"/>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color w:val="000000" w:themeColor="text1"/>
        </w:rPr>
        <w:t xml:space="preserve">Описание </w:t>
      </w:r>
      <w:proofErr w:type="gramStart"/>
      <w:r w:rsidRPr="00DE3245">
        <w:rPr>
          <w:color w:val="000000" w:themeColor="text1"/>
        </w:rPr>
        <w:t>проблем организации газоснабжения источников тепловой энергии</w:t>
      </w:r>
      <w:proofErr w:type="gramEnd"/>
      <w:r w:rsidRPr="00DE3245">
        <w:rPr>
          <w:color w:val="000000" w:themeColor="text1"/>
        </w:rPr>
        <w:t>.</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proofErr w:type="gramStart"/>
      <w:r w:rsidRPr="00DE3245">
        <w:rPr>
          <w:color w:val="000000" w:themeColor="text1"/>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proofErr w:type="gramStart"/>
      <w:r w:rsidRPr="00DE3245">
        <w:rPr>
          <w:color w:val="000000" w:themeColor="text1"/>
        </w:rPr>
        <w:lastRenderedPageBreak/>
        <w:t xml:space="preserve">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w:t>
      </w:r>
      <w:r w:rsidRPr="00DE3245">
        <w:t>и (или) модернизации,</w:t>
      </w:r>
      <w:r w:rsidRPr="00DE3245">
        <w:rPr>
          <w:color w:val="000000" w:themeColor="text1"/>
        </w:rPr>
        <w:t xml:space="preserve">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color w:val="000000" w:themeColor="text1"/>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DE3245">
        <w:rPr>
          <w:color w:val="000000" w:themeColor="text1"/>
        </w:rPr>
        <w:t>содержащие</w:t>
      </w:r>
      <w:proofErr w:type="gramEnd"/>
      <w:r w:rsidRPr="00DE3245">
        <w:rPr>
          <w:color w:val="000000" w:themeColor="text1"/>
        </w:rPr>
        <w:t xml:space="preserve"> в том числе описание участия указанных объектов в перспективных балансах тепловой мощности и энергии.</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color w:val="000000" w:themeColor="text1"/>
        </w:rPr>
        <w:t xml:space="preserve">Описание решений (вырабатываемых с учетом положений утвержденной схемы водоснабжения </w:t>
      </w:r>
      <w:r w:rsidR="00AE6F4C">
        <w:rPr>
          <w:color w:val="000000" w:themeColor="text1"/>
        </w:rPr>
        <w:t>муниципального образования</w:t>
      </w:r>
      <w:r w:rsidRPr="00DE3245">
        <w:rPr>
          <w:color w:val="000000" w:themeColor="text1"/>
        </w:rPr>
        <w:t>) о развитии соответствующей системы водоснабжения в части, относящейся к системам теплоснабжения.</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color w:val="000000" w:themeColor="text1"/>
        </w:rPr>
        <w:t xml:space="preserve">Предложения по корректировке утвержденной (разработке) схемы водоснабжения </w:t>
      </w:r>
      <w:r w:rsidR="00AE6F4C">
        <w:rPr>
          <w:color w:val="000000" w:themeColor="text1"/>
        </w:rPr>
        <w:t>муниципального образования</w:t>
      </w:r>
      <w:r w:rsidRPr="00DE3245">
        <w:rPr>
          <w:color w:val="000000" w:themeColor="text1"/>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DE3245" w:rsidRPr="00DE3245" w:rsidRDefault="00DE3245" w:rsidP="00DE3245">
      <w:pPr>
        <w:pStyle w:val="affb"/>
        <w:adjustRightInd/>
        <w:spacing w:before="0" w:beforeAutospacing="0" w:after="0" w:afterAutospacing="0" w:line="240" w:lineRule="auto"/>
        <w:ind w:left="709"/>
        <w:rPr>
          <w:b/>
          <w:color w:val="000000" w:themeColor="text1"/>
        </w:rPr>
      </w:pPr>
    </w:p>
    <w:p w:rsidR="00DE3245" w:rsidRDefault="00DE3245" w:rsidP="00DE3245">
      <w:pPr>
        <w:pStyle w:val="affb"/>
        <w:numPr>
          <w:ilvl w:val="0"/>
          <w:numId w:val="23"/>
        </w:numPr>
        <w:adjustRightInd/>
        <w:spacing w:before="0" w:beforeAutospacing="0" w:after="0" w:afterAutospacing="0" w:line="240" w:lineRule="auto"/>
        <w:ind w:left="0" w:firstLine="709"/>
        <w:rPr>
          <w:color w:val="000000" w:themeColor="text1"/>
        </w:rPr>
      </w:pPr>
      <w:r w:rsidRPr="00DE3245">
        <w:rPr>
          <w:color w:val="000000" w:themeColor="text1"/>
        </w:rPr>
        <w:t xml:space="preserve">Раздел 14 Индикаторы развития систем теплоснабжения </w:t>
      </w:r>
      <w:r w:rsidR="00AE6F4C">
        <w:rPr>
          <w:color w:val="000000" w:themeColor="text1"/>
        </w:rPr>
        <w:t>муниципального образования</w:t>
      </w:r>
      <w:r w:rsidRPr="00DE3245">
        <w:rPr>
          <w:color w:val="000000" w:themeColor="text1"/>
        </w:rPr>
        <w:t>.</w:t>
      </w:r>
    </w:p>
    <w:p w:rsidR="00DE3245" w:rsidRPr="00DE3245" w:rsidRDefault="00DE3245" w:rsidP="00DE3245">
      <w:pPr>
        <w:pStyle w:val="affb"/>
        <w:adjustRightInd/>
        <w:spacing w:before="0" w:beforeAutospacing="0" w:after="0" w:afterAutospacing="0" w:line="240" w:lineRule="auto"/>
        <w:ind w:left="709"/>
        <w:rPr>
          <w:color w:val="000000" w:themeColor="text1"/>
        </w:rPr>
      </w:pPr>
    </w:p>
    <w:p w:rsidR="00DE3245" w:rsidRPr="00DE3245" w:rsidRDefault="00DE3245" w:rsidP="00DE3245">
      <w:pPr>
        <w:pStyle w:val="affb"/>
        <w:numPr>
          <w:ilvl w:val="0"/>
          <w:numId w:val="23"/>
        </w:numPr>
        <w:adjustRightInd/>
        <w:spacing w:before="0" w:beforeAutospacing="0" w:after="0" w:afterAutospacing="0" w:line="240" w:lineRule="auto"/>
        <w:ind w:left="0" w:firstLine="709"/>
        <w:rPr>
          <w:color w:val="000000" w:themeColor="text1"/>
        </w:rPr>
      </w:pPr>
      <w:r w:rsidRPr="00DE3245">
        <w:rPr>
          <w:color w:val="000000" w:themeColor="text1"/>
        </w:rPr>
        <w:t>Раздел 15 Ценовые (тарифные) последствия.</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bCs/>
          <w:color w:val="000000" w:themeColor="text1"/>
        </w:rPr>
        <w:t>тарифно-балансовые расчетные модели теплоснабжения потребителей по каждой системе теплоснабжения;</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bCs/>
          <w:color w:val="000000" w:themeColor="text1"/>
        </w:rPr>
        <w:t>тарифно-балансовые расчетные модели теплоснабжения потребителей по каждой единой теплоснабжающей организации;</w:t>
      </w:r>
    </w:p>
    <w:p w:rsidR="00DE3245" w:rsidRPr="00DE3245" w:rsidRDefault="00DE3245" w:rsidP="00DE3245">
      <w:pPr>
        <w:pStyle w:val="affb"/>
        <w:numPr>
          <w:ilvl w:val="1"/>
          <w:numId w:val="23"/>
        </w:numPr>
        <w:adjustRightInd/>
        <w:spacing w:before="0" w:beforeAutospacing="0" w:after="0" w:afterAutospacing="0" w:line="240" w:lineRule="auto"/>
        <w:ind w:left="0" w:firstLine="709"/>
        <w:rPr>
          <w:b/>
          <w:color w:val="000000" w:themeColor="text1"/>
        </w:rPr>
      </w:pPr>
      <w:r w:rsidRPr="00DE3245">
        <w:rPr>
          <w:bCs/>
          <w:color w:val="000000" w:themeColor="text1"/>
        </w:rPr>
        <w:t xml:space="preserve">результаты оценки ценовых (тарифных) последствий реализации проектов схемы </w:t>
      </w:r>
      <w:proofErr w:type="gramStart"/>
      <w:r w:rsidRPr="00DE3245">
        <w:rPr>
          <w:bCs/>
          <w:color w:val="000000" w:themeColor="text1"/>
        </w:rPr>
        <w:t>теплоснабжения</w:t>
      </w:r>
      <w:proofErr w:type="gramEnd"/>
      <w:r w:rsidRPr="00DE3245">
        <w:rPr>
          <w:bCs/>
          <w:color w:val="000000" w:themeColor="text1"/>
        </w:rPr>
        <w:t xml:space="preserve"> на основании разработанных тарифно-балансовых моделей.</w:t>
      </w:r>
    </w:p>
    <w:p w:rsidR="00DE3245" w:rsidRPr="00DE3245" w:rsidRDefault="00DE3245" w:rsidP="00DE3245">
      <w:pPr>
        <w:pStyle w:val="affb"/>
        <w:spacing w:before="0" w:beforeAutospacing="0" w:after="0" w:afterAutospacing="0" w:line="240" w:lineRule="auto"/>
        <w:ind w:firstLine="709"/>
        <w:rPr>
          <w:b/>
          <w:color w:val="000000" w:themeColor="text1"/>
        </w:rPr>
      </w:pPr>
    </w:p>
    <w:p w:rsidR="00DE3245" w:rsidRPr="00DE3245" w:rsidRDefault="00DE3245" w:rsidP="00DE3245">
      <w:pPr>
        <w:pStyle w:val="af9"/>
        <w:spacing w:after="0" w:line="240" w:lineRule="auto"/>
        <w:ind w:left="0" w:firstLine="709"/>
        <w:contextualSpacing w:val="0"/>
        <w:rPr>
          <w:rFonts w:ascii="Times New Roman" w:hAnsi="Times New Roman"/>
          <w:b/>
          <w:color w:val="000000" w:themeColor="text1"/>
          <w:sz w:val="24"/>
        </w:rPr>
      </w:pPr>
      <w:r w:rsidRPr="00DE3245">
        <w:rPr>
          <w:rFonts w:ascii="Times New Roman" w:hAnsi="Times New Roman"/>
          <w:b/>
          <w:color w:val="000000" w:themeColor="text1"/>
          <w:sz w:val="24"/>
        </w:rPr>
        <w:t>Обосновывающие материалы.</w:t>
      </w:r>
    </w:p>
    <w:p w:rsidR="00DE3245" w:rsidRPr="00DE3245" w:rsidRDefault="00AE6F4C" w:rsidP="00DE3245">
      <w:pPr>
        <w:pStyle w:val="af9"/>
        <w:widowControl w:val="0"/>
        <w:numPr>
          <w:ilvl w:val="0"/>
          <w:numId w:val="24"/>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Pr>
          <w:rFonts w:ascii="Times New Roman" w:hAnsi="Times New Roman"/>
          <w:color w:val="000000" w:themeColor="text1"/>
          <w:sz w:val="24"/>
        </w:rPr>
        <w:t>Глава</w:t>
      </w:r>
      <w:r w:rsidR="00DE3245" w:rsidRPr="00DE3245">
        <w:rPr>
          <w:rFonts w:ascii="Times New Roman" w:hAnsi="Times New Roman"/>
          <w:color w:val="000000" w:themeColor="text1"/>
          <w:sz w:val="24"/>
        </w:rPr>
        <w:t xml:space="preserve"> 1. Существующее положение в сфере производства, передачи и потребления тепловой энергии для целей теплоснабжения.</w:t>
      </w:r>
    </w:p>
    <w:p w:rsidR="00DE3245" w:rsidRPr="00DE3245" w:rsidRDefault="00DE3245" w:rsidP="00DE3245">
      <w:pPr>
        <w:widowControl w:val="0"/>
        <w:numPr>
          <w:ilvl w:val="1"/>
          <w:numId w:val="25"/>
        </w:numPr>
        <w:suppressAutoHyphens w:val="0"/>
        <w:ind w:left="0" w:firstLine="709"/>
        <w:textAlignment w:val="baseline"/>
        <w:rPr>
          <w:color w:val="000000" w:themeColor="text1"/>
        </w:rPr>
      </w:pPr>
      <w:r w:rsidRPr="00DE3245">
        <w:rPr>
          <w:color w:val="000000" w:themeColor="text1"/>
        </w:rPr>
        <w:t>Функциональная структура теплоснабжения.</w:t>
      </w:r>
    </w:p>
    <w:p w:rsidR="00DE3245" w:rsidRPr="00DE3245" w:rsidRDefault="00DE3245" w:rsidP="00DE3245">
      <w:pPr>
        <w:widowControl w:val="0"/>
        <w:numPr>
          <w:ilvl w:val="2"/>
          <w:numId w:val="26"/>
        </w:numPr>
        <w:tabs>
          <w:tab w:val="left" w:pos="1228"/>
        </w:tabs>
        <w:suppressAutoHyphens w:val="0"/>
        <w:ind w:left="0" w:firstLine="709"/>
        <w:textAlignment w:val="baseline"/>
      </w:pPr>
      <w:r w:rsidRPr="00DE3245">
        <w:t xml:space="preserve">Описание административного состава </w:t>
      </w:r>
      <w:r w:rsidR="00AE6F4C">
        <w:t>муниципального образования</w:t>
      </w:r>
      <w:r w:rsidRPr="00DE3245">
        <w:t xml:space="preserve"> с указанием на единой ситуационной карте границ и наименований территорий, входящих в состав. Численность населения по административно-территориальным делениям.</w:t>
      </w:r>
    </w:p>
    <w:p w:rsidR="00DE3245" w:rsidRPr="00DE3245" w:rsidRDefault="00DE3245" w:rsidP="00DE3245">
      <w:pPr>
        <w:widowControl w:val="0"/>
        <w:numPr>
          <w:ilvl w:val="2"/>
          <w:numId w:val="26"/>
        </w:numPr>
        <w:tabs>
          <w:tab w:val="left" w:pos="1228"/>
        </w:tabs>
        <w:suppressAutoHyphens w:val="0"/>
        <w:ind w:left="0" w:firstLine="709"/>
        <w:textAlignment w:val="baseline"/>
      </w:pPr>
      <w:r w:rsidRPr="00DE3245">
        <w:t xml:space="preserve">Перечень лиц, владеющих на праве собственности или другом законном основании объектами централизованной системы теплоснабжения, с указанием объектов, принадлежащих этим лицам. </w:t>
      </w:r>
    </w:p>
    <w:p w:rsidR="00DE3245" w:rsidRPr="00DE3245" w:rsidRDefault="00DE3245" w:rsidP="00DE3245">
      <w:pPr>
        <w:widowControl w:val="0"/>
        <w:numPr>
          <w:ilvl w:val="2"/>
          <w:numId w:val="26"/>
        </w:numPr>
        <w:tabs>
          <w:tab w:val="left" w:pos="1228"/>
        </w:tabs>
        <w:suppressAutoHyphens w:val="0"/>
        <w:ind w:left="0" w:firstLine="709"/>
        <w:textAlignment w:val="baseline"/>
      </w:pPr>
      <w:r w:rsidRPr="00DE3245">
        <w:t xml:space="preserve">Описание зон деятельности (эксплуатационной ответственности) теплоснабжающих и </w:t>
      </w:r>
      <w:proofErr w:type="spellStart"/>
      <w:r w:rsidRPr="00DE3245">
        <w:t>теплосетевых</w:t>
      </w:r>
      <w:proofErr w:type="spellEnd"/>
      <w:r w:rsidRPr="00DE3245">
        <w:t xml:space="preserve"> организаций и описание структуры договорных отношений между ними. Схема </w:t>
      </w:r>
      <w:r w:rsidR="00AE6F4C">
        <w:t>муниципального образования</w:t>
      </w:r>
      <w:r w:rsidRPr="00DE3245">
        <w:t xml:space="preserve"> с указанием зон деятельности (эксплуатационной ответственности) теплоснабжающих и </w:t>
      </w:r>
      <w:proofErr w:type="spellStart"/>
      <w:r w:rsidRPr="00DE3245">
        <w:t>теплосетевых</w:t>
      </w:r>
      <w:proofErr w:type="spellEnd"/>
      <w:r w:rsidRPr="00DE3245">
        <w:t xml:space="preserve"> организаций.</w:t>
      </w:r>
    </w:p>
    <w:p w:rsidR="00DE3245" w:rsidRPr="00DE3245" w:rsidRDefault="00DE3245" w:rsidP="00DE3245">
      <w:pPr>
        <w:tabs>
          <w:tab w:val="left" w:pos="1228"/>
        </w:tabs>
        <w:rPr>
          <w:i/>
          <w:color w:val="000000" w:themeColor="text1"/>
          <w:shd w:val="clear" w:color="auto" w:fill="FFFFFF"/>
        </w:rPr>
      </w:pPr>
      <w:r w:rsidRPr="00DE3245">
        <w:rPr>
          <w:i/>
          <w:color w:val="000000" w:themeColor="text1"/>
          <w:shd w:val="clear" w:color="auto" w:fill="FFFFFF"/>
        </w:rPr>
        <w:t>В данном разделе рекомендуется представить карту-схему зон деятельности РСО, а также сводную таблицу с указанием сведений:</w:t>
      </w:r>
    </w:p>
    <w:p w:rsidR="00DE3245" w:rsidRPr="00DE3245" w:rsidRDefault="00DE3245" w:rsidP="00DE3245">
      <w:pPr>
        <w:tabs>
          <w:tab w:val="left" w:pos="1228"/>
        </w:tabs>
        <w:rPr>
          <w:i/>
          <w:color w:val="000000" w:themeColor="text1"/>
          <w:shd w:val="clear" w:color="auto" w:fill="FFFFFF"/>
        </w:rPr>
      </w:pPr>
      <w:r w:rsidRPr="00DE3245">
        <w:rPr>
          <w:i/>
          <w:color w:val="000000" w:themeColor="text1"/>
          <w:shd w:val="clear" w:color="auto" w:fill="FFFFFF"/>
        </w:rPr>
        <w:t>-наименование организации, владеющей на праве собственности или осуществляющей эксплуатацию источника тепловой энергии;</w:t>
      </w:r>
    </w:p>
    <w:p w:rsidR="00DE3245" w:rsidRPr="00DE3245" w:rsidRDefault="00DE3245" w:rsidP="00DE3245">
      <w:pPr>
        <w:tabs>
          <w:tab w:val="left" w:pos="1228"/>
        </w:tabs>
        <w:rPr>
          <w:i/>
          <w:color w:val="000000" w:themeColor="text1"/>
          <w:shd w:val="clear" w:color="auto" w:fill="FFFFFF"/>
        </w:rPr>
      </w:pPr>
      <w:r w:rsidRPr="00DE3245">
        <w:rPr>
          <w:i/>
          <w:color w:val="000000" w:themeColor="text1"/>
          <w:shd w:val="clear" w:color="auto" w:fill="FFFFFF"/>
        </w:rPr>
        <w:t>-структура договорных отношений;</w:t>
      </w:r>
    </w:p>
    <w:p w:rsidR="00DE3245" w:rsidRPr="00DE3245" w:rsidRDefault="00DE3245" w:rsidP="00DE3245">
      <w:pPr>
        <w:tabs>
          <w:tab w:val="left" w:pos="1228"/>
        </w:tabs>
        <w:rPr>
          <w:i/>
          <w:color w:val="000000" w:themeColor="text1"/>
          <w:shd w:val="clear" w:color="auto" w:fill="FFFFFF"/>
        </w:rPr>
      </w:pPr>
      <w:r w:rsidRPr="00DE3245">
        <w:rPr>
          <w:i/>
          <w:color w:val="000000" w:themeColor="text1"/>
          <w:shd w:val="clear" w:color="auto" w:fill="FFFFFF"/>
        </w:rPr>
        <w:t>-наименование источника тепловой энергии;</w:t>
      </w:r>
    </w:p>
    <w:p w:rsidR="00DE3245" w:rsidRPr="00DE3245" w:rsidRDefault="00DE3245" w:rsidP="00DE3245">
      <w:pPr>
        <w:tabs>
          <w:tab w:val="left" w:pos="1228"/>
        </w:tabs>
        <w:rPr>
          <w:i/>
          <w:color w:val="000000" w:themeColor="text1"/>
          <w:shd w:val="clear" w:color="auto" w:fill="FFFFFF"/>
        </w:rPr>
      </w:pPr>
      <w:r w:rsidRPr="00DE3245">
        <w:rPr>
          <w:i/>
          <w:color w:val="000000" w:themeColor="text1"/>
          <w:shd w:val="clear" w:color="auto" w:fill="FFFFFF"/>
        </w:rPr>
        <w:t>-адрес места нахождения источника тепловой энергии;</w:t>
      </w:r>
    </w:p>
    <w:p w:rsidR="00DE3245" w:rsidRPr="00DE3245" w:rsidRDefault="00DE3245" w:rsidP="00DE3245">
      <w:pPr>
        <w:tabs>
          <w:tab w:val="left" w:pos="1228"/>
        </w:tabs>
        <w:rPr>
          <w:i/>
          <w:color w:val="000000" w:themeColor="text1"/>
          <w:shd w:val="clear" w:color="auto" w:fill="FFFFFF"/>
        </w:rPr>
      </w:pPr>
      <w:r w:rsidRPr="00DE3245">
        <w:rPr>
          <w:i/>
          <w:color w:val="000000" w:themeColor="text1"/>
          <w:shd w:val="clear" w:color="auto" w:fill="FFFFFF"/>
        </w:rPr>
        <w:t>-установленная мощность, Гкал/</w:t>
      </w:r>
      <w:proofErr w:type="gramStart"/>
      <w:r w:rsidRPr="00DE3245">
        <w:rPr>
          <w:i/>
          <w:color w:val="000000" w:themeColor="text1"/>
          <w:shd w:val="clear" w:color="auto" w:fill="FFFFFF"/>
        </w:rPr>
        <w:t>ч</w:t>
      </w:r>
      <w:proofErr w:type="gramEnd"/>
      <w:r w:rsidRPr="00DE3245">
        <w:rPr>
          <w:i/>
          <w:color w:val="000000" w:themeColor="text1"/>
          <w:shd w:val="clear" w:color="auto" w:fill="FFFFFF"/>
        </w:rPr>
        <w:t>.</w:t>
      </w:r>
    </w:p>
    <w:p w:rsidR="00DE3245" w:rsidRPr="00DE3245" w:rsidRDefault="00DE3245" w:rsidP="00DE3245">
      <w:pPr>
        <w:tabs>
          <w:tab w:val="left" w:pos="1228"/>
        </w:tabs>
        <w:rPr>
          <w:i/>
          <w:color w:val="000000" w:themeColor="text1"/>
          <w:shd w:val="clear" w:color="auto" w:fill="FFFFFF"/>
        </w:rPr>
      </w:pPr>
      <w:r w:rsidRPr="00DE3245">
        <w:rPr>
          <w:i/>
          <w:color w:val="000000" w:themeColor="text1"/>
          <w:shd w:val="clear" w:color="auto" w:fill="FFFFFF"/>
        </w:rPr>
        <w:t xml:space="preserve">Сведения представляются также по следующим источникам тепловой энергии: </w:t>
      </w:r>
    </w:p>
    <w:p w:rsidR="00DE3245" w:rsidRPr="00DE3245" w:rsidRDefault="00DE3245" w:rsidP="00DE3245">
      <w:pPr>
        <w:tabs>
          <w:tab w:val="left" w:pos="1228"/>
        </w:tabs>
        <w:rPr>
          <w:i/>
          <w:color w:val="000000" w:themeColor="text1"/>
          <w:shd w:val="clear" w:color="auto" w:fill="FFFFFF"/>
        </w:rPr>
      </w:pPr>
      <w:r w:rsidRPr="00DE3245">
        <w:rPr>
          <w:i/>
          <w:color w:val="000000" w:themeColor="text1"/>
          <w:shd w:val="clear" w:color="auto" w:fill="FFFFFF"/>
        </w:rPr>
        <w:t>-децентрализованные (крышные, пристроенные котельные и т.п.);</w:t>
      </w:r>
    </w:p>
    <w:p w:rsidR="00DE3245" w:rsidRPr="00DE3245" w:rsidRDefault="00DE3245" w:rsidP="00DE3245">
      <w:pPr>
        <w:tabs>
          <w:tab w:val="left" w:pos="1228"/>
        </w:tabs>
        <w:rPr>
          <w:i/>
          <w:color w:val="000000" w:themeColor="text1"/>
          <w:shd w:val="clear" w:color="auto" w:fill="FFFFFF"/>
        </w:rPr>
      </w:pPr>
      <w:r w:rsidRPr="00DE3245">
        <w:rPr>
          <w:i/>
          <w:color w:val="000000" w:themeColor="text1"/>
          <w:shd w:val="clear" w:color="auto" w:fill="FFFFFF"/>
        </w:rPr>
        <w:t>-ведомственные котельные, не обеспечивающие сторонних потребителей;</w:t>
      </w:r>
    </w:p>
    <w:p w:rsidR="00DE3245" w:rsidRPr="00DE3245" w:rsidRDefault="00DE3245" w:rsidP="00DE3245">
      <w:pPr>
        <w:tabs>
          <w:tab w:val="left" w:pos="1228"/>
        </w:tabs>
        <w:rPr>
          <w:i/>
          <w:color w:val="000000" w:themeColor="text1"/>
          <w:shd w:val="clear" w:color="auto" w:fill="FFFFFF"/>
        </w:rPr>
      </w:pPr>
      <w:r w:rsidRPr="00DE3245">
        <w:rPr>
          <w:i/>
          <w:color w:val="000000" w:themeColor="text1"/>
          <w:shd w:val="clear" w:color="auto" w:fill="FFFFFF"/>
        </w:rPr>
        <w:lastRenderedPageBreak/>
        <w:t>-котельные военных городков;</w:t>
      </w:r>
    </w:p>
    <w:p w:rsidR="00DE3245" w:rsidRPr="00DE3245" w:rsidRDefault="00DE3245" w:rsidP="00DE3245">
      <w:pPr>
        <w:tabs>
          <w:tab w:val="left" w:pos="1228"/>
        </w:tabs>
        <w:rPr>
          <w:i/>
          <w:color w:val="000000" w:themeColor="text1"/>
          <w:shd w:val="clear" w:color="auto" w:fill="FFFFFF"/>
        </w:rPr>
      </w:pPr>
      <w:r w:rsidRPr="00DE3245">
        <w:rPr>
          <w:i/>
          <w:color w:val="000000" w:themeColor="text1"/>
          <w:shd w:val="clear" w:color="auto" w:fill="FFFFFF"/>
        </w:rPr>
        <w:t>-прочие (при наличии информации).</w:t>
      </w:r>
    </w:p>
    <w:p w:rsidR="00DE3245" w:rsidRPr="00DE3245" w:rsidRDefault="00DE3245" w:rsidP="00DE3245">
      <w:pPr>
        <w:tabs>
          <w:tab w:val="left" w:pos="1228"/>
        </w:tabs>
        <w:rPr>
          <w:i/>
          <w:color w:val="000000" w:themeColor="text1"/>
          <w:shd w:val="clear" w:color="auto" w:fill="FFFFFF"/>
        </w:rPr>
      </w:pPr>
      <w:r w:rsidRPr="00DE3245">
        <w:rPr>
          <w:i/>
          <w:color w:val="000000" w:themeColor="text1"/>
          <w:shd w:val="clear" w:color="auto" w:fill="FFFFFF"/>
        </w:rPr>
        <w:t>Все источники, рассмотренные в данном пункте, должны быть учтены в электронной модели.</w:t>
      </w:r>
    </w:p>
    <w:p w:rsidR="00DE3245" w:rsidRDefault="00DE3245" w:rsidP="00DE3245">
      <w:pPr>
        <w:widowControl w:val="0"/>
        <w:numPr>
          <w:ilvl w:val="2"/>
          <w:numId w:val="26"/>
        </w:numPr>
        <w:tabs>
          <w:tab w:val="left" w:pos="1228"/>
        </w:tabs>
        <w:suppressAutoHyphens w:val="0"/>
        <w:ind w:left="0" w:firstLine="709"/>
        <w:textAlignment w:val="baseline"/>
        <w:rPr>
          <w:color w:val="000000" w:themeColor="text1"/>
        </w:rPr>
      </w:pPr>
      <w:r w:rsidRPr="00DE3245">
        <w:rPr>
          <w:color w:val="000000" w:themeColor="text1"/>
        </w:rPr>
        <w:t xml:space="preserve">Описание изменений, произошедших в функциональной структуре теплоснабжения </w:t>
      </w:r>
      <w:r w:rsidR="00AE6F4C">
        <w:rPr>
          <w:color w:val="000000" w:themeColor="text1"/>
        </w:rPr>
        <w:t>муниципального образования</w:t>
      </w:r>
      <w:r w:rsidRPr="00DE3245">
        <w:rPr>
          <w:color w:val="000000" w:themeColor="text1"/>
        </w:rPr>
        <w:t xml:space="preserve"> за период, предшествующий актуализации схемы теплоснабжения.</w:t>
      </w:r>
    </w:p>
    <w:p w:rsidR="00DE3245" w:rsidRPr="00DE3245" w:rsidRDefault="00DE3245" w:rsidP="00DE3245">
      <w:pPr>
        <w:widowControl w:val="0"/>
        <w:tabs>
          <w:tab w:val="left" w:pos="1228"/>
        </w:tabs>
        <w:suppressAutoHyphens w:val="0"/>
        <w:ind w:left="709" w:firstLine="0"/>
        <w:textAlignment w:val="baseline"/>
        <w:rPr>
          <w:color w:val="000000" w:themeColor="text1"/>
        </w:rPr>
      </w:pPr>
    </w:p>
    <w:p w:rsidR="00DE3245" w:rsidRPr="00DE3245" w:rsidRDefault="00DE3245" w:rsidP="00DE3245">
      <w:pPr>
        <w:widowControl w:val="0"/>
        <w:numPr>
          <w:ilvl w:val="1"/>
          <w:numId w:val="25"/>
        </w:numPr>
        <w:tabs>
          <w:tab w:val="left" w:pos="826"/>
        </w:tabs>
        <w:suppressAutoHyphens w:val="0"/>
        <w:ind w:left="0" w:firstLine="709"/>
        <w:textAlignment w:val="baseline"/>
        <w:rPr>
          <w:color w:val="000000" w:themeColor="text1"/>
        </w:rPr>
      </w:pPr>
      <w:r w:rsidRPr="00DE3245">
        <w:rPr>
          <w:color w:val="000000" w:themeColor="text1"/>
        </w:rPr>
        <w:t>Источники тепловой энергии.</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Структура и технические характеристики основного оборудования (в том числе технические характеристики дымовых труб и устройств очистки продуктов сгорания от вредных выбросов).</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валовых и максимальных разовых выбросов загрязняющих веществ в атмосферный воздух на каждом источнике тепловой энерги</w:t>
      </w:r>
      <w:proofErr w:type="gramStart"/>
      <w:r w:rsidRPr="00DE3245">
        <w:rPr>
          <w:rFonts w:ascii="Times New Roman" w:hAnsi="Times New Roman"/>
          <w:color w:val="000000" w:themeColor="text1"/>
          <w:sz w:val="24"/>
        </w:rPr>
        <w:t>и(</w:t>
      </w:r>
      <w:proofErr w:type="gramEnd"/>
      <w:r w:rsidRPr="00DE3245">
        <w:rPr>
          <w:rFonts w:ascii="Times New Roman" w:hAnsi="Times New Roman"/>
          <w:color w:val="000000" w:themeColor="text1"/>
          <w:sz w:val="24"/>
        </w:rPr>
        <w:t xml:space="preserve">мощности), включая двуокись серы, окись углерода, оксиды азота, </w:t>
      </w:r>
      <w:proofErr w:type="spellStart"/>
      <w:r w:rsidRPr="00DE3245">
        <w:rPr>
          <w:rFonts w:ascii="Times New Roman" w:hAnsi="Times New Roman"/>
          <w:color w:val="000000" w:themeColor="text1"/>
          <w:sz w:val="24"/>
        </w:rPr>
        <w:t>бенз</w:t>
      </w:r>
      <w:proofErr w:type="spellEnd"/>
      <w:r w:rsidRPr="00DE3245">
        <w:rPr>
          <w:rFonts w:ascii="Times New Roman" w:hAnsi="Times New Roman"/>
          <w:color w:val="000000" w:themeColor="text1"/>
          <w:sz w:val="24"/>
        </w:rPr>
        <w:t>(а)</w:t>
      </w:r>
      <w:proofErr w:type="spellStart"/>
      <w:r w:rsidRPr="00DE3245">
        <w:rPr>
          <w:rFonts w:ascii="Times New Roman" w:hAnsi="Times New Roman"/>
          <w:color w:val="000000" w:themeColor="text1"/>
          <w:sz w:val="24"/>
        </w:rPr>
        <w:t>пирен</w:t>
      </w:r>
      <w:proofErr w:type="spellEnd"/>
      <w:r w:rsidRPr="00DE3245">
        <w:rPr>
          <w:rFonts w:ascii="Times New Roman" w:hAnsi="Times New Roman"/>
          <w:color w:val="000000" w:themeColor="text1"/>
          <w:sz w:val="24"/>
        </w:rPr>
        <w:t>, мазутную золу в пересчете на ванадий, твердые частицы</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bCs/>
          <w:color w:val="000000" w:themeColor="text1"/>
          <w:sz w:val="24"/>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Pr="00DE3245">
        <w:rPr>
          <w:rFonts w:ascii="Times New Roman" w:hAnsi="Times New Roman"/>
          <w:color w:val="000000" w:themeColor="text1"/>
          <w:sz w:val="24"/>
        </w:rPr>
        <w:t xml:space="preserve"> </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Ограничения тепловой мощности и параметры располагаемой тепловой мощности.</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 </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sz w:val="24"/>
        </w:rPr>
      </w:pPr>
      <w:r w:rsidRPr="00DE3245">
        <w:rPr>
          <w:rFonts w:ascii="Times New Roman" w:hAnsi="Times New Roman"/>
          <w:color w:val="000000" w:themeColor="text1"/>
          <w:sz w:val="24"/>
        </w:rPr>
        <w:t xml:space="preserve">Срок ввода в эксплуатацию основного оборудования, год последнего освидетельствования при допуске к эксплуатации после ремонтов, год продления </w:t>
      </w:r>
      <w:r w:rsidRPr="00DE3245">
        <w:rPr>
          <w:rFonts w:ascii="Times New Roman" w:hAnsi="Times New Roman"/>
          <w:sz w:val="24"/>
        </w:rPr>
        <w:t>ресурса, процент износа и мероприятия по продлению ресурса.</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bCs/>
          <w:sz w:val="24"/>
        </w:rPr>
        <w:t xml:space="preserve">Схемы выдачи тепловой мощности, структура теплофикационных </w:t>
      </w:r>
      <w:r w:rsidRPr="00DE3245">
        <w:rPr>
          <w:rFonts w:ascii="Times New Roman" w:hAnsi="Times New Roman"/>
          <w:bCs/>
          <w:color w:val="000000" w:themeColor="text1"/>
          <w:sz w:val="24"/>
        </w:rPr>
        <w:t>установок (для источников тепловой энергии, функционирующих в режиме комбинированной выработки электрической и тепловой энергии).</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Среднегодовая загрузка оборудования.</w:t>
      </w:r>
    </w:p>
    <w:p w:rsidR="00DE3245" w:rsidRPr="00DE3245" w:rsidRDefault="00DE3245" w:rsidP="00DE3245">
      <w:pPr>
        <w:pStyle w:val="af9"/>
        <w:widowControl w:val="0"/>
        <w:numPr>
          <w:ilvl w:val="2"/>
          <w:numId w:val="25"/>
        </w:numPr>
        <w:tabs>
          <w:tab w:val="left" w:pos="800"/>
          <w:tab w:val="left" w:pos="1000"/>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Способы учета тепловой энергии, отпущенной в тепловые сети.</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Статистика отказов и восстановлений оборудования источников тепловой энергии.</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Предписания надзорных органов по запрещению дальнейшей эксплуатации источников тепловой энергии.</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p>
    <w:p w:rsidR="00DE3245" w:rsidRPr="00DE3245" w:rsidRDefault="00DE3245" w:rsidP="00DE3245">
      <w:pPr>
        <w:pStyle w:val="af9"/>
        <w:widowControl w:val="0"/>
        <w:tabs>
          <w:tab w:val="left" w:pos="913"/>
        </w:tabs>
        <w:spacing w:after="0" w:line="240" w:lineRule="auto"/>
        <w:ind w:left="709"/>
        <w:contextualSpacing w:val="0"/>
        <w:jc w:val="both"/>
        <w:textAlignment w:val="baseline"/>
        <w:rPr>
          <w:rFonts w:ascii="Times New Roman" w:hAnsi="Times New Roman"/>
          <w:color w:val="000000" w:themeColor="text1"/>
          <w:sz w:val="24"/>
        </w:rPr>
      </w:pPr>
    </w:p>
    <w:p w:rsidR="00DE3245" w:rsidRPr="00DE3245" w:rsidRDefault="00DE3245" w:rsidP="00DE3245">
      <w:pPr>
        <w:widowControl w:val="0"/>
        <w:numPr>
          <w:ilvl w:val="1"/>
          <w:numId w:val="25"/>
        </w:numPr>
        <w:suppressAutoHyphens w:val="0"/>
        <w:ind w:left="0" w:firstLine="709"/>
        <w:textAlignment w:val="baseline"/>
        <w:rPr>
          <w:color w:val="000000" w:themeColor="text1"/>
        </w:rPr>
      </w:pPr>
      <w:r w:rsidRPr="00DE3245">
        <w:rPr>
          <w:color w:val="000000" w:themeColor="text1"/>
        </w:rPr>
        <w:t>Тепловые сети, сооружения на них.</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Структура тепловых сетей </w:t>
      </w:r>
      <w:r w:rsidRPr="00DE3245">
        <w:rPr>
          <w:rFonts w:ascii="Times New Roman" w:hAnsi="Times New Roman"/>
          <w:bCs/>
          <w:color w:val="000000" w:themeColor="text1"/>
          <w:sz w:val="24"/>
        </w:rPr>
        <w:t>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bCs/>
          <w:color w:val="000000" w:themeColor="text1"/>
          <w:sz w:val="24"/>
        </w:rPr>
        <w:t>Карты (схемы) тепловых сетей в зонах действия источников тепловой энергии в электронной форме и (или) на бумажном носителе.</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sz w:val="24"/>
        </w:rPr>
      </w:pPr>
      <w:r w:rsidRPr="00DE3245">
        <w:rPr>
          <w:rFonts w:ascii="Times New Roman" w:hAnsi="Times New Roman"/>
          <w:bCs/>
          <w:color w:val="000000" w:themeColor="text1"/>
          <w:sz w:val="24"/>
        </w:rPr>
        <w:t>Параметры</w:t>
      </w:r>
      <w:r w:rsidRPr="00DE3245">
        <w:rPr>
          <w:rFonts w:ascii="Times New Roman" w:hAnsi="Times New Roman"/>
          <w:color w:val="000000" w:themeColor="text1"/>
          <w:sz w:val="24"/>
        </w:rPr>
        <w:t xml:space="preserve"> тепловых сетей, включая год начала эксплуатации, тип изоляции, тип компенсирующих устройств, краткую </w:t>
      </w:r>
      <w:r w:rsidRPr="00DE3245">
        <w:rPr>
          <w:rFonts w:ascii="Times New Roman" w:hAnsi="Times New Roman"/>
          <w:sz w:val="24"/>
        </w:rPr>
        <w:t xml:space="preserve">характеристику грунтов в местах прокладки с </w:t>
      </w:r>
      <w:r w:rsidRPr="00DE3245">
        <w:rPr>
          <w:rFonts w:ascii="Times New Roman" w:hAnsi="Times New Roman"/>
          <w:sz w:val="24"/>
        </w:rPr>
        <w:lastRenderedPageBreak/>
        <w:t>выделением наименее надежных участков тип прокладки, процент износа, протяженность и диаметр тепловой сети с определением их материальной характеристики и тепловой нагрузки потребителей, подключенных к таким участкам.</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sz w:val="24"/>
        </w:rPr>
      </w:pPr>
      <w:r w:rsidRPr="00DE3245">
        <w:rPr>
          <w:rFonts w:ascii="Times New Roman" w:hAnsi="Times New Roman"/>
          <w:bCs/>
          <w:sz w:val="24"/>
        </w:rPr>
        <w:t>Описание типов и количества секционирующей и регулирующей арматуры на тепловых сетях.</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bCs/>
          <w:sz w:val="24"/>
        </w:rPr>
        <w:t xml:space="preserve">Описание типов и строительных особенностей тепловых пунктов, тепловых камер </w:t>
      </w:r>
      <w:r w:rsidRPr="00DE3245">
        <w:rPr>
          <w:rFonts w:ascii="Times New Roman" w:hAnsi="Times New Roman"/>
          <w:bCs/>
          <w:color w:val="000000" w:themeColor="text1"/>
          <w:sz w:val="24"/>
        </w:rPr>
        <w:t>и павильонов.</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графиков регулирования отпуска тепла в тепловые сети с анализом их обоснованности.</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Гидравлические режимы и пьезометрические графики тепловых сетей.</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Статистика отказов тепловых сетей (аварий, инцидентов) за </w:t>
      </w:r>
      <w:proofErr w:type="gramStart"/>
      <w:r w:rsidRPr="00DE3245">
        <w:rPr>
          <w:rFonts w:ascii="Times New Roman" w:hAnsi="Times New Roman"/>
          <w:color w:val="000000" w:themeColor="text1"/>
          <w:sz w:val="24"/>
        </w:rPr>
        <w:t>последние</w:t>
      </w:r>
      <w:proofErr w:type="gramEnd"/>
      <w:r w:rsidRPr="00DE3245">
        <w:rPr>
          <w:rFonts w:ascii="Times New Roman" w:hAnsi="Times New Roman"/>
          <w:color w:val="000000" w:themeColor="text1"/>
          <w:sz w:val="24"/>
        </w:rPr>
        <w:t xml:space="preserve"> </w:t>
      </w:r>
      <w:r w:rsidRPr="00DE3245">
        <w:rPr>
          <w:rFonts w:ascii="Times New Roman" w:hAnsi="Times New Roman"/>
          <w:color w:val="000000" w:themeColor="text1"/>
          <w:sz w:val="24"/>
          <w:u w:val="single"/>
        </w:rPr>
        <w:t>5 лет.</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proofErr w:type="gramStart"/>
      <w:r w:rsidRPr="00DE3245">
        <w:rPr>
          <w:rFonts w:ascii="Times New Roman" w:hAnsi="Times New Roman"/>
          <w:color w:val="000000" w:themeColor="text1"/>
          <w:sz w:val="24"/>
        </w:rPr>
        <w:t xml:space="preserve">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w:t>
      </w:r>
      <w:r w:rsidRPr="00DE3245">
        <w:rPr>
          <w:rFonts w:ascii="Times New Roman" w:hAnsi="Times New Roman"/>
          <w:color w:val="000000" w:themeColor="text1"/>
          <w:sz w:val="24"/>
          <w:u w:val="single"/>
        </w:rPr>
        <w:t>5 лет.</w:t>
      </w:r>
      <w:proofErr w:type="gramEnd"/>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bCs/>
          <w:color w:val="000000" w:themeColor="text1"/>
          <w:sz w:val="24"/>
        </w:rPr>
        <w:t>Описание процедур диагностики состояния тепловых сетей и планирования капитальных (текущих) ремонтов.</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bCs/>
          <w:color w:val="000000" w:themeColor="text1"/>
          <w:sz w:val="24"/>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sz w:val="24"/>
        </w:rPr>
      </w:pPr>
      <w:r w:rsidRPr="00DE3245">
        <w:rPr>
          <w:rFonts w:ascii="Times New Roman" w:hAnsi="Times New Roman"/>
          <w:sz w:val="24"/>
        </w:rPr>
        <w:t>Значения утвержденных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Оценка фактических потерь тепловой энергии и теплоносителя при передаче тепловой энергии и теплоносителя по тепловым сетям за последние 3 года.</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Предписания надзорных органов по запрещению дальнейшей эксплуатации участков тепловой сети и результаты их исполнения.</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Описание наиболее распространенных типов присоединений </w:t>
      </w:r>
      <w:proofErr w:type="spellStart"/>
      <w:r w:rsidRPr="00DE3245">
        <w:rPr>
          <w:rFonts w:ascii="Times New Roman" w:hAnsi="Times New Roman"/>
          <w:color w:val="000000" w:themeColor="text1"/>
          <w:sz w:val="24"/>
        </w:rPr>
        <w:t>теплопотребляющих</w:t>
      </w:r>
      <w:proofErr w:type="spellEnd"/>
      <w:r w:rsidRPr="00DE3245">
        <w:rPr>
          <w:rFonts w:ascii="Times New Roman" w:hAnsi="Times New Roman"/>
          <w:color w:val="000000" w:themeColor="text1"/>
          <w:sz w:val="24"/>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Сведения о наличии приборов коммерческого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bCs/>
          <w:color w:val="000000" w:themeColor="text1"/>
          <w:sz w:val="24"/>
        </w:rPr>
        <w:t>Анализ работы диспетчерских служб теплоснабжающих (</w:t>
      </w:r>
      <w:proofErr w:type="spellStart"/>
      <w:r w:rsidRPr="00DE3245">
        <w:rPr>
          <w:rFonts w:ascii="Times New Roman" w:hAnsi="Times New Roman"/>
          <w:bCs/>
          <w:color w:val="000000" w:themeColor="text1"/>
          <w:sz w:val="24"/>
        </w:rPr>
        <w:t>теплосетевых</w:t>
      </w:r>
      <w:proofErr w:type="spellEnd"/>
      <w:r w:rsidRPr="00DE3245">
        <w:rPr>
          <w:rFonts w:ascii="Times New Roman" w:hAnsi="Times New Roman"/>
          <w:bCs/>
          <w:color w:val="000000" w:themeColor="text1"/>
          <w:sz w:val="24"/>
        </w:rPr>
        <w:t>) организаций и используемых средств автоматизации, телемеханизации и связи.</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bCs/>
          <w:color w:val="000000" w:themeColor="text1"/>
          <w:sz w:val="24"/>
        </w:rPr>
        <w:t>Уровень автоматизации и обслуживания центральных тепловых пунктов, насосных станций.</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Сведения о наличии защиты тепловых сетей от превышения давления.</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Перечень выявленных бесхозяйных тепловых сетей и обоснование выбора организации, уполномоченной на их эксплуатацию.</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Данные энергетических характеристик тепловых сетей (при их наличии).</w:t>
      </w:r>
    </w:p>
    <w:p w:rsid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p>
    <w:p w:rsidR="00DE3245" w:rsidRPr="00DE3245" w:rsidRDefault="00DE3245" w:rsidP="00DE3245">
      <w:pPr>
        <w:pStyle w:val="af9"/>
        <w:widowControl w:val="0"/>
        <w:tabs>
          <w:tab w:val="left" w:pos="913"/>
        </w:tabs>
        <w:spacing w:after="0" w:line="240" w:lineRule="auto"/>
        <w:ind w:left="709"/>
        <w:contextualSpacing w:val="0"/>
        <w:jc w:val="both"/>
        <w:textAlignment w:val="baseline"/>
        <w:rPr>
          <w:rFonts w:ascii="Times New Roman" w:hAnsi="Times New Roman"/>
          <w:color w:val="000000" w:themeColor="text1"/>
          <w:sz w:val="24"/>
        </w:rPr>
      </w:pPr>
    </w:p>
    <w:p w:rsidR="00DE3245" w:rsidRDefault="00DE3245" w:rsidP="00DE3245">
      <w:pPr>
        <w:pStyle w:val="af9"/>
        <w:widowControl w:val="0"/>
        <w:numPr>
          <w:ilvl w:val="1"/>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Зоны действия источников тепловой энергии.</w:t>
      </w:r>
    </w:p>
    <w:p w:rsidR="00DE3245" w:rsidRPr="00DE3245" w:rsidRDefault="00DE3245" w:rsidP="00DE3245">
      <w:pPr>
        <w:pStyle w:val="af9"/>
        <w:widowControl w:val="0"/>
        <w:tabs>
          <w:tab w:val="left" w:pos="1228"/>
        </w:tabs>
        <w:spacing w:after="0" w:line="240" w:lineRule="auto"/>
        <w:ind w:left="709"/>
        <w:contextualSpacing w:val="0"/>
        <w:jc w:val="both"/>
        <w:textAlignment w:val="baseline"/>
        <w:rPr>
          <w:rFonts w:ascii="Times New Roman" w:hAnsi="Times New Roman"/>
          <w:color w:val="000000" w:themeColor="text1"/>
          <w:sz w:val="24"/>
        </w:rPr>
      </w:pPr>
    </w:p>
    <w:p w:rsidR="00DE3245" w:rsidRPr="00DE3245" w:rsidRDefault="00DE3245" w:rsidP="00DE3245">
      <w:pPr>
        <w:widowControl w:val="0"/>
        <w:numPr>
          <w:ilvl w:val="1"/>
          <w:numId w:val="25"/>
        </w:numPr>
        <w:tabs>
          <w:tab w:val="left" w:pos="826"/>
        </w:tabs>
        <w:suppressAutoHyphens w:val="0"/>
        <w:ind w:left="0" w:firstLine="709"/>
        <w:textAlignment w:val="baseline"/>
        <w:rPr>
          <w:color w:val="000000" w:themeColor="text1"/>
        </w:rPr>
      </w:pPr>
      <w:r w:rsidRPr="00DE3245">
        <w:rPr>
          <w:color w:val="000000" w:themeColor="text1"/>
        </w:rPr>
        <w:t>Тепловые нагрузки потребителей тепловой энергии, групп потребителей тепловой энергии.</w:t>
      </w:r>
    </w:p>
    <w:p w:rsidR="00DE3245" w:rsidRPr="00DE3245" w:rsidRDefault="00DE3245" w:rsidP="00DE3245">
      <w:pPr>
        <w:pStyle w:val="af9"/>
        <w:widowControl w:val="0"/>
        <w:numPr>
          <w:ilvl w:val="2"/>
          <w:numId w:val="25"/>
        </w:numPr>
        <w:tabs>
          <w:tab w:val="left" w:pos="826"/>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bCs/>
          <w:color w:val="000000" w:themeColor="text1"/>
          <w:sz w:val="24"/>
        </w:rPr>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p w:rsidR="00DE3245" w:rsidRPr="00DE3245" w:rsidRDefault="00DE3245" w:rsidP="00DE3245">
      <w:pPr>
        <w:pStyle w:val="af9"/>
        <w:widowControl w:val="0"/>
        <w:numPr>
          <w:ilvl w:val="2"/>
          <w:numId w:val="25"/>
        </w:numPr>
        <w:tabs>
          <w:tab w:val="left" w:pos="826"/>
          <w:tab w:val="left" w:pos="1228"/>
        </w:tabs>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color w:val="000000" w:themeColor="text1"/>
          <w:sz w:val="24"/>
        </w:rPr>
        <w:t>Описание значений расчетных тепловых нагрузок на коллекторах источников тепловой энергии.</w:t>
      </w:r>
    </w:p>
    <w:p w:rsidR="00DE3245" w:rsidRPr="00DE3245" w:rsidRDefault="00DE3245" w:rsidP="00DE3245">
      <w:pPr>
        <w:pStyle w:val="af9"/>
        <w:widowControl w:val="0"/>
        <w:numPr>
          <w:ilvl w:val="2"/>
          <w:numId w:val="25"/>
        </w:numPr>
        <w:tabs>
          <w:tab w:val="left" w:pos="826"/>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w:t>
      </w:r>
      <w:r w:rsidRPr="00DE3245">
        <w:rPr>
          <w:rFonts w:ascii="Times New Roman" w:hAnsi="Times New Roman"/>
          <w:color w:val="000000" w:themeColor="text1"/>
          <w:sz w:val="24"/>
        </w:rPr>
        <w:lastRenderedPageBreak/>
        <w:t>энергии.</w:t>
      </w:r>
    </w:p>
    <w:p w:rsidR="00DE3245" w:rsidRPr="00DE3245" w:rsidRDefault="00DE3245" w:rsidP="00DE3245">
      <w:pPr>
        <w:pStyle w:val="af9"/>
        <w:widowControl w:val="0"/>
        <w:numPr>
          <w:ilvl w:val="2"/>
          <w:numId w:val="25"/>
        </w:numPr>
        <w:tabs>
          <w:tab w:val="left" w:pos="826"/>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величины потребления тепловой энергии в расчетных элементах территориального деления за отопительный период и за год в целом.</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существующих нормативов потребления тепловой энергии для населения на отопление и горячее водоснабжение.</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сравнения величины договорной и расчетной тепловой нагрузки по зоне действия каждого источника тепловой энергии.</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p>
    <w:p w:rsidR="00DE3245" w:rsidRPr="00DE3245" w:rsidRDefault="00DE3245" w:rsidP="00DE3245">
      <w:pPr>
        <w:pStyle w:val="af9"/>
        <w:tabs>
          <w:tab w:val="left" w:pos="913"/>
        </w:tabs>
        <w:spacing w:after="0" w:line="240" w:lineRule="auto"/>
        <w:ind w:left="0" w:firstLine="709"/>
        <w:contextualSpacing w:val="0"/>
        <w:rPr>
          <w:rFonts w:ascii="Times New Roman" w:hAnsi="Times New Roman"/>
          <w:color w:val="000000" w:themeColor="text1"/>
          <w:sz w:val="24"/>
        </w:rPr>
      </w:pPr>
    </w:p>
    <w:p w:rsidR="00DE3245" w:rsidRPr="00DE3245" w:rsidRDefault="00DE3245" w:rsidP="00DE3245">
      <w:pPr>
        <w:widowControl w:val="0"/>
        <w:numPr>
          <w:ilvl w:val="1"/>
          <w:numId w:val="25"/>
        </w:numPr>
        <w:tabs>
          <w:tab w:val="left" w:pos="826"/>
        </w:tabs>
        <w:suppressAutoHyphens w:val="0"/>
        <w:ind w:left="0" w:firstLine="709"/>
        <w:textAlignment w:val="baseline"/>
        <w:rPr>
          <w:color w:val="000000" w:themeColor="text1"/>
        </w:rPr>
      </w:pPr>
      <w:r w:rsidRPr="00DE3245">
        <w:rPr>
          <w:color w:val="000000" w:themeColor="text1"/>
        </w:rPr>
        <w:t>Балансы тепловой мощности и тепловой нагрузки.</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proofErr w:type="gramStart"/>
      <w:r w:rsidRPr="00DE3245">
        <w:rPr>
          <w:rFonts w:ascii="Times New Roman" w:hAnsi="Times New Roman"/>
          <w:color w:val="000000" w:themeColor="text1"/>
          <w:sz w:val="24"/>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Pr="00DE3245">
        <w:rPr>
          <w:rFonts w:ascii="Times New Roman" w:hAnsi="Times New Roman"/>
          <w:bCs/>
          <w:color w:val="000000" w:themeColor="text1"/>
          <w:sz w:val="24"/>
        </w:rPr>
        <w:t>.</w:t>
      </w:r>
      <w:proofErr w:type="gramEnd"/>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резервов и дефицитов тепловой мощности нетто по каждому источнику тепловой энергии</w:t>
      </w:r>
      <w:r w:rsidRPr="00DE3245">
        <w:rPr>
          <w:rFonts w:ascii="Times New Roman" w:hAnsi="Times New Roman"/>
          <w:bCs/>
          <w:color w:val="000000" w:themeColor="text1"/>
          <w:sz w:val="24"/>
        </w:rPr>
        <w:t>.</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Причины возникновения дефицитов тепловой мощности и последствий влияния дефицитов на качество теплоснабжения.</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резервов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изменений в балансах тепловой мощности и тепловой нагрузки</w:t>
      </w:r>
      <w:r w:rsidRPr="00DE3245">
        <w:rPr>
          <w:rFonts w:ascii="Times New Roman" w:hAnsi="Times New Roman"/>
          <w:sz w:val="24"/>
        </w:rPr>
        <w:t>, а также величина средневзвешенной плотности тепловой нагрузки, каждой системы теплоснабжения</w:t>
      </w:r>
      <w:r w:rsidRPr="00DE3245">
        <w:rPr>
          <w:rFonts w:ascii="Times New Roman" w:hAnsi="Times New Roman"/>
          <w:color w:val="000000" w:themeColor="text1"/>
          <w:sz w:val="24"/>
        </w:rPr>
        <w:t xml:space="preserve">, в том числе с учетом реализации планов строительства, реконструкции и технического перевооружения </w:t>
      </w:r>
      <w:r w:rsidRPr="00DE3245">
        <w:rPr>
          <w:rFonts w:ascii="Times New Roman" w:hAnsi="Times New Roman"/>
          <w:sz w:val="24"/>
        </w:rPr>
        <w:t>и (или) модернизации</w:t>
      </w:r>
      <w:r w:rsidRPr="00DE3245">
        <w:rPr>
          <w:rFonts w:ascii="Times New Roman" w:hAnsi="Times New Roman"/>
          <w:color w:val="000000" w:themeColor="text1"/>
          <w:sz w:val="24"/>
        </w:rPr>
        <w:t xml:space="preserve"> источников тепловой энергии, введенных в эксплуатацию за период, предшествующий актуализации схемы теплоснабжения.</w:t>
      </w:r>
    </w:p>
    <w:p w:rsidR="00DE3245" w:rsidRPr="00DE3245" w:rsidRDefault="00DE3245" w:rsidP="00DE3245">
      <w:pPr>
        <w:pStyle w:val="af9"/>
        <w:tabs>
          <w:tab w:val="left" w:pos="1228"/>
        </w:tabs>
        <w:spacing w:after="0" w:line="240" w:lineRule="auto"/>
        <w:ind w:left="0" w:firstLine="709"/>
        <w:contextualSpacing w:val="0"/>
        <w:rPr>
          <w:rFonts w:ascii="Times New Roman" w:hAnsi="Times New Roman"/>
          <w:color w:val="000000" w:themeColor="text1"/>
          <w:sz w:val="24"/>
        </w:rPr>
      </w:pPr>
    </w:p>
    <w:p w:rsidR="00DE3245" w:rsidRPr="00DE3245" w:rsidRDefault="00DE3245" w:rsidP="00DE3245">
      <w:pPr>
        <w:widowControl w:val="0"/>
        <w:numPr>
          <w:ilvl w:val="1"/>
          <w:numId w:val="25"/>
        </w:numPr>
        <w:tabs>
          <w:tab w:val="left" w:pos="826"/>
        </w:tabs>
        <w:suppressAutoHyphens w:val="0"/>
        <w:ind w:left="0" w:firstLine="709"/>
        <w:textAlignment w:val="baseline"/>
        <w:rPr>
          <w:color w:val="000000" w:themeColor="text1"/>
        </w:rPr>
      </w:pPr>
      <w:r w:rsidRPr="00DE3245">
        <w:rPr>
          <w:color w:val="000000" w:themeColor="text1"/>
        </w:rPr>
        <w:t>Балансы теплоносителя.</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w:t>
      </w:r>
      <w:r w:rsidRPr="00DE3245">
        <w:rPr>
          <w:rFonts w:ascii="Times New Roman" w:hAnsi="Times New Roman"/>
          <w:color w:val="000000" w:themeColor="text1"/>
          <w:sz w:val="24"/>
          <w:shd w:val="clear" w:color="auto" w:fill="FFFFFF"/>
        </w:rPr>
        <w:t>в существующих зонах</w:t>
      </w:r>
      <w:r w:rsidRPr="00DE3245">
        <w:rPr>
          <w:rFonts w:ascii="Times New Roman" w:hAnsi="Times New Roman"/>
          <w:color w:val="000000" w:themeColor="text1"/>
          <w:sz w:val="24"/>
        </w:rPr>
        <w:t xml:space="preserve"> действия систем теплоснабжения и источников тепловой энергии, в том числе работающих на единую тепловую сеть.</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w:t>
      </w:r>
      <w:r w:rsidRPr="00DE3245">
        <w:rPr>
          <w:rFonts w:ascii="Times New Roman" w:hAnsi="Times New Roman"/>
          <w:sz w:val="24"/>
        </w:rPr>
        <w:t>и (или) модернизации</w:t>
      </w:r>
      <w:r w:rsidRPr="00DE3245">
        <w:rPr>
          <w:rFonts w:ascii="Times New Roman" w:hAnsi="Times New Roman"/>
          <w:color w:val="000000" w:themeColor="text1"/>
          <w:sz w:val="24"/>
        </w:rPr>
        <w:t xml:space="preserve"> этих установок, введенных в эксплуатацию в период, предшествующий актуализации схемы теплоснабжения.</w:t>
      </w:r>
    </w:p>
    <w:p w:rsidR="00DE3245" w:rsidRPr="00DE3245" w:rsidRDefault="00DE3245" w:rsidP="00DE3245">
      <w:pPr>
        <w:pStyle w:val="af9"/>
        <w:tabs>
          <w:tab w:val="left" w:pos="1228"/>
        </w:tabs>
        <w:spacing w:after="0" w:line="240" w:lineRule="auto"/>
        <w:ind w:left="0" w:firstLine="709"/>
        <w:contextualSpacing w:val="0"/>
        <w:rPr>
          <w:rFonts w:ascii="Times New Roman" w:hAnsi="Times New Roman"/>
          <w:color w:val="000000" w:themeColor="text1"/>
          <w:sz w:val="24"/>
        </w:rPr>
      </w:pPr>
    </w:p>
    <w:p w:rsidR="00DE3245" w:rsidRPr="00DE3245" w:rsidRDefault="00DE3245" w:rsidP="00DE3245">
      <w:pPr>
        <w:widowControl w:val="0"/>
        <w:numPr>
          <w:ilvl w:val="1"/>
          <w:numId w:val="25"/>
        </w:numPr>
        <w:tabs>
          <w:tab w:val="left" w:pos="826"/>
        </w:tabs>
        <w:suppressAutoHyphens w:val="0"/>
        <w:ind w:left="0" w:firstLine="709"/>
        <w:textAlignment w:val="baseline"/>
        <w:rPr>
          <w:color w:val="000000" w:themeColor="text1"/>
        </w:rPr>
      </w:pPr>
      <w:r w:rsidRPr="00DE3245">
        <w:rPr>
          <w:color w:val="000000" w:themeColor="text1"/>
        </w:rPr>
        <w:t>Топливные балансы источников тепловой энергии и система обеспечения топливом.</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видов и количества используемого основного топлива для каждого источника тепловой энергии.</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видов резервного и аварийного топлива и возможности их обеспечения в соответствии с нормативными требованиями.</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Описание характеристик и объемов сжигаемых видов топлив на каждом объекте теплоснабжения. </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особенностей характеристик видов топлива в зависимости от мест поставки.</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lastRenderedPageBreak/>
        <w:t>Описание использования местных видов топлива.</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sz w:val="24"/>
        </w:rPr>
      </w:pPr>
      <w:proofErr w:type="gramStart"/>
      <w:r w:rsidRPr="00DE3245">
        <w:rPr>
          <w:rFonts w:ascii="Times New Roman" w:hAnsi="Times New Roman"/>
          <w:bCs/>
          <w:color w:val="000000" w:themeColor="text1"/>
          <w:sz w:val="24"/>
        </w:rPr>
        <w:t>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w:t>
      </w:r>
      <w:proofErr w:type="gramEnd"/>
      <w:r w:rsidRPr="00DE3245">
        <w:rPr>
          <w:rFonts w:ascii="Times New Roman" w:hAnsi="Times New Roman"/>
          <w:bCs/>
          <w:color w:val="000000" w:themeColor="text1"/>
          <w:sz w:val="24"/>
        </w:rPr>
        <w:t xml:space="preserve"> </w:t>
      </w:r>
      <w:proofErr w:type="gramStart"/>
      <w:r w:rsidRPr="00DE3245">
        <w:rPr>
          <w:rFonts w:ascii="Times New Roman" w:hAnsi="Times New Roman"/>
          <w:bCs/>
          <w:color w:val="000000" w:themeColor="text1"/>
          <w:sz w:val="24"/>
        </w:rPr>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proofErr w:type="gramEnd"/>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bCs/>
          <w:color w:val="000000" w:themeColor="text1"/>
          <w:sz w:val="24"/>
        </w:rPr>
        <w:t xml:space="preserve">Описание преобладающего в </w:t>
      </w:r>
      <w:r w:rsidR="004957C0">
        <w:rPr>
          <w:rFonts w:ascii="Times New Roman" w:hAnsi="Times New Roman"/>
          <w:bCs/>
          <w:color w:val="000000" w:themeColor="text1"/>
          <w:sz w:val="24"/>
        </w:rPr>
        <w:t>муниципальном образовании</w:t>
      </w:r>
      <w:r w:rsidRPr="00DE3245">
        <w:rPr>
          <w:rFonts w:ascii="Times New Roman" w:hAnsi="Times New Roman"/>
          <w:bCs/>
          <w:color w:val="000000" w:themeColor="text1"/>
          <w:sz w:val="24"/>
        </w:rPr>
        <w:t xml:space="preserve"> вида топлива, определяемого по совокупности всех систем теплоснабжения, находящихся в соответствующем </w:t>
      </w:r>
      <w:r w:rsidR="004957C0">
        <w:rPr>
          <w:rFonts w:ascii="Times New Roman" w:hAnsi="Times New Roman"/>
          <w:bCs/>
          <w:color w:val="000000" w:themeColor="text1"/>
          <w:sz w:val="24"/>
        </w:rPr>
        <w:t>муниципальном образовании</w:t>
      </w:r>
      <w:r w:rsidRPr="00DE3245">
        <w:rPr>
          <w:rFonts w:ascii="Times New Roman" w:hAnsi="Times New Roman"/>
          <w:bCs/>
          <w:color w:val="000000" w:themeColor="text1"/>
          <w:sz w:val="24"/>
        </w:rPr>
        <w:t>.</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bCs/>
          <w:color w:val="000000" w:themeColor="text1"/>
          <w:sz w:val="24"/>
        </w:rPr>
        <w:t xml:space="preserve">Описание приоритетного направления развития топливного баланса </w:t>
      </w:r>
      <w:r w:rsidR="00AE6F4C">
        <w:rPr>
          <w:rFonts w:ascii="Times New Roman" w:hAnsi="Times New Roman"/>
          <w:bCs/>
          <w:color w:val="000000" w:themeColor="text1"/>
          <w:sz w:val="24"/>
        </w:rPr>
        <w:t>муниципального образования</w:t>
      </w:r>
      <w:r w:rsidRPr="00DE3245">
        <w:rPr>
          <w:rFonts w:ascii="Times New Roman" w:hAnsi="Times New Roman"/>
          <w:bCs/>
          <w:color w:val="000000" w:themeColor="text1"/>
          <w:sz w:val="24"/>
        </w:rPr>
        <w:t>.</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p>
    <w:p w:rsidR="00DE3245" w:rsidRPr="00DE3245" w:rsidRDefault="00DE3245" w:rsidP="00DE3245">
      <w:pPr>
        <w:pStyle w:val="af9"/>
        <w:tabs>
          <w:tab w:val="left" w:pos="1228"/>
        </w:tabs>
        <w:spacing w:after="0" w:line="240" w:lineRule="auto"/>
        <w:ind w:left="0" w:firstLine="709"/>
        <w:contextualSpacing w:val="0"/>
        <w:rPr>
          <w:rFonts w:ascii="Times New Roman" w:hAnsi="Times New Roman"/>
          <w:color w:val="000000" w:themeColor="text1"/>
          <w:sz w:val="24"/>
        </w:rPr>
      </w:pPr>
    </w:p>
    <w:p w:rsidR="00DE3245" w:rsidRPr="00DE3245" w:rsidRDefault="00DE3245" w:rsidP="00DE3245">
      <w:pPr>
        <w:widowControl w:val="0"/>
        <w:numPr>
          <w:ilvl w:val="1"/>
          <w:numId w:val="25"/>
        </w:numPr>
        <w:tabs>
          <w:tab w:val="left" w:pos="826"/>
        </w:tabs>
        <w:suppressAutoHyphens w:val="0"/>
        <w:ind w:left="0" w:firstLine="709"/>
        <w:textAlignment w:val="baseline"/>
        <w:rPr>
          <w:color w:val="000000" w:themeColor="text1"/>
        </w:rPr>
      </w:pPr>
      <w:r w:rsidRPr="00DE3245">
        <w:rPr>
          <w:color w:val="000000" w:themeColor="text1"/>
        </w:rPr>
        <w:t>Надежность теплоснабжения.</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Категория надежности котельных по отпуску тепловой энергии потребителям. </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proofErr w:type="gramStart"/>
      <w:r w:rsidRPr="00DE3245">
        <w:rPr>
          <w:rFonts w:ascii="Times New Roman" w:hAnsi="Times New Roman"/>
          <w:color w:val="000000" w:themeColor="text1"/>
          <w:sz w:val="24"/>
        </w:rPr>
        <w:t>Техническое</w:t>
      </w:r>
      <w:proofErr w:type="gramEnd"/>
      <w:r w:rsidRPr="00DE3245">
        <w:rPr>
          <w:rFonts w:ascii="Times New Roman" w:hAnsi="Times New Roman"/>
          <w:color w:val="000000" w:themeColor="text1"/>
          <w:sz w:val="24"/>
        </w:rPr>
        <w:t xml:space="preserve"> состояния резервирования источников тепловой энергии в части электроснабжения, водоснабжения и топливоснабжения (информация предоставляется в табличном виде).</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Значения потока отказов (частоты отказов) участков тепловых сетей.</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Частота отключения потребителей.</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Значения потока (частоты) и времени восстановления теплоснабжения потребителей после отключений.</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Карты-схемы тепловых сетей и зон ненормативной надежности и безопасности теплоснабжения.</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Результат анализа аварийных ситуаций при теплоснабжении.</w:t>
      </w:r>
    </w:p>
    <w:p w:rsidR="00DE3245" w:rsidRPr="00DE3245" w:rsidRDefault="00DE3245" w:rsidP="00DE3245">
      <w:pPr>
        <w:pStyle w:val="af9"/>
        <w:widowControl w:val="0"/>
        <w:numPr>
          <w:ilvl w:val="2"/>
          <w:numId w:val="25"/>
        </w:numPr>
        <w:tabs>
          <w:tab w:val="left" w:pos="1228"/>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Результат </w:t>
      </w:r>
      <w:proofErr w:type="gramStart"/>
      <w:r w:rsidRPr="00DE3245">
        <w:rPr>
          <w:rFonts w:ascii="Times New Roman" w:hAnsi="Times New Roman"/>
          <w:color w:val="000000" w:themeColor="text1"/>
          <w:sz w:val="24"/>
        </w:rPr>
        <w:t>анализа времени восстановления теплоснабжения потребителей</w:t>
      </w:r>
      <w:proofErr w:type="gramEnd"/>
      <w:r w:rsidRPr="00DE3245">
        <w:rPr>
          <w:rFonts w:ascii="Times New Roman" w:hAnsi="Times New Roman"/>
          <w:color w:val="000000" w:themeColor="text1"/>
          <w:sz w:val="24"/>
        </w:rPr>
        <w:t xml:space="preserve"> после аварийных отключений.</w:t>
      </w:r>
    </w:p>
    <w:p w:rsidR="00DE3245" w:rsidRPr="00DE3245" w:rsidRDefault="00DE3245" w:rsidP="00DE3245">
      <w:pPr>
        <w:pStyle w:val="af9"/>
        <w:widowControl w:val="0"/>
        <w:numPr>
          <w:ilvl w:val="2"/>
          <w:numId w:val="25"/>
        </w:numPr>
        <w:tabs>
          <w:tab w:val="left" w:pos="1000"/>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 Обеспеченность бесперебойного удовлетворенности потребностей населения при ликвидации аварийной ситуации с учетом групп потребителей.</w:t>
      </w:r>
    </w:p>
    <w:p w:rsidR="00DE3245" w:rsidRPr="00DE3245" w:rsidRDefault="00DE3245" w:rsidP="00DE3245">
      <w:pPr>
        <w:pStyle w:val="af9"/>
        <w:widowControl w:val="0"/>
        <w:numPr>
          <w:ilvl w:val="2"/>
          <w:numId w:val="25"/>
        </w:numPr>
        <w:tabs>
          <w:tab w:val="left" w:pos="1000"/>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p>
    <w:p w:rsidR="00DE3245" w:rsidRPr="00DE3245" w:rsidRDefault="00DE3245" w:rsidP="00DE3245">
      <w:pPr>
        <w:pStyle w:val="af9"/>
        <w:tabs>
          <w:tab w:val="left" w:pos="803"/>
        </w:tabs>
        <w:spacing w:after="0" w:line="240" w:lineRule="auto"/>
        <w:ind w:left="0" w:firstLine="709"/>
        <w:contextualSpacing w:val="0"/>
        <w:rPr>
          <w:rFonts w:ascii="Times New Roman" w:hAnsi="Times New Roman"/>
          <w:color w:val="000000" w:themeColor="text1"/>
          <w:sz w:val="24"/>
        </w:rPr>
      </w:pPr>
    </w:p>
    <w:p w:rsidR="00DE3245" w:rsidRPr="00DE3245" w:rsidRDefault="00DE3245" w:rsidP="00DE3245">
      <w:pPr>
        <w:widowControl w:val="0"/>
        <w:numPr>
          <w:ilvl w:val="1"/>
          <w:numId w:val="25"/>
        </w:numPr>
        <w:tabs>
          <w:tab w:val="left" w:pos="826"/>
        </w:tabs>
        <w:suppressAutoHyphens w:val="0"/>
        <w:ind w:left="0" w:firstLine="709"/>
        <w:textAlignment w:val="baseline"/>
        <w:rPr>
          <w:color w:val="000000" w:themeColor="text1"/>
        </w:rPr>
      </w:pPr>
      <w:r w:rsidRPr="00DE3245">
        <w:rPr>
          <w:color w:val="000000" w:themeColor="text1"/>
        </w:rPr>
        <w:t xml:space="preserve">Технико-экономические показатели теплоснабжающих и </w:t>
      </w:r>
      <w:proofErr w:type="spellStart"/>
      <w:r w:rsidRPr="00DE3245">
        <w:rPr>
          <w:color w:val="000000" w:themeColor="text1"/>
        </w:rPr>
        <w:t>теплосетевых</w:t>
      </w:r>
      <w:proofErr w:type="spellEnd"/>
      <w:r w:rsidRPr="00DE3245">
        <w:rPr>
          <w:color w:val="000000" w:themeColor="text1"/>
        </w:rPr>
        <w:t xml:space="preserve"> организаций.</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 Описание показателей хозяйственной деятельности теплоснабжающих и </w:t>
      </w:r>
      <w:proofErr w:type="spellStart"/>
      <w:r w:rsidRPr="00DE3245">
        <w:rPr>
          <w:rFonts w:ascii="Times New Roman" w:hAnsi="Times New Roman"/>
          <w:color w:val="000000" w:themeColor="text1"/>
          <w:sz w:val="24"/>
        </w:rPr>
        <w:t>теплосетевых</w:t>
      </w:r>
      <w:proofErr w:type="spellEnd"/>
      <w:r w:rsidRPr="00DE3245">
        <w:rPr>
          <w:rFonts w:ascii="Times New Roman" w:hAnsi="Times New Roman"/>
          <w:color w:val="000000" w:themeColor="text1"/>
          <w:sz w:val="24"/>
        </w:rPr>
        <w:t xml:space="preserve"> организаций в соответствии с требованиями, установленными Правительством Российской Федерации в стандартах раскрытия информации теплоснабжающими и </w:t>
      </w:r>
      <w:proofErr w:type="spellStart"/>
      <w:r w:rsidRPr="00DE3245">
        <w:rPr>
          <w:rFonts w:ascii="Times New Roman" w:hAnsi="Times New Roman"/>
          <w:color w:val="000000" w:themeColor="text1"/>
          <w:sz w:val="24"/>
        </w:rPr>
        <w:t>теплосетевыми</w:t>
      </w:r>
      <w:proofErr w:type="spellEnd"/>
      <w:r w:rsidRPr="00DE3245">
        <w:rPr>
          <w:rFonts w:ascii="Times New Roman" w:hAnsi="Times New Roman"/>
          <w:color w:val="000000" w:themeColor="text1"/>
          <w:sz w:val="24"/>
        </w:rPr>
        <w:t xml:space="preserve"> организациями.</w:t>
      </w:r>
    </w:p>
    <w:p w:rsid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 Описание изменений технико-экономических показателей теплоснабжающих и </w:t>
      </w:r>
      <w:proofErr w:type="spellStart"/>
      <w:r w:rsidRPr="00DE3245">
        <w:rPr>
          <w:rFonts w:ascii="Times New Roman" w:hAnsi="Times New Roman"/>
          <w:color w:val="000000" w:themeColor="text1"/>
          <w:sz w:val="24"/>
        </w:rPr>
        <w:t>теплосетевых</w:t>
      </w:r>
      <w:proofErr w:type="spellEnd"/>
      <w:r w:rsidRPr="00DE3245">
        <w:rPr>
          <w:rFonts w:ascii="Times New Roman" w:hAnsi="Times New Roman"/>
          <w:color w:val="000000" w:themeColor="text1"/>
          <w:sz w:val="24"/>
        </w:rPr>
        <w:t xml:space="preserve"> организаций для каждой системы теплоснабжения, в том числе с учетом реализации планов строительства, реконструкции и технического перевооружения </w:t>
      </w:r>
      <w:r w:rsidRPr="00DE3245">
        <w:rPr>
          <w:rFonts w:ascii="Times New Roman" w:hAnsi="Times New Roman"/>
          <w:sz w:val="24"/>
        </w:rPr>
        <w:t>и (или) модернизации</w:t>
      </w:r>
      <w:r w:rsidRPr="00DE3245">
        <w:rPr>
          <w:rFonts w:ascii="Times New Roman" w:hAnsi="Times New Roman"/>
          <w:color w:val="000000" w:themeColor="text1"/>
          <w:sz w:val="24"/>
        </w:rPr>
        <w:t xml:space="preserve"> источников тепловой энергии и тепловых сетей, ввод в эксплуатацию которых осуществлен в период, предшествующий актуализации схемы теплоснабжения.</w:t>
      </w:r>
    </w:p>
    <w:p w:rsidR="00AE6F4C" w:rsidRPr="00DE3245" w:rsidRDefault="00AE6F4C" w:rsidP="00AE6F4C">
      <w:pPr>
        <w:pStyle w:val="af9"/>
        <w:widowControl w:val="0"/>
        <w:tabs>
          <w:tab w:val="left" w:pos="913"/>
        </w:tabs>
        <w:spacing w:after="0" w:line="240" w:lineRule="auto"/>
        <w:ind w:left="709"/>
        <w:contextualSpacing w:val="0"/>
        <w:jc w:val="both"/>
        <w:textAlignment w:val="baseline"/>
        <w:rPr>
          <w:rFonts w:ascii="Times New Roman" w:hAnsi="Times New Roman"/>
          <w:color w:val="000000" w:themeColor="text1"/>
          <w:sz w:val="24"/>
        </w:rPr>
      </w:pPr>
    </w:p>
    <w:p w:rsidR="00DE3245" w:rsidRPr="00DE3245" w:rsidRDefault="00DE3245" w:rsidP="00DE3245">
      <w:pPr>
        <w:widowControl w:val="0"/>
        <w:numPr>
          <w:ilvl w:val="1"/>
          <w:numId w:val="25"/>
        </w:numPr>
        <w:tabs>
          <w:tab w:val="left" w:pos="826"/>
        </w:tabs>
        <w:suppressAutoHyphens w:val="0"/>
        <w:ind w:left="0" w:firstLine="709"/>
        <w:textAlignment w:val="baseline"/>
        <w:rPr>
          <w:color w:val="000000" w:themeColor="text1"/>
        </w:rPr>
      </w:pPr>
      <w:r w:rsidRPr="00DE3245">
        <w:rPr>
          <w:color w:val="000000" w:themeColor="text1"/>
        </w:rPr>
        <w:t>Цены (тарифы) в сфере теплоснабжения.</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 Динамика утвержденных тарифов, устанавливаемых органами исполнительной </w:t>
      </w:r>
      <w:r w:rsidRPr="00DE3245">
        <w:rPr>
          <w:rFonts w:ascii="Times New Roman" w:hAnsi="Times New Roman"/>
          <w:color w:val="000000" w:themeColor="text1"/>
          <w:sz w:val="24"/>
        </w:rPr>
        <w:lastRenderedPageBreak/>
        <w:t xml:space="preserve">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DE3245">
        <w:rPr>
          <w:rFonts w:ascii="Times New Roman" w:hAnsi="Times New Roman"/>
          <w:color w:val="000000" w:themeColor="text1"/>
          <w:sz w:val="24"/>
        </w:rPr>
        <w:t>теплосетевой</w:t>
      </w:r>
      <w:proofErr w:type="spellEnd"/>
      <w:r w:rsidRPr="00DE3245">
        <w:rPr>
          <w:rFonts w:ascii="Times New Roman" w:hAnsi="Times New Roman"/>
          <w:color w:val="000000" w:themeColor="text1"/>
          <w:sz w:val="24"/>
        </w:rPr>
        <w:t xml:space="preserve"> и теплоснабжающей организации с учетом последних 3-х лет.</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 Описание структуры цен (тарифов), установленных на момент разработки схемы теплоснабжения.</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 Описание платы за подключение к системе теплоснабжения.</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 Описание платы за услуги по поддержанию резервной тепловой мощности, в том числе для социально значимых категорий потребителей.</w:t>
      </w:r>
    </w:p>
    <w:p w:rsid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p>
    <w:p w:rsidR="00AE6F4C" w:rsidRPr="00DE3245" w:rsidRDefault="00AE6F4C" w:rsidP="00AE6F4C">
      <w:pPr>
        <w:pStyle w:val="af9"/>
        <w:widowControl w:val="0"/>
        <w:tabs>
          <w:tab w:val="left" w:pos="913"/>
        </w:tabs>
        <w:spacing w:after="0" w:line="240" w:lineRule="auto"/>
        <w:ind w:left="709"/>
        <w:contextualSpacing w:val="0"/>
        <w:jc w:val="both"/>
        <w:textAlignment w:val="baseline"/>
        <w:rPr>
          <w:rFonts w:ascii="Times New Roman" w:hAnsi="Times New Roman"/>
          <w:color w:val="000000" w:themeColor="text1"/>
          <w:sz w:val="24"/>
        </w:rPr>
      </w:pPr>
    </w:p>
    <w:p w:rsidR="00DE3245" w:rsidRPr="00DE3245" w:rsidRDefault="00DE3245" w:rsidP="00DE3245">
      <w:pPr>
        <w:widowControl w:val="0"/>
        <w:numPr>
          <w:ilvl w:val="1"/>
          <w:numId w:val="25"/>
        </w:numPr>
        <w:tabs>
          <w:tab w:val="left" w:pos="826"/>
        </w:tabs>
        <w:suppressAutoHyphens w:val="0"/>
        <w:ind w:left="0" w:firstLine="709"/>
        <w:textAlignment w:val="baseline"/>
        <w:rPr>
          <w:color w:val="000000" w:themeColor="text1"/>
        </w:rPr>
      </w:pPr>
      <w:r w:rsidRPr="00DE3245">
        <w:rPr>
          <w:color w:val="000000" w:themeColor="text1"/>
        </w:rPr>
        <w:t xml:space="preserve">Описание существующих технических и технологических проблем в системах теплоснабжения </w:t>
      </w:r>
      <w:r w:rsidR="00AE6F4C">
        <w:rPr>
          <w:color w:val="000000" w:themeColor="text1"/>
        </w:rPr>
        <w:t>муниципального образования</w:t>
      </w:r>
      <w:r w:rsidRPr="00DE3245">
        <w:rPr>
          <w:color w:val="000000" w:themeColor="text1"/>
        </w:rPr>
        <w:t>.</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 Описание существующих проблем организации качественного теплоснабжения (перечень причин, приводящих к снижению качества и надежности теплоснабжения, включая проблемы в работе </w:t>
      </w:r>
      <w:proofErr w:type="spellStart"/>
      <w:r w:rsidRPr="00DE3245">
        <w:rPr>
          <w:rFonts w:ascii="Times New Roman" w:hAnsi="Times New Roman"/>
          <w:color w:val="000000" w:themeColor="text1"/>
          <w:sz w:val="24"/>
        </w:rPr>
        <w:t>теплопотребляющих</w:t>
      </w:r>
      <w:proofErr w:type="spellEnd"/>
      <w:r w:rsidRPr="00DE3245">
        <w:rPr>
          <w:rFonts w:ascii="Times New Roman" w:hAnsi="Times New Roman"/>
          <w:color w:val="000000" w:themeColor="text1"/>
          <w:sz w:val="24"/>
        </w:rPr>
        <w:t xml:space="preserve"> установок потребителей).</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 Описание существующих проблем организации надежного теплоснабжения </w:t>
      </w:r>
      <w:r w:rsidR="00AE6F4C">
        <w:rPr>
          <w:rFonts w:ascii="Times New Roman" w:hAnsi="Times New Roman"/>
          <w:color w:val="000000" w:themeColor="text1"/>
          <w:sz w:val="24"/>
        </w:rPr>
        <w:t>муниципального образования</w:t>
      </w:r>
      <w:r w:rsidRPr="00DE3245">
        <w:rPr>
          <w:rFonts w:ascii="Times New Roman" w:hAnsi="Times New Roman"/>
          <w:color w:val="000000" w:themeColor="text1"/>
          <w:sz w:val="24"/>
        </w:rPr>
        <w:t xml:space="preserve"> (перечень причин, приводящих к снижению надежности теплоснабжения, включая проблемы в работе </w:t>
      </w:r>
      <w:proofErr w:type="spellStart"/>
      <w:r w:rsidRPr="00DE3245">
        <w:rPr>
          <w:rFonts w:ascii="Times New Roman" w:hAnsi="Times New Roman"/>
          <w:color w:val="000000" w:themeColor="text1"/>
          <w:sz w:val="24"/>
        </w:rPr>
        <w:t>теплопотребляющих</w:t>
      </w:r>
      <w:proofErr w:type="spellEnd"/>
      <w:r w:rsidRPr="00DE3245">
        <w:rPr>
          <w:rFonts w:ascii="Times New Roman" w:hAnsi="Times New Roman"/>
          <w:color w:val="000000" w:themeColor="text1"/>
          <w:sz w:val="24"/>
        </w:rPr>
        <w:t xml:space="preserve"> установок потребителей).</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 Описание существующих проблем развития систем теплоснабжения.</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 Описание существующих проблем надежного и эффективного снабжения топливом действующих систем теплоснабжения.</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Анализ предписаний надзорных органов об устранении нарушений, влияющих на безопасность и надежность системы теплоснабжения.</w:t>
      </w:r>
    </w:p>
    <w:p w:rsidR="00DE3245" w:rsidRPr="00DE3245" w:rsidRDefault="00DE3245" w:rsidP="00DE3245">
      <w:pPr>
        <w:pStyle w:val="af9"/>
        <w:widowControl w:val="0"/>
        <w:numPr>
          <w:ilvl w:val="2"/>
          <w:numId w:val="25"/>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 Описание изменений технических и технологических проблем в системах теплоснабжения </w:t>
      </w:r>
      <w:r w:rsidR="00AE6F4C">
        <w:rPr>
          <w:rFonts w:ascii="Times New Roman" w:hAnsi="Times New Roman"/>
          <w:color w:val="000000" w:themeColor="text1"/>
          <w:sz w:val="24"/>
        </w:rPr>
        <w:t>муниципального образования</w:t>
      </w:r>
      <w:r w:rsidRPr="00DE3245">
        <w:rPr>
          <w:rFonts w:ascii="Times New Roman" w:hAnsi="Times New Roman"/>
          <w:color w:val="000000" w:themeColor="text1"/>
          <w:sz w:val="24"/>
        </w:rPr>
        <w:t>, произошедших в период, предшествующий актуализации схемы теплоснабжения.</w:t>
      </w:r>
    </w:p>
    <w:p w:rsidR="00DE3245" w:rsidRPr="00DE3245" w:rsidRDefault="00DE3245" w:rsidP="00DE3245">
      <w:pPr>
        <w:tabs>
          <w:tab w:val="left" w:pos="1228"/>
        </w:tabs>
        <w:rPr>
          <w:color w:val="000000" w:themeColor="text1"/>
        </w:rPr>
      </w:pPr>
    </w:p>
    <w:p w:rsidR="00DE3245" w:rsidRPr="00DE3245" w:rsidRDefault="00AE6F4C" w:rsidP="00DE3245">
      <w:pPr>
        <w:pStyle w:val="af9"/>
        <w:widowControl w:val="0"/>
        <w:numPr>
          <w:ilvl w:val="0"/>
          <w:numId w:val="24"/>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Pr>
          <w:rFonts w:ascii="Times New Roman" w:hAnsi="Times New Roman"/>
          <w:color w:val="000000" w:themeColor="text1"/>
          <w:sz w:val="24"/>
        </w:rPr>
        <w:t>Глава</w:t>
      </w:r>
      <w:r w:rsidR="00DE3245" w:rsidRPr="00DE3245">
        <w:rPr>
          <w:rFonts w:ascii="Times New Roman" w:hAnsi="Times New Roman"/>
          <w:color w:val="000000" w:themeColor="text1"/>
          <w:sz w:val="24"/>
        </w:rPr>
        <w:t xml:space="preserve"> 2. Существующее и перспективное потребление тепловой энергии на цели теплоснабжения.</w:t>
      </w:r>
    </w:p>
    <w:p w:rsidR="00DE3245" w:rsidRPr="00DE3245" w:rsidRDefault="00DE3245" w:rsidP="00DE3245">
      <w:pPr>
        <w:pStyle w:val="af9"/>
        <w:widowControl w:val="0"/>
        <w:numPr>
          <w:ilvl w:val="1"/>
          <w:numId w:val="24"/>
        </w:numPr>
        <w:tabs>
          <w:tab w:val="left" w:pos="789"/>
        </w:tabs>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bCs/>
          <w:color w:val="000000" w:themeColor="text1"/>
          <w:sz w:val="24"/>
        </w:rPr>
        <w:t xml:space="preserve">Данные базового уровня потребления тепла на цели теплоснабжения. </w:t>
      </w:r>
    </w:p>
    <w:p w:rsidR="00DE3245" w:rsidRPr="00DE3245" w:rsidRDefault="00DE3245" w:rsidP="00DE3245">
      <w:pPr>
        <w:widowControl w:val="0"/>
        <w:numPr>
          <w:ilvl w:val="1"/>
          <w:numId w:val="24"/>
        </w:numPr>
        <w:tabs>
          <w:tab w:val="left" w:pos="826"/>
        </w:tabs>
        <w:suppressAutoHyphens w:val="0"/>
        <w:ind w:left="0" w:firstLine="709"/>
        <w:textAlignment w:val="baseline"/>
      </w:pPr>
      <w:proofErr w:type="gramStart"/>
      <w:r w:rsidRPr="00DE3245">
        <w:rPr>
          <w:bCs/>
          <w:color w:val="000000" w:themeColor="text1"/>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roofErr w:type="gramEnd"/>
    </w:p>
    <w:p w:rsidR="00DE3245" w:rsidRPr="00DE3245" w:rsidRDefault="00DE3245" w:rsidP="00DE3245">
      <w:pPr>
        <w:tabs>
          <w:tab w:val="left" w:pos="826"/>
        </w:tabs>
        <w:rPr>
          <w:i/>
          <w:iCs/>
        </w:rPr>
      </w:pPr>
      <w:r w:rsidRPr="00DE3245">
        <w:rPr>
          <w:bCs/>
          <w:i/>
          <w:iCs/>
          <w:color w:val="000000" w:themeColor="text1"/>
        </w:rPr>
        <w:t>Рекомендуется раздел дополнить 2 таблицами.</w:t>
      </w:r>
    </w:p>
    <w:p w:rsidR="00DE3245" w:rsidRPr="00DE3245" w:rsidRDefault="00DE3245" w:rsidP="00DE3245">
      <w:pPr>
        <w:tabs>
          <w:tab w:val="left" w:pos="789"/>
        </w:tabs>
        <w:rPr>
          <w:i/>
          <w:iCs/>
        </w:rPr>
      </w:pPr>
      <w:bookmarkStart w:id="0" w:name="__DdeLink__28690_4040373493"/>
      <w:r w:rsidRPr="00DE3245">
        <w:rPr>
          <w:bCs/>
          <w:i/>
          <w:iCs/>
          <w:color w:val="000000" w:themeColor="text1"/>
        </w:rPr>
        <w:t>Таблица 1.</w:t>
      </w:r>
      <w:bookmarkEnd w:id="0"/>
      <w:r w:rsidRPr="00DE3245">
        <w:rPr>
          <w:bCs/>
          <w:i/>
          <w:iCs/>
          <w:color w:val="000000" w:themeColor="text1"/>
        </w:rPr>
        <w:t xml:space="preserve"> Сведения об объектах перспективного строительства, на которые получены заявки, или выданы технические условия, или заключены договора на технологическое присоединение к сетям </w:t>
      </w:r>
      <w:r w:rsidRPr="00DE3245">
        <w:t xml:space="preserve">теплоснабжения с указанием для каждого объекта: </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 в слое «Зоны перспективной застройки с N г. до N+5 г.» электронной модели;</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Наименование застройщика;</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ИНН застройщика;</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Назначение объекта;</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Наименование объекта;</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Площадь, кв. м;</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Адрес местоположения объекта и кадастровый номер земельного участка;</w:t>
      </w:r>
    </w:p>
    <w:p w:rsidR="00DE3245" w:rsidRPr="00DE3245" w:rsidRDefault="00DE3245" w:rsidP="00DE3245">
      <w:pPr>
        <w:widowControl w:val="0"/>
        <w:numPr>
          <w:ilvl w:val="0"/>
          <w:numId w:val="22"/>
        </w:numPr>
        <w:suppressAutoHyphens w:val="0"/>
        <w:ind w:left="0" w:firstLine="709"/>
        <w:textAlignment w:val="baseline"/>
        <w:rPr>
          <w:i/>
          <w:iCs/>
        </w:rPr>
      </w:pPr>
      <w:r w:rsidRPr="00DE3245">
        <w:rPr>
          <w:rFonts w:eastAsia="Calibri"/>
          <w:i/>
        </w:rPr>
        <w:t>Номер разрешения</w:t>
      </w:r>
      <w:r w:rsidRPr="00DE3245">
        <w:rPr>
          <w:i/>
          <w:iCs/>
        </w:rPr>
        <w:t xml:space="preserve"> на строительство;</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Дата выдачи разрешения на строительство;</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Дата окончания срока действия разрешения на строительство;</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Планируемый год ввода в эксплуатацию согласно утвержденному генеральному плану;</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Номер выданных технических условий/договора технологического присоединения;</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Наименование РСО;</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ИНН РСО;</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lastRenderedPageBreak/>
        <w:t>Дата выдачи технических условий/договора технологического присоединения;</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Срок действия технических условий;</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Планируемый источник тепловой энергии/строительство собственного источника тепловой энергии;</w:t>
      </w:r>
    </w:p>
    <w:p w:rsidR="00DE3245" w:rsidRPr="00DE3245" w:rsidRDefault="00DE3245" w:rsidP="00DE3245">
      <w:pPr>
        <w:widowControl w:val="0"/>
        <w:numPr>
          <w:ilvl w:val="0"/>
          <w:numId w:val="22"/>
        </w:numPr>
        <w:suppressAutoHyphens w:val="0"/>
        <w:ind w:left="0" w:firstLine="709"/>
        <w:textAlignment w:val="baseline"/>
        <w:rPr>
          <w:i/>
          <w:iCs/>
        </w:rPr>
      </w:pPr>
      <w:r w:rsidRPr="00DE3245">
        <w:rPr>
          <w:rFonts w:eastAsia="Calibri"/>
          <w:i/>
        </w:rPr>
        <w:t>Общая нагрузка перспективного</w:t>
      </w:r>
      <w:r w:rsidRPr="00DE3245">
        <w:rPr>
          <w:i/>
          <w:iCs/>
        </w:rPr>
        <w:t xml:space="preserve"> объекта.</w:t>
      </w:r>
    </w:p>
    <w:p w:rsidR="00DE3245" w:rsidRPr="00DE3245" w:rsidRDefault="00DE3245" w:rsidP="00DE3245">
      <w:pPr>
        <w:tabs>
          <w:tab w:val="left" w:pos="789"/>
        </w:tabs>
        <w:rPr>
          <w:i/>
          <w:iCs/>
        </w:rPr>
      </w:pPr>
      <w:r w:rsidRPr="00DE3245">
        <w:rPr>
          <w:bCs/>
          <w:i/>
          <w:iCs/>
          <w:color w:val="000000" w:themeColor="text1"/>
        </w:rPr>
        <w:t xml:space="preserve">Таблица 2. </w:t>
      </w:r>
      <w:r w:rsidRPr="00DE3245">
        <w:rPr>
          <w:i/>
          <w:iCs/>
        </w:rPr>
        <w:t>Сведения об объектах или зонах перспективного строительства, на которые технические условия на технологическое присоединение к сетям теплоснабжения, не выдавались, с указанием для каждого объекта:</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i/>
          <w:iCs/>
        </w:rPr>
        <w:t xml:space="preserve">№ в </w:t>
      </w:r>
      <w:r w:rsidRPr="00DE3245">
        <w:rPr>
          <w:rFonts w:eastAsia="Calibri"/>
          <w:i/>
        </w:rPr>
        <w:t>слое «Зоны перспективной застройки с N+5 г. до окончания срока действия схемы» электронной модели;</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Назначение объекта;</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Наименование объекта;</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Площадь, кв. м;</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Адрес местоположения объекта и кадастровый номер земельного участка;</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Планируемый год ввода в эксплуатацию согласно утвержденному генеральному плану;</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Наименование РСО;</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ИНН РСО;</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Планируемый источник тепловой энергии/строительство собственного источника тепловой энергии;</w:t>
      </w:r>
    </w:p>
    <w:p w:rsidR="00DE3245" w:rsidRPr="00DE3245" w:rsidRDefault="00DE3245" w:rsidP="00DE3245">
      <w:pPr>
        <w:widowControl w:val="0"/>
        <w:numPr>
          <w:ilvl w:val="0"/>
          <w:numId w:val="22"/>
        </w:numPr>
        <w:suppressAutoHyphens w:val="0"/>
        <w:ind w:left="0" w:firstLine="709"/>
        <w:textAlignment w:val="baseline"/>
        <w:rPr>
          <w:rFonts w:eastAsia="Calibri"/>
          <w:i/>
        </w:rPr>
      </w:pPr>
      <w:r w:rsidRPr="00DE3245">
        <w:rPr>
          <w:rFonts w:eastAsia="Calibri"/>
          <w:i/>
        </w:rPr>
        <w:t>Общая нагрузка перспективного объекта, определенная экспертным путем.</w:t>
      </w:r>
    </w:p>
    <w:p w:rsidR="00DE3245" w:rsidRPr="00DE3245" w:rsidRDefault="00DE3245" w:rsidP="00DE3245">
      <w:pPr>
        <w:pStyle w:val="af9"/>
        <w:widowControl w:val="0"/>
        <w:numPr>
          <w:ilvl w:val="1"/>
          <w:numId w:val="24"/>
        </w:numPr>
        <w:tabs>
          <w:tab w:val="left" w:pos="789"/>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 xml:space="preserve">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 для каждого периода. </w:t>
      </w:r>
    </w:p>
    <w:p w:rsidR="00DE3245" w:rsidRPr="00DE3245" w:rsidRDefault="00DE3245" w:rsidP="00DE3245">
      <w:pPr>
        <w:pStyle w:val="af9"/>
        <w:widowControl w:val="0"/>
        <w:numPr>
          <w:ilvl w:val="1"/>
          <w:numId w:val="24"/>
        </w:numPr>
        <w:tabs>
          <w:tab w:val="left" w:pos="789"/>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DE3245" w:rsidRPr="00DE3245" w:rsidRDefault="00DE3245" w:rsidP="00DE3245">
      <w:pPr>
        <w:pStyle w:val="af9"/>
        <w:widowControl w:val="0"/>
        <w:numPr>
          <w:ilvl w:val="1"/>
          <w:numId w:val="24"/>
        </w:numPr>
        <w:tabs>
          <w:tab w:val="left" w:pos="789"/>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DE3245" w:rsidRPr="00DE3245" w:rsidRDefault="00DE3245" w:rsidP="00DE3245">
      <w:pPr>
        <w:pStyle w:val="af9"/>
        <w:widowControl w:val="0"/>
        <w:numPr>
          <w:ilvl w:val="1"/>
          <w:numId w:val="24"/>
        </w:numPr>
        <w:tabs>
          <w:tab w:val="left" w:pos="789"/>
        </w:tabs>
        <w:spacing w:after="0" w:line="240" w:lineRule="auto"/>
        <w:ind w:left="0" w:firstLine="709"/>
        <w:contextualSpacing w:val="0"/>
        <w:jc w:val="both"/>
        <w:textAlignment w:val="baseline"/>
        <w:rPr>
          <w:rFonts w:ascii="Times New Roman" w:hAnsi="Times New Roman"/>
          <w:bCs/>
          <w:color w:val="000000" w:themeColor="text1"/>
          <w:sz w:val="24"/>
        </w:rPr>
      </w:pPr>
      <w:proofErr w:type="gramStart"/>
      <w:r w:rsidRPr="00DE3245">
        <w:rPr>
          <w:rFonts w:ascii="Times New Roman" w:hAnsi="Times New Roman"/>
          <w:bCs/>
          <w:color w:val="000000" w:themeColor="text1"/>
          <w:sz w:val="24"/>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sidRPr="00DE3245">
        <w:rPr>
          <w:rFonts w:ascii="Times New Roman" w:hAnsi="Times New Roman"/>
          <w:bCs/>
          <w:color w:val="000000" w:themeColor="text1"/>
          <w:sz w:val="24"/>
        </w:rPr>
        <w:t xml:space="preserve"> </w:t>
      </w:r>
      <w:proofErr w:type="gramStart"/>
      <w:r w:rsidRPr="00DE3245">
        <w:rPr>
          <w:rFonts w:ascii="Times New Roman" w:hAnsi="Times New Roman"/>
          <w:bCs/>
          <w:color w:val="000000" w:themeColor="text1"/>
          <w:sz w:val="24"/>
        </w:rPr>
        <w:t>этапе</w:t>
      </w:r>
      <w:proofErr w:type="gramEnd"/>
      <w:r w:rsidRPr="00DE3245">
        <w:rPr>
          <w:rFonts w:ascii="Times New Roman" w:hAnsi="Times New Roman"/>
          <w:bCs/>
          <w:color w:val="000000" w:themeColor="text1"/>
          <w:sz w:val="24"/>
        </w:rPr>
        <w:t>.</w:t>
      </w:r>
    </w:p>
    <w:p w:rsidR="00DE3245" w:rsidRPr="00DE3245" w:rsidRDefault="00DE3245" w:rsidP="00DE3245">
      <w:pPr>
        <w:pStyle w:val="af9"/>
        <w:widowControl w:val="0"/>
        <w:numPr>
          <w:ilvl w:val="1"/>
          <w:numId w:val="24"/>
        </w:numPr>
        <w:tabs>
          <w:tab w:val="left" w:pos="789"/>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p>
    <w:p w:rsidR="00DE3245" w:rsidRPr="00DE3245" w:rsidRDefault="00DE3245" w:rsidP="00DE3245">
      <w:pPr>
        <w:pStyle w:val="af9"/>
        <w:widowControl w:val="0"/>
        <w:numPr>
          <w:ilvl w:val="1"/>
          <w:numId w:val="24"/>
        </w:numPr>
        <w:tabs>
          <w:tab w:val="left" w:pos="789"/>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Актуализированный прогноз перспективной застройки относительно указанного в утвержденной схеме теплоснабжения прогноза перспективной застройки.</w:t>
      </w:r>
    </w:p>
    <w:p w:rsidR="00DE3245" w:rsidRPr="00DE3245" w:rsidRDefault="00DE3245" w:rsidP="00DE3245">
      <w:pPr>
        <w:pStyle w:val="af9"/>
        <w:widowControl w:val="0"/>
        <w:numPr>
          <w:ilvl w:val="1"/>
          <w:numId w:val="24"/>
        </w:numPr>
        <w:tabs>
          <w:tab w:val="left" w:pos="789"/>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Значения расчетных тепловых нагрузок на коллекторах источников тепловой энергии.</w:t>
      </w:r>
    </w:p>
    <w:p w:rsidR="00DE3245" w:rsidRPr="00DE3245" w:rsidRDefault="00DE3245" w:rsidP="00DE3245">
      <w:pPr>
        <w:pStyle w:val="af9"/>
        <w:widowControl w:val="0"/>
        <w:numPr>
          <w:ilvl w:val="1"/>
          <w:numId w:val="24"/>
        </w:numPr>
        <w:tabs>
          <w:tab w:val="left" w:pos="789"/>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Значения фактических расходов теплоносителя в отопительный и летний периоды.</w:t>
      </w:r>
    </w:p>
    <w:p w:rsidR="00DE3245" w:rsidRPr="00DE3245" w:rsidRDefault="00DE3245" w:rsidP="00DE3245">
      <w:pPr>
        <w:rPr>
          <w:b/>
          <w:color w:val="000000" w:themeColor="text1"/>
        </w:rPr>
      </w:pPr>
    </w:p>
    <w:p w:rsidR="00E25854" w:rsidRDefault="00AE6F4C" w:rsidP="00DE3245">
      <w:pPr>
        <w:pStyle w:val="af9"/>
        <w:widowControl w:val="0"/>
        <w:numPr>
          <w:ilvl w:val="0"/>
          <w:numId w:val="24"/>
        </w:numPr>
        <w:tabs>
          <w:tab w:val="left" w:pos="772"/>
        </w:tabs>
        <w:spacing w:after="0" w:line="240" w:lineRule="auto"/>
        <w:ind w:left="0" w:firstLine="709"/>
        <w:contextualSpacing w:val="0"/>
        <w:jc w:val="both"/>
        <w:textAlignment w:val="baseline"/>
        <w:rPr>
          <w:rFonts w:ascii="Times New Roman" w:hAnsi="Times New Roman"/>
          <w:color w:val="000000" w:themeColor="text1"/>
          <w:sz w:val="24"/>
        </w:rPr>
      </w:pPr>
      <w:r>
        <w:rPr>
          <w:rFonts w:ascii="Times New Roman" w:hAnsi="Times New Roman"/>
          <w:color w:val="000000" w:themeColor="text1"/>
          <w:sz w:val="24"/>
        </w:rPr>
        <w:t>Глава</w:t>
      </w:r>
      <w:r w:rsidR="00DE3245" w:rsidRPr="00DE3245">
        <w:rPr>
          <w:rFonts w:ascii="Times New Roman" w:hAnsi="Times New Roman"/>
          <w:color w:val="000000" w:themeColor="text1"/>
          <w:sz w:val="24"/>
        </w:rPr>
        <w:t xml:space="preserve"> 3. </w:t>
      </w:r>
      <w:r w:rsidR="00DE3245" w:rsidRPr="00DE3245">
        <w:rPr>
          <w:rFonts w:ascii="Times New Roman" w:hAnsi="Times New Roman"/>
          <w:bCs/>
          <w:color w:val="000000" w:themeColor="text1"/>
          <w:sz w:val="24"/>
        </w:rPr>
        <w:t xml:space="preserve">Электронная модель системы теплоснабжения </w:t>
      </w:r>
      <w:r>
        <w:rPr>
          <w:rFonts w:ascii="Times New Roman" w:hAnsi="Times New Roman"/>
          <w:color w:val="000000" w:themeColor="text1"/>
          <w:sz w:val="24"/>
        </w:rPr>
        <w:t>муниципального образования</w:t>
      </w:r>
      <w:r w:rsidR="00DE3245" w:rsidRPr="00DE3245">
        <w:rPr>
          <w:rFonts w:ascii="Times New Roman" w:hAnsi="Times New Roman"/>
          <w:color w:val="000000" w:themeColor="text1"/>
          <w:sz w:val="24"/>
        </w:rPr>
        <w:t>.</w:t>
      </w:r>
    </w:p>
    <w:p w:rsidR="00DE3245" w:rsidRPr="00E25854" w:rsidRDefault="00E25854" w:rsidP="00E25854">
      <w:pPr>
        <w:widowControl w:val="0"/>
        <w:tabs>
          <w:tab w:val="left" w:pos="993"/>
        </w:tabs>
        <w:textAlignment w:val="baseline"/>
        <w:rPr>
          <w:i/>
          <w:color w:val="000000" w:themeColor="text1"/>
        </w:rPr>
      </w:pPr>
      <w:r w:rsidRPr="00E25854">
        <w:rPr>
          <w:i/>
          <w:color w:val="000000" w:themeColor="text1"/>
          <w:lang w:eastAsia="en-US"/>
        </w:rPr>
        <w:t>*</w:t>
      </w:r>
      <w:r w:rsidRPr="00E25854">
        <w:rPr>
          <w:i/>
          <w:color w:val="000000" w:themeColor="text1"/>
        </w:rPr>
        <w:t xml:space="preserve"> </w:t>
      </w:r>
      <w:r w:rsidR="00DE3245" w:rsidRPr="00E25854">
        <w:rPr>
          <w:i/>
          <w:color w:val="000000" w:themeColor="text1"/>
        </w:rPr>
        <w:tab/>
      </w:r>
      <w:r w:rsidRPr="00E25854">
        <w:rPr>
          <w:i/>
          <w:color w:val="000000" w:themeColor="text1"/>
        </w:rPr>
        <w:t>при разработке и актуализации схем теплоснабжения поселений, городских округов с численностью населения до 100 тыс. человек соблюдение требований об  Электронной модели не является обязательным</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color w:val="000000" w:themeColor="text1"/>
          <w:sz w:val="24"/>
        </w:rPr>
        <w:t xml:space="preserve">Графическое представление объектов системы теплоснабжения с привязкой к </w:t>
      </w:r>
      <w:r w:rsidRPr="00DE3245">
        <w:rPr>
          <w:rFonts w:ascii="Times New Roman" w:hAnsi="Times New Roman"/>
          <w:color w:val="000000" w:themeColor="text1"/>
          <w:sz w:val="24"/>
        </w:rPr>
        <w:lastRenderedPageBreak/>
        <w:t xml:space="preserve">топографической основе </w:t>
      </w:r>
      <w:r w:rsidR="00AE6F4C">
        <w:rPr>
          <w:rFonts w:ascii="Times New Roman" w:hAnsi="Times New Roman"/>
          <w:color w:val="000000" w:themeColor="text1"/>
          <w:sz w:val="24"/>
        </w:rPr>
        <w:t>муниципального образования</w:t>
      </w:r>
      <w:r w:rsidRPr="00DE3245">
        <w:rPr>
          <w:rFonts w:ascii="Times New Roman" w:hAnsi="Times New Roman"/>
          <w:color w:val="000000" w:themeColor="text1"/>
          <w:sz w:val="24"/>
        </w:rPr>
        <w:t xml:space="preserve"> и с полным топологическим описанием связности объектов.</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Паспортизация объектов системы теплоснабжения.</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Паспортизация и описание расчетных единиц территориального деления, включая административное.</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Гидравлический расчет тепловых сетей любой степени </w:t>
      </w:r>
      <w:proofErr w:type="spellStart"/>
      <w:r w:rsidRPr="00DE3245">
        <w:rPr>
          <w:rFonts w:ascii="Times New Roman" w:hAnsi="Times New Roman"/>
          <w:color w:val="000000" w:themeColor="text1"/>
          <w:sz w:val="24"/>
        </w:rPr>
        <w:t>закольцованности</w:t>
      </w:r>
      <w:proofErr w:type="spellEnd"/>
      <w:r w:rsidRPr="00DE3245">
        <w:rPr>
          <w:rFonts w:ascii="Times New Roman" w:hAnsi="Times New Roman"/>
          <w:color w:val="000000" w:themeColor="text1"/>
          <w:sz w:val="24"/>
        </w:rPr>
        <w:t>, в том числе гидравлический расчет при совместной работе нескольких источников тепловой энергии на единую тепловую сеть.</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Расчет балансов тепловой энергии по источникам тепловой энергии и по территориальному признаку.</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Расчет потерь тепловой энергии через изоляцию и с утечками теплоносителя.</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Расчет показателей надежности системы теплоснабжения.</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Сравнительные пьезометрические графики для разработки и анализа сценариев перспективного развития тепловых сетей.</w:t>
      </w:r>
    </w:p>
    <w:p w:rsidR="00DE3245" w:rsidRPr="00DE3245" w:rsidRDefault="00DE3245" w:rsidP="00DE3245">
      <w:pPr>
        <w:pStyle w:val="af9"/>
        <w:spacing w:after="0" w:line="240" w:lineRule="auto"/>
        <w:ind w:left="0" w:firstLine="709"/>
        <w:contextualSpacing w:val="0"/>
        <w:rPr>
          <w:rFonts w:ascii="Times New Roman" w:hAnsi="Times New Roman"/>
          <w:b/>
          <w:color w:val="000000" w:themeColor="text1"/>
          <w:sz w:val="24"/>
        </w:rPr>
      </w:pPr>
    </w:p>
    <w:p w:rsidR="00DE3245" w:rsidRPr="00DE3245" w:rsidRDefault="00AE6F4C" w:rsidP="00DE3245">
      <w:pPr>
        <w:pStyle w:val="af9"/>
        <w:widowControl w:val="0"/>
        <w:numPr>
          <w:ilvl w:val="0"/>
          <w:numId w:val="24"/>
        </w:numPr>
        <w:tabs>
          <w:tab w:val="left" w:pos="913"/>
        </w:tabs>
        <w:spacing w:after="0" w:line="240" w:lineRule="auto"/>
        <w:ind w:left="0" w:firstLine="709"/>
        <w:contextualSpacing w:val="0"/>
        <w:jc w:val="both"/>
        <w:textAlignment w:val="baseline"/>
        <w:rPr>
          <w:rFonts w:ascii="Times New Roman" w:hAnsi="Times New Roman"/>
          <w:color w:val="000000" w:themeColor="text1"/>
          <w:sz w:val="24"/>
        </w:rPr>
      </w:pPr>
      <w:r>
        <w:rPr>
          <w:rFonts w:ascii="Times New Roman" w:hAnsi="Times New Roman"/>
          <w:color w:val="000000" w:themeColor="text1"/>
          <w:sz w:val="24"/>
        </w:rPr>
        <w:t>Глава</w:t>
      </w:r>
      <w:r w:rsidR="00DE3245" w:rsidRPr="00DE3245">
        <w:rPr>
          <w:rFonts w:ascii="Times New Roman" w:hAnsi="Times New Roman"/>
          <w:color w:val="000000" w:themeColor="text1"/>
          <w:sz w:val="24"/>
        </w:rPr>
        <w:t xml:space="preserve"> 4. Существующие и перспективные балансы тепловой мощности источников тепловой энергии и тепловой нагрузки потребителей.</w:t>
      </w:r>
    </w:p>
    <w:p w:rsidR="00DE3245" w:rsidRPr="00DE3245" w:rsidRDefault="00DE3245" w:rsidP="00DE3245">
      <w:pPr>
        <w:pStyle w:val="af9"/>
        <w:widowControl w:val="0"/>
        <w:numPr>
          <w:ilvl w:val="1"/>
          <w:numId w:val="24"/>
        </w:numPr>
        <w:tabs>
          <w:tab w:val="left" w:pos="826"/>
        </w:tabs>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p>
    <w:p w:rsidR="00DE3245" w:rsidRPr="00DE3245" w:rsidRDefault="00DE3245" w:rsidP="00DE3245">
      <w:pPr>
        <w:pStyle w:val="af9"/>
        <w:widowControl w:val="0"/>
        <w:numPr>
          <w:ilvl w:val="1"/>
          <w:numId w:val="24"/>
        </w:numPr>
        <w:tabs>
          <w:tab w:val="left" w:pos="826"/>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DE3245" w:rsidRPr="00DE3245" w:rsidRDefault="00DE3245" w:rsidP="00DE3245">
      <w:pPr>
        <w:pStyle w:val="af9"/>
        <w:widowControl w:val="0"/>
        <w:numPr>
          <w:ilvl w:val="1"/>
          <w:numId w:val="24"/>
        </w:numPr>
        <w:tabs>
          <w:tab w:val="left" w:pos="826"/>
        </w:tabs>
        <w:spacing w:after="0" w:line="240" w:lineRule="auto"/>
        <w:ind w:left="0" w:firstLine="709"/>
        <w:contextualSpacing w:val="0"/>
        <w:jc w:val="both"/>
        <w:textAlignment w:val="baseline"/>
        <w:rPr>
          <w:rFonts w:ascii="Times New Roman" w:hAnsi="Times New Roman"/>
          <w:bCs/>
          <w:color w:val="000000" w:themeColor="text1"/>
          <w:sz w:val="24"/>
        </w:rPr>
      </w:pPr>
      <w:proofErr w:type="gramStart"/>
      <w:r w:rsidRPr="00DE3245">
        <w:rPr>
          <w:rFonts w:ascii="Times New Roman" w:hAnsi="Times New Roman"/>
          <w:bCs/>
          <w:color w:val="000000" w:themeColor="text1"/>
          <w:sz w:val="24"/>
        </w:rPr>
        <w:t>Существующие и перспективные значения установленной тепловой мощности, технических ограничений на использование установленной тепловой мощности, значения располагаемой мощности, тепловой мощности нетто источников тепловой энергии, существующие и перспективные значения затрат тепловой мощности на собственные нужды, тепловых потерь в тепловых сетях, резервов и дефицитов тепловой мощности нетто на каждом этапе.</w:t>
      </w:r>
      <w:proofErr w:type="gramEnd"/>
    </w:p>
    <w:p w:rsidR="00DE3245" w:rsidRPr="00DE3245" w:rsidRDefault="00DE3245" w:rsidP="00DE3245">
      <w:pPr>
        <w:pStyle w:val="af9"/>
        <w:widowControl w:val="0"/>
        <w:numPr>
          <w:ilvl w:val="1"/>
          <w:numId w:val="24"/>
        </w:numPr>
        <w:tabs>
          <w:tab w:val="left" w:pos="826"/>
        </w:tabs>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 xml:space="preserve">Выводы о резервах (дефицитах) существующей системы теплоснабжения при обеспечении перспективной тепловой нагрузки потребителей. </w:t>
      </w:r>
    </w:p>
    <w:p w:rsidR="00DE3245" w:rsidRPr="00DE3245" w:rsidRDefault="00DE3245" w:rsidP="00DE3245">
      <w:pPr>
        <w:pStyle w:val="af9"/>
        <w:widowControl w:val="0"/>
        <w:numPr>
          <w:ilvl w:val="1"/>
          <w:numId w:val="24"/>
        </w:numPr>
        <w:tabs>
          <w:tab w:val="left" w:pos="826"/>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p w:rsidR="00DE3245" w:rsidRPr="00DE3245" w:rsidRDefault="00DE3245" w:rsidP="00DE3245">
      <w:pPr>
        <w:tabs>
          <w:tab w:val="left" w:pos="826"/>
        </w:tabs>
        <w:rPr>
          <w:b/>
          <w:color w:val="000000" w:themeColor="text1"/>
        </w:rPr>
      </w:pPr>
    </w:p>
    <w:p w:rsidR="00DE3245" w:rsidRPr="00DE3245" w:rsidRDefault="00AE6F4C" w:rsidP="00DE3245">
      <w:pPr>
        <w:pStyle w:val="af9"/>
        <w:widowControl w:val="0"/>
        <w:numPr>
          <w:ilvl w:val="0"/>
          <w:numId w:val="24"/>
        </w:numPr>
        <w:tabs>
          <w:tab w:val="left" w:pos="772"/>
        </w:tabs>
        <w:spacing w:after="0" w:line="240" w:lineRule="auto"/>
        <w:ind w:left="0" w:firstLine="709"/>
        <w:contextualSpacing w:val="0"/>
        <w:jc w:val="both"/>
        <w:textAlignment w:val="baseline"/>
        <w:rPr>
          <w:rFonts w:ascii="Times New Roman" w:hAnsi="Times New Roman"/>
          <w:sz w:val="24"/>
        </w:rPr>
      </w:pPr>
      <w:r>
        <w:rPr>
          <w:rFonts w:ascii="Times New Roman" w:hAnsi="Times New Roman"/>
          <w:color w:val="000000" w:themeColor="text1"/>
          <w:sz w:val="24"/>
        </w:rPr>
        <w:t>Глава</w:t>
      </w:r>
      <w:r w:rsidR="00DE3245" w:rsidRPr="00DE3245">
        <w:rPr>
          <w:rFonts w:ascii="Times New Roman" w:hAnsi="Times New Roman"/>
          <w:color w:val="000000" w:themeColor="text1"/>
          <w:sz w:val="24"/>
        </w:rPr>
        <w:t xml:space="preserve"> 5. Мастер-план развития системы теплоснабжения </w:t>
      </w:r>
      <w:r>
        <w:rPr>
          <w:rFonts w:ascii="Times New Roman" w:hAnsi="Times New Roman"/>
          <w:color w:val="000000" w:themeColor="text1"/>
          <w:sz w:val="24"/>
        </w:rPr>
        <w:t>муниципального образования</w:t>
      </w:r>
      <w:r w:rsidR="00DE3245" w:rsidRPr="00DE3245">
        <w:rPr>
          <w:rFonts w:ascii="Times New Roman" w:hAnsi="Times New Roman"/>
          <w:color w:val="000000" w:themeColor="text1"/>
          <w:sz w:val="24"/>
        </w:rPr>
        <w:t>.</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sz w:val="24"/>
        </w:rPr>
      </w:pPr>
      <w:proofErr w:type="gramStart"/>
      <w:r w:rsidRPr="00DE3245">
        <w:rPr>
          <w:rFonts w:ascii="Times New Roman" w:hAnsi="Times New Roman"/>
          <w:bCs/>
          <w:color w:val="000000" w:themeColor="text1"/>
          <w:sz w:val="24"/>
        </w:rPr>
        <w:t>Описание вариантов (не менее двух) перспективного развития системы теплоснабжения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roofErr w:type="gramEnd"/>
    </w:p>
    <w:p w:rsidR="00DE3245" w:rsidRPr="00DE3245" w:rsidRDefault="00DE3245" w:rsidP="00DE3245">
      <w:pPr>
        <w:pStyle w:val="af9"/>
        <w:spacing w:after="0" w:line="240" w:lineRule="auto"/>
        <w:ind w:left="0" w:firstLine="709"/>
        <w:contextualSpacing w:val="0"/>
        <w:rPr>
          <w:rFonts w:ascii="Times New Roman" w:hAnsi="Times New Roman"/>
          <w:i/>
          <w:iCs/>
          <w:color w:val="000000" w:themeColor="text1"/>
          <w:sz w:val="24"/>
        </w:rPr>
      </w:pPr>
      <w:bookmarkStart w:id="1" w:name="__DdeLink__1111_2691679325"/>
      <w:r w:rsidRPr="00DE3245">
        <w:rPr>
          <w:rFonts w:ascii="Times New Roman" w:hAnsi="Times New Roman"/>
          <w:i/>
          <w:iCs/>
          <w:color w:val="000000" w:themeColor="text1"/>
          <w:sz w:val="24"/>
        </w:rPr>
        <w:t>В случае</w:t>
      </w:r>
      <w:proofErr w:type="gramStart"/>
      <w:r w:rsidRPr="00DE3245">
        <w:rPr>
          <w:rFonts w:ascii="Times New Roman" w:hAnsi="Times New Roman"/>
          <w:i/>
          <w:iCs/>
          <w:color w:val="000000" w:themeColor="text1"/>
          <w:sz w:val="24"/>
        </w:rPr>
        <w:t>,</w:t>
      </w:r>
      <w:proofErr w:type="gramEnd"/>
      <w:r w:rsidRPr="00DE3245">
        <w:rPr>
          <w:rFonts w:ascii="Times New Roman" w:hAnsi="Times New Roman"/>
          <w:i/>
          <w:iCs/>
          <w:color w:val="000000" w:themeColor="text1"/>
          <w:sz w:val="24"/>
        </w:rPr>
        <w:t xml:space="preserve"> если перспективное развитие системы теплоснабжения соответствует приоритетному сценарию ранее утвержденной схемы теплоснабжения, рассматривается один вариант.</w:t>
      </w:r>
    </w:p>
    <w:bookmarkEnd w:id="1"/>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Технико-экономическое сравнение вариантов перспективного развития системы теплоснабжения</w:t>
      </w:r>
      <w:r w:rsidRPr="00DE3245">
        <w:rPr>
          <w:rFonts w:ascii="Times New Roman" w:hAnsi="Times New Roman"/>
          <w:b/>
          <w:color w:val="000000" w:themeColor="text1"/>
          <w:sz w:val="24"/>
        </w:rPr>
        <w:t>.</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Обоснование </w:t>
      </w:r>
      <w:proofErr w:type="gramStart"/>
      <w:r w:rsidRPr="00DE3245">
        <w:rPr>
          <w:rFonts w:ascii="Times New Roman" w:hAnsi="Times New Roman"/>
          <w:color w:val="000000" w:themeColor="text1"/>
          <w:sz w:val="24"/>
        </w:rPr>
        <w:t xml:space="preserve">выбора приоритетного варианта перспективного развития систем теплоснабжения </w:t>
      </w:r>
      <w:r w:rsidR="00AE6F4C">
        <w:rPr>
          <w:rFonts w:ascii="Times New Roman" w:hAnsi="Times New Roman"/>
          <w:color w:val="000000" w:themeColor="text1"/>
          <w:sz w:val="24"/>
        </w:rPr>
        <w:t>муниципального образования</w:t>
      </w:r>
      <w:proofErr w:type="gramEnd"/>
      <w:r w:rsidRPr="00DE3245">
        <w:rPr>
          <w:rFonts w:ascii="Times New Roman" w:hAnsi="Times New Roman"/>
          <w:color w:val="000000" w:themeColor="text1"/>
          <w:sz w:val="24"/>
        </w:rPr>
        <w:t xml:space="preserve"> на основе анализа ценовых (тарифных) последствий для потребителей.</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lastRenderedPageBreak/>
        <w:t xml:space="preserve">Описание изменений в </w:t>
      </w:r>
      <w:proofErr w:type="gramStart"/>
      <w:r w:rsidRPr="00DE3245">
        <w:rPr>
          <w:rFonts w:ascii="Times New Roman" w:hAnsi="Times New Roman"/>
          <w:bCs/>
          <w:color w:val="000000" w:themeColor="text1"/>
          <w:sz w:val="24"/>
        </w:rPr>
        <w:t>мастер-плане</w:t>
      </w:r>
      <w:proofErr w:type="gramEnd"/>
      <w:r w:rsidRPr="00DE3245">
        <w:rPr>
          <w:rFonts w:ascii="Times New Roman" w:hAnsi="Times New Roman"/>
          <w:bCs/>
          <w:color w:val="000000" w:themeColor="text1"/>
          <w:sz w:val="24"/>
        </w:rPr>
        <w:t xml:space="preserve"> развития системы теплоснабжения за период, предшествующий актуализации схемы теплоснабжения.</w:t>
      </w:r>
    </w:p>
    <w:p w:rsidR="00DE3245" w:rsidRPr="00DE3245" w:rsidRDefault="00DE3245" w:rsidP="00DE3245">
      <w:pPr>
        <w:rPr>
          <w:b/>
          <w:color w:val="000000" w:themeColor="text1"/>
        </w:rPr>
      </w:pPr>
    </w:p>
    <w:p w:rsidR="00DE3245" w:rsidRPr="00DE3245" w:rsidRDefault="00AE6F4C" w:rsidP="00DE3245">
      <w:pPr>
        <w:pStyle w:val="af9"/>
        <w:widowControl w:val="0"/>
        <w:numPr>
          <w:ilvl w:val="0"/>
          <w:numId w:val="24"/>
        </w:numPr>
        <w:tabs>
          <w:tab w:val="left" w:pos="772"/>
        </w:tabs>
        <w:spacing w:after="0" w:line="240" w:lineRule="auto"/>
        <w:ind w:left="0" w:firstLine="709"/>
        <w:contextualSpacing w:val="0"/>
        <w:jc w:val="both"/>
        <w:textAlignment w:val="baseline"/>
        <w:rPr>
          <w:rFonts w:ascii="Times New Roman" w:hAnsi="Times New Roman"/>
          <w:color w:val="000000" w:themeColor="text1"/>
          <w:sz w:val="24"/>
        </w:rPr>
      </w:pPr>
      <w:r>
        <w:rPr>
          <w:rFonts w:ascii="Times New Roman" w:hAnsi="Times New Roman"/>
          <w:color w:val="000000" w:themeColor="text1"/>
          <w:sz w:val="24"/>
        </w:rPr>
        <w:t>Глава</w:t>
      </w:r>
      <w:r w:rsidR="00DE3245" w:rsidRPr="00DE3245">
        <w:rPr>
          <w:rFonts w:ascii="Times New Roman" w:hAnsi="Times New Roman"/>
          <w:color w:val="000000" w:themeColor="text1"/>
          <w:sz w:val="24"/>
        </w:rPr>
        <w:t xml:space="preserve">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DE3245" w:rsidRPr="00DE3245">
        <w:rPr>
          <w:rFonts w:ascii="Times New Roman" w:hAnsi="Times New Roman"/>
          <w:color w:val="000000" w:themeColor="text1"/>
          <w:sz w:val="24"/>
        </w:rPr>
        <w:t>теплопотребляющими</w:t>
      </w:r>
      <w:proofErr w:type="spellEnd"/>
      <w:r w:rsidR="00DE3245" w:rsidRPr="00DE3245">
        <w:rPr>
          <w:rFonts w:ascii="Times New Roman" w:hAnsi="Times New Roman"/>
          <w:color w:val="000000" w:themeColor="text1"/>
          <w:sz w:val="24"/>
        </w:rPr>
        <w:t xml:space="preserve"> установками потребителей, в том числе в аварийных режимах.</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Расчетная величина нормативных потерь теплоносителя в тепловых сетях в зонах действия источников тепловой энергии</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sz w:val="24"/>
        </w:rPr>
      </w:pPr>
      <w:r w:rsidRPr="00DE3245">
        <w:rPr>
          <w:rFonts w:ascii="Times New Roman" w:hAnsi="Times New Roman"/>
          <w:bCs/>
          <w:color w:val="000000" w:themeColor="text1"/>
          <w:sz w:val="24"/>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Сведения о наличии баков-аккумуляторов</w:t>
      </w:r>
      <w:r w:rsidRPr="00DE3245">
        <w:rPr>
          <w:rFonts w:ascii="Times New Roman" w:hAnsi="Times New Roman"/>
          <w:b/>
          <w:color w:val="000000" w:themeColor="text1"/>
          <w:sz w:val="24"/>
        </w:rPr>
        <w:t>.</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Cs/>
          <w:color w:val="000000" w:themeColor="text1"/>
          <w:sz w:val="24"/>
        </w:rPr>
      </w:pPr>
      <w:proofErr w:type="gramStart"/>
      <w:r w:rsidRPr="00DE3245">
        <w:rPr>
          <w:rFonts w:ascii="Times New Roman" w:hAnsi="Times New Roman"/>
          <w:bCs/>
          <w:color w:val="000000" w:themeColor="text1"/>
          <w:sz w:val="24"/>
        </w:rPr>
        <w:t xml:space="preserve">Нормативный и фактический (для эксплуатационного и аварийного режимов) часовой расход </w:t>
      </w:r>
      <w:proofErr w:type="spellStart"/>
      <w:r w:rsidRPr="00DE3245">
        <w:rPr>
          <w:rFonts w:ascii="Times New Roman" w:hAnsi="Times New Roman"/>
          <w:bCs/>
          <w:color w:val="000000" w:themeColor="text1"/>
          <w:sz w:val="24"/>
        </w:rPr>
        <w:t>подпиточной</w:t>
      </w:r>
      <w:proofErr w:type="spellEnd"/>
      <w:r w:rsidRPr="00DE3245">
        <w:rPr>
          <w:rFonts w:ascii="Times New Roman" w:hAnsi="Times New Roman"/>
          <w:bCs/>
          <w:color w:val="000000" w:themeColor="text1"/>
          <w:sz w:val="24"/>
        </w:rPr>
        <w:t xml:space="preserve"> воды в зоне действия источников тепловой энергии.</w:t>
      </w:r>
      <w:proofErr w:type="gramEnd"/>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 xml:space="preserve">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w:t>
      </w:r>
      <w:proofErr w:type="spellStart"/>
      <w:r w:rsidRPr="00DE3245">
        <w:rPr>
          <w:rFonts w:ascii="Times New Roman" w:hAnsi="Times New Roman"/>
          <w:bCs/>
          <w:color w:val="000000" w:themeColor="text1"/>
          <w:sz w:val="24"/>
        </w:rPr>
        <w:t>теплопотребляющими</w:t>
      </w:r>
      <w:proofErr w:type="spellEnd"/>
      <w:r w:rsidRPr="00DE3245">
        <w:rPr>
          <w:rFonts w:ascii="Times New Roman" w:hAnsi="Times New Roman"/>
          <w:bCs/>
          <w:color w:val="000000" w:themeColor="text1"/>
          <w:sz w:val="24"/>
        </w:rPr>
        <w:t xml:space="preserve"> установками потребителей, в том числе в аварийных режимах, за период, предшествующий актуализации схемы теплоснабжения.</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p>
    <w:p w:rsidR="00DE3245" w:rsidRPr="00DE3245" w:rsidRDefault="00DE3245" w:rsidP="00DE3245">
      <w:pPr>
        <w:pStyle w:val="af9"/>
        <w:tabs>
          <w:tab w:val="left" w:pos="772"/>
        </w:tabs>
        <w:spacing w:after="0" w:line="240" w:lineRule="auto"/>
        <w:ind w:left="0" w:firstLine="709"/>
        <w:contextualSpacing w:val="0"/>
        <w:rPr>
          <w:rFonts w:ascii="Times New Roman" w:hAnsi="Times New Roman"/>
          <w:b/>
          <w:color w:val="000000" w:themeColor="text1"/>
          <w:sz w:val="24"/>
        </w:rPr>
      </w:pPr>
    </w:p>
    <w:p w:rsidR="00DE3245" w:rsidRPr="00DE3245" w:rsidRDefault="00AE6F4C" w:rsidP="00DE3245">
      <w:pPr>
        <w:pStyle w:val="af9"/>
        <w:widowControl w:val="0"/>
        <w:numPr>
          <w:ilvl w:val="0"/>
          <w:numId w:val="24"/>
        </w:numPr>
        <w:tabs>
          <w:tab w:val="left" w:pos="772"/>
        </w:tabs>
        <w:spacing w:after="0" w:line="240" w:lineRule="auto"/>
        <w:ind w:left="0" w:firstLine="709"/>
        <w:contextualSpacing w:val="0"/>
        <w:jc w:val="both"/>
        <w:textAlignment w:val="baseline"/>
        <w:rPr>
          <w:rFonts w:ascii="Times New Roman" w:hAnsi="Times New Roman"/>
          <w:sz w:val="24"/>
        </w:rPr>
      </w:pPr>
      <w:r>
        <w:rPr>
          <w:rFonts w:ascii="Times New Roman" w:hAnsi="Times New Roman"/>
          <w:color w:val="000000" w:themeColor="text1"/>
          <w:sz w:val="24"/>
        </w:rPr>
        <w:t>Глава</w:t>
      </w:r>
      <w:r w:rsidR="00DE3245" w:rsidRPr="00DE3245">
        <w:rPr>
          <w:rFonts w:ascii="Times New Roman" w:hAnsi="Times New Roman"/>
          <w:color w:val="000000" w:themeColor="text1"/>
          <w:sz w:val="24"/>
        </w:rPr>
        <w:t xml:space="preserve"> 7. Предложения по строительству, реконструкции и техническому перевооружению </w:t>
      </w:r>
      <w:r w:rsidR="00DE3245" w:rsidRPr="00DE3245">
        <w:rPr>
          <w:rFonts w:ascii="Times New Roman" w:hAnsi="Times New Roman"/>
          <w:bCs/>
          <w:color w:val="000000" w:themeColor="text1"/>
          <w:sz w:val="24"/>
        </w:rPr>
        <w:t xml:space="preserve">и </w:t>
      </w:r>
      <w:r w:rsidR="00DE3245" w:rsidRPr="00DE3245">
        <w:rPr>
          <w:rFonts w:ascii="Times New Roman" w:hAnsi="Times New Roman"/>
          <w:color w:val="000000" w:themeColor="text1"/>
          <w:sz w:val="24"/>
        </w:rPr>
        <w:t>(или) модернизации</w:t>
      </w:r>
      <w:r w:rsidR="00DE3245" w:rsidRPr="00DE3245">
        <w:rPr>
          <w:rFonts w:ascii="Times New Roman" w:hAnsi="Times New Roman"/>
          <w:bCs/>
          <w:color w:val="000000" w:themeColor="text1"/>
          <w:sz w:val="24"/>
        </w:rPr>
        <w:t xml:space="preserve"> </w:t>
      </w:r>
      <w:r w:rsidR="00DE3245" w:rsidRPr="00DE3245">
        <w:rPr>
          <w:rFonts w:ascii="Times New Roman" w:hAnsi="Times New Roman"/>
          <w:color w:val="000000" w:themeColor="text1"/>
          <w:sz w:val="24"/>
        </w:rPr>
        <w:t xml:space="preserve">источников тепловой </w:t>
      </w:r>
      <w:r w:rsidR="00DE3245" w:rsidRPr="00DE3245">
        <w:rPr>
          <w:rFonts w:ascii="Times New Roman" w:hAnsi="Times New Roman"/>
          <w:sz w:val="24"/>
        </w:rPr>
        <w:t>энергии по приоритетному сценарию развития теплоснабжения.</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Описание условий организации централизованного теплоснабжения, индивидуального теплоснабжения, а также поквартирного отопления, которое должно </w:t>
      </w:r>
      <w:proofErr w:type="gramStart"/>
      <w:r w:rsidRPr="00DE3245">
        <w:rPr>
          <w:rFonts w:ascii="Times New Roman" w:hAnsi="Times New Roman"/>
          <w:color w:val="000000" w:themeColor="text1"/>
          <w:sz w:val="24"/>
        </w:rPr>
        <w:t>содержать</w:t>
      </w:r>
      <w:proofErr w:type="gramEnd"/>
      <w:r w:rsidRPr="00DE3245">
        <w:rPr>
          <w:rFonts w:ascii="Times New Roman" w:hAnsi="Times New Roman"/>
          <w:color w:val="000000" w:themeColor="text1"/>
          <w:sz w:val="24"/>
        </w:rPr>
        <w:t xml:space="preserve"> в том числе определение целесообразности или нецелесообразности подключения (технологического присоединения) </w:t>
      </w:r>
      <w:proofErr w:type="spellStart"/>
      <w:r w:rsidRPr="00DE3245">
        <w:rPr>
          <w:rFonts w:ascii="Times New Roman" w:hAnsi="Times New Roman"/>
          <w:color w:val="000000" w:themeColor="text1"/>
          <w:sz w:val="24"/>
        </w:rPr>
        <w:t>теплопотребляющей</w:t>
      </w:r>
      <w:proofErr w:type="spellEnd"/>
      <w:r w:rsidRPr="00DE3245">
        <w:rPr>
          <w:rFonts w:ascii="Times New Roman" w:hAnsi="Times New Roman"/>
          <w:color w:val="000000" w:themeColor="text1"/>
          <w:sz w:val="24"/>
        </w:rPr>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 xml:space="preserve">Описание текущей ситуации, связанной с ранее принятыми в соответствии с законодательством Российской Федерации об электроэнергетике </w:t>
      </w:r>
      <w:proofErr w:type="gramStart"/>
      <w:r w:rsidRPr="00DE3245">
        <w:rPr>
          <w:rFonts w:ascii="Times New Roman" w:hAnsi="Times New Roman"/>
          <w:bCs/>
          <w:color w:val="000000" w:themeColor="text1"/>
          <w:sz w:val="24"/>
        </w:rPr>
        <w:t>решениями</w:t>
      </w:r>
      <w:proofErr w:type="gramEnd"/>
      <w:r w:rsidRPr="00DE3245">
        <w:rPr>
          <w:rFonts w:ascii="Times New Roman" w:hAnsi="Times New Roman"/>
          <w:bCs/>
          <w:color w:val="000000" w:themeColor="text1"/>
          <w:sz w:val="24"/>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Cs/>
          <w:color w:val="000000" w:themeColor="text1"/>
          <w:sz w:val="24"/>
        </w:rPr>
      </w:pPr>
      <w:proofErr w:type="gramStart"/>
      <w:r w:rsidRPr="00DE3245">
        <w:rPr>
          <w:rFonts w:ascii="Times New Roman" w:hAnsi="Times New Roman"/>
          <w:bCs/>
          <w:color w:val="000000" w:themeColor="text1"/>
          <w:sz w:val="24"/>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w:t>
      </w:r>
      <w:proofErr w:type="gramEnd"/>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proofErr w:type="gramStart"/>
      <w:r w:rsidRPr="00DE3245">
        <w:rPr>
          <w:rFonts w:ascii="Times New Roman" w:hAnsi="Times New Roman"/>
          <w:color w:val="000000" w:themeColor="text1"/>
          <w:sz w:val="24"/>
        </w:rPr>
        <w:t xml:space="preserve">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w:t>
      </w:r>
      <w:r w:rsidRPr="00DE3245">
        <w:rPr>
          <w:rFonts w:ascii="Times New Roman" w:hAnsi="Times New Roman"/>
          <w:color w:val="000000" w:themeColor="text1"/>
          <w:sz w:val="24"/>
        </w:rPr>
        <w:lastRenderedPageBreak/>
        <w:t>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roofErr w:type="gramEnd"/>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 xml:space="preserve">Обоснование предлагаемых для реконструкции </w:t>
      </w:r>
      <w:r w:rsidRPr="00DE3245">
        <w:rPr>
          <w:rFonts w:ascii="Times New Roman" w:hAnsi="Times New Roman"/>
          <w:bCs/>
          <w:sz w:val="24"/>
        </w:rPr>
        <w:t>и (или) модернизации</w:t>
      </w:r>
      <w:r w:rsidRPr="00DE3245">
        <w:rPr>
          <w:rFonts w:ascii="Times New Roman" w:hAnsi="Times New Roman"/>
          <w:bCs/>
          <w:color w:val="000000" w:themeColor="text1"/>
          <w:sz w:val="24"/>
        </w:rPr>
        <w:t xml:space="preserve"> котельных с увеличением зоны их действия путем включения в нее зон </w:t>
      </w:r>
      <w:proofErr w:type="gramStart"/>
      <w:r w:rsidRPr="00DE3245">
        <w:rPr>
          <w:rFonts w:ascii="Times New Roman" w:hAnsi="Times New Roman"/>
          <w:bCs/>
          <w:color w:val="000000" w:themeColor="text1"/>
          <w:sz w:val="24"/>
        </w:rPr>
        <w:t>действия</w:t>
      </w:r>
      <w:proofErr w:type="gramEnd"/>
      <w:r w:rsidRPr="00DE3245">
        <w:rPr>
          <w:rFonts w:ascii="Times New Roman" w:hAnsi="Times New Roman"/>
          <w:bCs/>
          <w:color w:val="000000" w:themeColor="text1"/>
          <w:sz w:val="24"/>
        </w:rPr>
        <w:t xml:space="preserve"> существующих источников тепловой энергии.</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Обоснование предложений по расширению зон действия существующих источников тепловой энергии, функционирующих в режиме комбинированной выработки электрической и тепловой энергии.</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 xml:space="preserve">Обоснование организации индивидуального теплоснабжения на территории </w:t>
      </w:r>
      <w:r w:rsidR="00AE6F4C">
        <w:rPr>
          <w:rFonts w:ascii="Times New Roman" w:hAnsi="Times New Roman"/>
          <w:bCs/>
          <w:color w:val="000000" w:themeColor="text1"/>
          <w:sz w:val="24"/>
        </w:rPr>
        <w:t>муниципального образования</w:t>
      </w:r>
      <w:r w:rsidRPr="00DE3245">
        <w:rPr>
          <w:rFonts w:ascii="Times New Roman" w:hAnsi="Times New Roman"/>
          <w:bCs/>
          <w:strike/>
          <w:color w:val="000000" w:themeColor="text1"/>
          <w:sz w:val="24"/>
        </w:rPr>
        <w:t xml:space="preserve"> </w:t>
      </w:r>
      <w:r w:rsidRPr="00DE3245">
        <w:rPr>
          <w:rFonts w:ascii="Times New Roman" w:hAnsi="Times New Roman"/>
          <w:bCs/>
          <w:color w:val="000000" w:themeColor="text1"/>
          <w:sz w:val="24"/>
        </w:rPr>
        <w:t>малоэтажными жилыми зданиями.</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 xml:space="preserve">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w:t>
      </w:r>
      <w:r w:rsidR="00AE6F4C">
        <w:rPr>
          <w:rFonts w:ascii="Times New Roman" w:hAnsi="Times New Roman"/>
          <w:bCs/>
          <w:color w:val="000000" w:themeColor="text1"/>
          <w:sz w:val="24"/>
        </w:rPr>
        <w:t>муниципального образования</w:t>
      </w:r>
      <w:r w:rsidRPr="00DE3245">
        <w:rPr>
          <w:rFonts w:ascii="Times New Roman" w:hAnsi="Times New Roman"/>
          <w:b/>
          <w:color w:val="000000" w:themeColor="text1"/>
          <w:sz w:val="24"/>
        </w:rPr>
        <w:t>.</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color w:val="000000" w:themeColor="text1"/>
          <w:sz w:val="24"/>
        </w:rPr>
      </w:pPr>
      <w:r w:rsidRPr="00DE3245">
        <w:rPr>
          <w:rFonts w:ascii="Times New Roman" w:hAnsi="Times New Roman"/>
          <w:color w:val="000000" w:themeColor="text1"/>
          <w:sz w:val="24"/>
        </w:rPr>
        <w:t xml:space="preserve">Обоснование организации теплоснабжения в производственных зонах на территории </w:t>
      </w:r>
      <w:r w:rsidR="00AE6F4C">
        <w:rPr>
          <w:rFonts w:ascii="Times New Roman" w:hAnsi="Times New Roman"/>
          <w:color w:val="000000" w:themeColor="text1"/>
          <w:sz w:val="24"/>
        </w:rPr>
        <w:t>муниципального образования</w:t>
      </w:r>
      <w:r w:rsidRPr="00DE3245">
        <w:rPr>
          <w:rFonts w:ascii="Times New Roman" w:hAnsi="Times New Roman"/>
          <w:color w:val="000000" w:themeColor="text1"/>
          <w:sz w:val="24"/>
        </w:rPr>
        <w:t>.</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Результаты расчетов радиуса эффективного теплоснабжения.</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 xml:space="preserve">Описание изменений в предложениях по строительству, реконструкции, техническому перевооружению </w:t>
      </w:r>
      <w:r w:rsidRPr="00DE3245">
        <w:rPr>
          <w:rFonts w:ascii="Times New Roman" w:hAnsi="Times New Roman"/>
          <w:bCs/>
          <w:sz w:val="24"/>
        </w:rPr>
        <w:t>и (или) модернизации</w:t>
      </w:r>
      <w:r w:rsidRPr="00DE3245">
        <w:rPr>
          <w:rFonts w:ascii="Times New Roman" w:hAnsi="Times New Roman"/>
          <w:bCs/>
          <w:color w:val="000000" w:themeColor="text1"/>
          <w:sz w:val="24"/>
        </w:rPr>
        <w:t xml:space="preserve">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источников тепловой энергии.</w:t>
      </w:r>
    </w:p>
    <w:p w:rsidR="00DE3245" w:rsidRPr="00DE3245" w:rsidRDefault="00DE3245" w:rsidP="00DE3245">
      <w:pPr>
        <w:rPr>
          <w:b/>
          <w:color w:val="000000" w:themeColor="text1"/>
        </w:rPr>
      </w:pPr>
    </w:p>
    <w:p w:rsidR="00DE3245" w:rsidRPr="00DE3245" w:rsidRDefault="00AE6F4C" w:rsidP="00DE3245">
      <w:pPr>
        <w:pStyle w:val="af9"/>
        <w:widowControl w:val="0"/>
        <w:numPr>
          <w:ilvl w:val="0"/>
          <w:numId w:val="24"/>
        </w:numPr>
        <w:tabs>
          <w:tab w:val="left" w:pos="772"/>
        </w:tabs>
        <w:spacing w:after="0" w:line="240" w:lineRule="auto"/>
        <w:ind w:left="0" w:firstLine="709"/>
        <w:contextualSpacing w:val="0"/>
        <w:jc w:val="both"/>
        <w:textAlignment w:val="baseline"/>
        <w:rPr>
          <w:rFonts w:ascii="Times New Roman" w:hAnsi="Times New Roman"/>
          <w:sz w:val="24"/>
        </w:rPr>
      </w:pPr>
      <w:r>
        <w:rPr>
          <w:rFonts w:ascii="Times New Roman" w:hAnsi="Times New Roman"/>
          <w:color w:val="000000" w:themeColor="text1"/>
          <w:sz w:val="24"/>
        </w:rPr>
        <w:t>Глава</w:t>
      </w:r>
      <w:r w:rsidR="00DE3245" w:rsidRPr="00DE3245">
        <w:rPr>
          <w:rFonts w:ascii="Times New Roman" w:hAnsi="Times New Roman"/>
          <w:color w:val="000000" w:themeColor="text1"/>
          <w:sz w:val="24"/>
        </w:rPr>
        <w:t xml:space="preserve"> 8. </w:t>
      </w:r>
      <w:r w:rsidR="00DE3245" w:rsidRPr="00DE3245">
        <w:rPr>
          <w:rFonts w:ascii="Times New Roman" w:hAnsi="Times New Roman"/>
          <w:sz w:val="24"/>
        </w:rPr>
        <w:t xml:space="preserve">Предложения по строительству и реконструкции </w:t>
      </w:r>
      <w:r w:rsidR="00DE3245" w:rsidRPr="00DE3245">
        <w:rPr>
          <w:rFonts w:ascii="Times New Roman" w:hAnsi="Times New Roman"/>
          <w:bCs/>
          <w:sz w:val="24"/>
        </w:rPr>
        <w:t xml:space="preserve">и </w:t>
      </w:r>
      <w:r w:rsidR="00DE3245" w:rsidRPr="00DE3245">
        <w:rPr>
          <w:rFonts w:ascii="Times New Roman" w:hAnsi="Times New Roman"/>
          <w:sz w:val="24"/>
        </w:rPr>
        <w:t>(или) модернизации тепловых сетей по приоритетному сценарию развития теплоснабжения.</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proofErr w:type="gramStart"/>
      <w:r w:rsidRPr="00DE3245">
        <w:rPr>
          <w:rFonts w:ascii="Times New Roman" w:hAnsi="Times New Roman"/>
          <w:color w:val="000000" w:themeColor="text1"/>
          <w:sz w:val="24"/>
        </w:rPr>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roofErr w:type="gramEnd"/>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 xml:space="preserve">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AE6F4C">
        <w:rPr>
          <w:rFonts w:ascii="Times New Roman" w:hAnsi="Times New Roman"/>
          <w:bCs/>
          <w:color w:val="000000" w:themeColor="text1"/>
          <w:sz w:val="24"/>
        </w:rPr>
        <w:t>муниципального образования</w:t>
      </w:r>
      <w:r w:rsidRPr="00DE3245">
        <w:rPr>
          <w:rFonts w:ascii="Times New Roman" w:hAnsi="Times New Roman"/>
          <w:bCs/>
          <w:color w:val="000000" w:themeColor="text1"/>
          <w:sz w:val="24"/>
        </w:rPr>
        <w:t>.</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 xml:space="preserve">Предложения по строительству, реконструкция </w:t>
      </w:r>
      <w:r w:rsidRPr="00DE3245">
        <w:rPr>
          <w:rFonts w:ascii="Times New Roman" w:hAnsi="Times New Roman"/>
          <w:bCs/>
          <w:sz w:val="24"/>
        </w:rPr>
        <w:t>и (или) модернизация</w:t>
      </w:r>
      <w:r w:rsidRPr="00DE3245">
        <w:rPr>
          <w:rFonts w:ascii="Times New Roman" w:hAnsi="Times New Roman"/>
          <w:bCs/>
          <w:color w:val="000000" w:themeColor="text1"/>
          <w:sz w:val="24"/>
        </w:rPr>
        <w:t xml:space="preserve"> тепловых сетей для повышения эффективности функционирования системы теплоснабжения, в том числе за счет оптимизации гидравлических потерь и перевода котельных в пиковый режим работы или ликвидации котельных.</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Предложения по строительству тепловых сетей для обеспечения нормативной надежности теплоснабжения.</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color w:val="000000" w:themeColor="text1"/>
          <w:sz w:val="24"/>
        </w:rPr>
        <w:t>Предложения по реконструкции и (или) модернизации тепловых сетей, подлежащих замене в связи с исчерпанием эксплуатационного ресурса.</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color w:val="000000" w:themeColor="text1"/>
          <w:sz w:val="24"/>
        </w:rPr>
        <w:t>Предложения по строительству, реконструкции и (или) модернизации насосных станций</w:t>
      </w:r>
      <w:r w:rsidRPr="00DE3245">
        <w:rPr>
          <w:rFonts w:ascii="Times New Roman" w:hAnsi="Times New Roman"/>
          <w:b/>
          <w:bCs/>
          <w:color w:val="000000" w:themeColor="text1"/>
          <w:sz w:val="24"/>
        </w:rPr>
        <w:t>.</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 xml:space="preserve">Описание изменений в предложениях по строительству, реконструкции и (или) </w:t>
      </w:r>
      <w:r w:rsidRPr="00DE3245">
        <w:rPr>
          <w:rFonts w:ascii="Times New Roman" w:hAnsi="Times New Roman"/>
          <w:bCs/>
          <w:color w:val="000000" w:themeColor="text1"/>
          <w:sz w:val="24"/>
        </w:rPr>
        <w:lastRenderedPageBreak/>
        <w:t>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p>
    <w:p w:rsidR="00DE3245" w:rsidRPr="00DE3245" w:rsidRDefault="00DE3245" w:rsidP="00DE3245">
      <w:pPr>
        <w:rPr>
          <w:b/>
          <w:color w:val="000000" w:themeColor="text1"/>
        </w:rPr>
      </w:pPr>
    </w:p>
    <w:p w:rsidR="00DE3245" w:rsidRPr="00DE3245" w:rsidRDefault="00AE6F4C" w:rsidP="00DE3245">
      <w:pPr>
        <w:pStyle w:val="af9"/>
        <w:widowControl w:val="0"/>
        <w:numPr>
          <w:ilvl w:val="0"/>
          <w:numId w:val="24"/>
        </w:numPr>
        <w:tabs>
          <w:tab w:val="left" w:pos="772"/>
        </w:tabs>
        <w:spacing w:after="0" w:line="240" w:lineRule="auto"/>
        <w:ind w:left="0" w:firstLine="709"/>
        <w:contextualSpacing w:val="0"/>
        <w:jc w:val="both"/>
        <w:textAlignment w:val="baseline"/>
        <w:rPr>
          <w:rFonts w:ascii="Times New Roman" w:hAnsi="Times New Roman"/>
          <w:sz w:val="24"/>
        </w:rPr>
      </w:pPr>
      <w:r>
        <w:rPr>
          <w:rFonts w:ascii="Times New Roman" w:hAnsi="Times New Roman"/>
          <w:color w:val="000000" w:themeColor="text1"/>
          <w:sz w:val="24"/>
        </w:rPr>
        <w:t>Глава</w:t>
      </w:r>
      <w:r w:rsidR="00DE3245" w:rsidRPr="00DE3245">
        <w:rPr>
          <w:rFonts w:ascii="Times New Roman" w:hAnsi="Times New Roman"/>
          <w:color w:val="000000" w:themeColor="text1"/>
          <w:sz w:val="24"/>
        </w:rPr>
        <w:t xml:space="preserve"> 9. Предложения по переводу открытых систем теплоснабжения (горячего водоснабжения) в закрытые системы </w:t>
      </w:r>
      <w:r w:rsidR="00DE3245" w:rsidRPr="00DE3245">
        <w:rPr>
          <w:rFonts w:ascii="Times New Roman" w:hAnsi="Times New Roman"/>
          <w:sz w:val="24"/>
        </w:rPr>
        <w:t>горячего водоснабжения по приоритетному сценарию развития теплоснабжения.</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sz w:val="24"/>
        </w:rPr>
        <w:t xml:space="preserve">Технико-экономическое обоснование предложений по типам </w:t>
      </w:r>
      <w:r w:rsidRPr="00DE3245">
        <w:rPr>
          <w:rFonts w:ascii="Times New Roman" w:hAnsi="Times New Roman"/>
          <w:bCs/>
          <w:color w:val="000000" w:themeColor="text1"/>
          <w:sz w:val="24"/>
        </w:rPr>
        <w:t xml:space="preserve">присоединений </w:t>
      </w:r>
      <w:proofErr w:type="spellStart"/>
      <w:r w:rsidRPr="00DE3245">
        <w:rPr>
          <w:rFonts w:ascii="Times New Roman" w:hAnsi="Times New Roman"/>
          <w:bCs/>
          <w:color w:val="000000" w:themeColor="text1"/>
          <w:sz w:val="24"/>
        </w:rPr>
        <w:t>теплопотребляющих</w:t>
      </w:r>
      <w:proofErr w:type="spellEnd"/>
      <w:r w:rsidRPr="00DE3245">
        <w:rPr>
          <w:rFonts w:ascii="Times New Roman" w:hAnsi="Times New Roman"/>
          <w:bCs/>
          <w:color w:val="000000" w:themeColor="text1"/>
          <w:sz w:val="24"/>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Выбор и обоснование метода регулирования отпуска тепловой энергии от источников тепловой энергии.</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Pr="00DE3245">
        <w:rPr>
          <w:rFonts w:ascii="Times New Roman" w:hAnsi="Times New Roman"/>
          <w:b/>
          <w:color w:val="000000" w:themeColor="text1"/>
          <w:sz w:val="24"/>
        </w:rPr>
        <w:t>.</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Расчет потребности инвестиций для перевода открытой системы теплоснабжения (горячего водоснабжения) в закрытую систему горячего водоснабжения</w:t>
      </w:r>
      <w:r w:rsidRPr="00DE3245">
        <w:rPr>
          <w:rFonts w:ascii="Times New Roman" w:hAnsi="Times New Roman"/>
          <w:b/>
          <w:color w:val="000000" w:themeColor="text1"/>
          <w:sz w:val="24"/>
        </w:rPr>
        <w:t>.</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Предложения по источникам инвестиций.</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r w:rsidRPr="00DE3245">
        <w:rPr>
          <w:rFonts w:ascii="Times New Roman" w:hAnsi="Times New Roman"/>
          <w:sz w:val="24"/>
        </w:rPr>
        <w:t xml:space="preserve"> </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sz w:val="24"/>
        </w:rPr>
        <w:t>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DE3245" w:rsidRPr="00DE3245" w:rsidRDefault="00DE3245" w:rsidP="00DE3245">
      <w:pPr>
        <w:pStyle w:val="affb"/>
        <w:tabs>
          <w:tab w:val="left" w:pos="944"/>
        </w:tabs>
        <w:spacing w:before="0" w:beforeAutospacing="0" w:after="0" w:afterAutospacing="0" w:line="240" w:lineRule="auto"/>
        <w:ind w:firstLine="709"/>
        <w:rPr>
          <w:i/>
        </w:rPr>
      </w:pPr>
      <w:r w:rsidRPr="00DE3245">
        <w:rPr>
          <w:i/>
          <w:color w:val="000000" w:themeColor="text1"/>
        </w:rPr>
        <w:t>*</w:t>
      </w:r>
      <w:r w:rsidRPr="00DE3245">
        <w:rPr>
          <w:i/>
        </w:rPr>
        <w:t xml:space="preserve"> утверждение </w:t>
      </w:r>
      <w:proofErr w:type="gramStart"/>
      <w:r w:rsidRPr="00DE3245">
        <w:rPr>
          <w:i/>
        </w:rPr>
        <w:t>порядка определения экономической эффективности перевода открытых систем</w:t>
      </w:r>
      <w:proofErr w:type="gramEnd"/>
      <w:r w:rsidRPr="00DE3245">
        <w:rPr>
          <w:i/>
        </w:rPr>
        <w:t xml:space="preserve"> теплоснабжения (горячего водоснабжения), отдельных участков таких систем на закрытые системы горячего водоснабжения.</w:t>
      </w:r>
    </w:p>
    <w:p w:rsidR="00DE3245" w:rsidRPr="00DE3245" w:rsidRDefault="00DE3245" w:rsidP="00DE3245">
      <w:pPr>
        <w:pStyle w:val="af9"/>
        <w:tabs>
          <w:tab w:val="left" w:pos="772"/>
        </w:tabs>
        <w:spacing w:after="0" w:line="240" w:lineRule="auto"/>
        <w:ind w:left="0" w:firstLine="709"/>
        <w:contextualSpacing w:val="0"/>
        <w:rPr>
          <w:rFonts w:ascii="Times New Roman" w:hAnsi="Times New Roman"/>
          <w:b/>
          <w:sz w:val="24"/>
        </w:rPr>
      </w:pPr>
    </w:p>
    <w:p w:rsidR="00DE3245" w:rsidRPr="00DE3245" w:rsidRDefault="00AE6F4C" w:rsidP="00DE3245">
      <w:pPr>
        <w:pStyle w:val="af9"/>
        <w:widowControl w:val="0"/>
        <w:numPr>
          <w:ilvl w:val="0"/>
          <w:numId w:val="24"/>
        </w:numPr>
        <w:tabs>
          <w:tab w:val="left" w:pos="772"/>
        </w:tabs>
        <w:spacing w:after="0" w:line="240" w:lineRule="auto"/>
        <w:ind w:left="0" w:firstLine="709"/>
        <w:contextualSpacing w:val="0"/>
        <w:jc w:val="both"/>
        <w:textAlignment w:val="baseline"/>
        <w:rPr>
          <w:rFonts w:ascii="Times New Roman" w:hAnsi="Times New Roman"/>
          <w:sz w:val="24"/>
        </w:rPr>
      </w:pPr>
      <w:r>
        <w:rPr>
          <w:rFonts w:ascii="Times New Roman" w:hAnsi="Times New Roman"/>
          <w:color w:val="000000" w:themeColor="text1"/>
          <w:sz w:val="24"/>
        </w:rPr>
        <w:t>Глава</w:t>
      </w:r>
      <w:r w:rsidR="00DE3245" w:rsidRPr="00DE3245">
        <w:rPr>
          <w:rFonts w:ascii="Times New Roman" w:hAnsi="Times New Roman"/>
          <w:color w:val="000000" w:themeColor="text1"/>
          <w:sz w:val="24"/>
        </w:rPr>
        <w:t xml:space="preserve"> 10. Перспективные топливные балансы.</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proofErr w:type="gramStart"/>
      <w:r w:rsidRPr="00DE3245">
        <w:rPr>
          <w:rFonts w:ascii="Times New Roman" w:hAnsi="Times New Roman"/>
          <w:bCs/>
          <w:color w:val="000000" w:themeColor="text1"/>
          <w:sz w:val="24"/>
        </w:rPr>
        <w:t xml:space="preserve">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необходимых для обеспечения нормативного функционирования источников тепловой энергии на территории </w:t>
      </w:r>
      <w:r w:rsidR="00AE6F4C">
        <w:rPr>
          <w:rFonts w:ascii="Times New Roman" w:hAnsi="Times New Roman"/>
          <w:bCs/>
          <w:color w:val="000000" w:themeColor="text1"/>
          <w:sz w:val="24"/>
        </w:rPr>
        <w:t>муниципального образования</w:t>
      </w:r>
      <w:r w:rsidRPr="00DE3245">
        <w:rPr>
          <w:rFonts w:ascii="Times New Roman" w:hAnsi="Times New Roman"/>
          <w:bCs/>
          <w:color w:val="000000" w:themeColor="text1"/>
          <w:sz w:val="24"/>
        </w:rPr>
        <w:t>.</w:t>
      </w:r>
      <w:proofErr w:type="gramEnd"/>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 xml:space="preserve">Информация о суммарном объеме потребляемого топлива в </w:t>
      </w:r>
      <w:r w:rsidR="004957C0">
        <w:rPr>
          <w:rFonts w:ascii="Times New Roman" w:hAnsi="Times New Roman"/>
          <w:bCs/>
          <w:color w:val="000000" w:themeColor="text1"/>
          <w:sz w:val="24"/>
        </w:rPr>
        <w:t>муниципальном образовании</w:t>
      </w:r>
      <w:r w:rsidRPr="00DE3245">
        <w:rPr>
          <w:rFonts w:ascii="Times New Roman" w:hAnsi="Times New Roman"/>
          <w:bCs/>
          <w:color w:val="000000" w:themeColor="text1"/>
          <w:sz w:val="24"/>
        </w:rPr>
        <w:t xml:space="preserve"> в натуральном и условном выражении с выделением газа, угля и мазута с разбивкой на каждой год действия схемы теплоснабжения.</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Результаты расчетов по каждому источнику тепловой энергии нормативных запасов топлива</w:t>
      </w:r>
      <w:r w:rsidRPr="00DE3245">
        <w:rPr>
          <w:rFonts w:ascii="Times New Roman" w:hAnsi="Times New Roman"/>
          <w:b/>
          <w:color w:val="000000" w:themeColor="text1"/>
          <w:sz w:val="24"/>
        </w:rPr>
        <w:t>.</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proofErr w:type="gramStart"/>
      <w:r w:rsidRPr="00DE3245">
        <w:rPr>
          <w:rFonts w:ascii="Times New Roman" w:hAnsi="Times New Roman"/>
          <w:color w:val="000000" w:themeColor="text1"/>
          <w:sz w:val="24"/>
        </w:rPr>
        <w:t>Виды топлива (в случае, если топливом является уголь, - вид ископаемого угля в соответствии с Межгосударственным стандартом</w:t>
      </w:r>
      <w:r w:rsidRPr="00DE3245">
        <w:rPr>
          <w:rFonts w:ascii="Times New Roman" w:hAnsi="Times New Roman"/>
          <w:sz w:val="24"/>
        </w:rPr>
        <w:t> ГОСТ 25543-2013 </w:t>
      </w:r>
      <w:r w:rsidRPr="00DE3245">
        <w:rPr>
          <w:rFonts w:ascii="Times New Roman" w:hAnsi="Times New Roman"/>
          <w:color w:val="000000" w:themeColor="text1"/>
          <w:sz w:val="24"/>
        </w:rPr>
        <w:t>"Угли бурые, каменные и антрациты.</w:t>
      </w:r>
      <w:proofErr w:type="gramEnd"/>
      <w:r w:rsidRPr="00DE3245">
        <w:rPr>
          <w:rFonts w:ascii="Times New Roman" w:hAnsi="Times New Roman"/>
          <w:color w:val="000000" w:themeColor="text1"/>
          <w:sz w:val="24"/>
        </w:rPr>
        <w:t xml:space="preserve"> </w:t>
      </w:r>
      <w:proofErr w:type="gramStart"/>
      <w:r w:rsidRPr="00DE3245">
        <w:rPr>
          <w:rFonts w:ascii="Times New Roman" w:hAnsi="Times New Roman"/>
          <w:color w:val="000000" w:themeColor="text1"/>
          <w:sz w:val="24"/>
        </w:rPr>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roofErr w:type="gramEnd"/>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color w:val="000000" w:themeColor="text1"/>
          <w:sz w:val="24"/>
        </w:rPr>
        <w:t xml:space="preserve">Преобладающий в </w:t>
      </w:r>
      <w:r w:rsidR="004957C0">
        <w:rPr>
          <w:rFonts w:ascii="Times New Roman" w:hAnsi="Times New Roman"/>
          <w:color w:val="000000" w:themeColor="text1"/>
          <w:sz w:val="24"/>
        </w:rPr>
        <w:t>муниципальном образовании</w:t>
      </w:r>
      <w:r w:rsidRPr="00DE3245">
        <w:rPr>
          <w:rFonts w:ascii="Times New Roman" w:hAnsi="Times New Roman"/>
          <w:color w:val="000000" w:themeColor="text1"/>
          <w:sz w:val="24"/>
        </w:rPr>
        <w:t xml:space="preserve"> вид топлива, определяемый по совокупности всех систем теплоснабжения, находящихся в соответствующем </w:t>
      </w:r>
      <w:r w:rsidR="004957C0">
        <w:rPr>
          <w:rFonts w:ascii="Times New Roman" w:hAnsi="Times New Roman"/>
          <w:color w:val="000000" w:themeColor="text1"/>
          <w:sz w:val="24"/>
        </w:rPr>
        <w:t>муниципальном образовании</w:t>
      </w:r>
      <w:r w:rsidRPr="00DE3245">
        <w:rPr>
          <w:rFonts w:ascii="Times New Roman" w:hAnsi="Times New Roman"/>
          <w:color w:val="000000" w:themeColor="text1"/>
          <w:sz w:val="24"/>
        </w:rPr>
        <w:t>.</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color w:val="000000" w:themeColor="text1"/>
          <w:sz w:val="24"/>
        </w:rPr>
        <w:t xml:space="preserve">Приоритетное направление развития топливного баланса </w:t>
      </w:r>
      <w:r w:rsidR="00AE6F4C">
        <w:rPr>
          <w:rFonts w:ascii="Times New Roman" w:hAnsi="Times New Roman"/>
          <w:color w:val="000000" w:themeColor="text1"/>
          <w:sz w:val="24"/>
        </w:rPr>
        <w:t>муниципального образования</w:t>
      </w:r>
      <w:r w:rsidRPr="00DE3245">
        <w:rPr>
          <w:rFonts w:ascii="Times New Roman" w:hAnsi="Times New Roman"/>
          <w:color w:val="000000" w:themeColor="text1"/>
          <w:sz w:val="24"/>
        </w:rPr>
        <w:t>.</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lastRenderedPageBreak/>
        <w:t>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 xml:space="preserve">Согласование перспективных топливных балансов с программой газификации </w:t>
      </w:r>
      <w:r w:rsidR="00AE6F4C">
        <w:rPr>
          <w:rFonts w:ascii="Times New Roman" w:hAnsi="Times New Roman"/>
          <w:bCs/>
          <w:color w:val="000000" w:themeColor="text1"/>
          <w:sz w:val="24"/>
        </w:rPr>
        <w:t>муниципального образования</w:t>
      </w:r>
      <w:r w:rsidRPr="00DE3245">
        <w:rPr>
          <w:rFonts w:ascii="Times New Roman" w:hAnsi="Times New Roman"/>
          <w:bCs/>
          <w:color w:val="000000" w:themeColor="text1"/>
          <w:sz w:val="24"/>
        </w:rPr>
        <w:t xml:space="preserve"> в случае использования в планируемом периоде природного газа в качестве основного вида топлива.</w:t>
      </w:r>
    </w:p>
    <w:p w:rsidR="00DE3245" w:rsidRPr="00DE3245" w:rsidRDefault="00DE3245" w:rsidP="00DE3245">
      <w:pPr>
        <w:pStyle w:val="af9"/>
        <w:tabs>
          <w:tab w:val="left" w:pos="772"/>
        </w:tabs>
        <w:spacing w:after="0" w:line="240" w:lineRule="auto"/>
        <w:ind w:left="0" w:firstLine="709"/>
        <w:contextualSpacing w:val="0"/>
        <w:rPr>
          <w:rFonts w:ascii="Times New Roman" w:hAnsi="Times New Roman"/>
          <w:b/>
          <w:sz w:val="24"/>
        </w:rPr>
      </w:pPr>
    </w:p>
    <w:p w:rsidR="00DE3245" w:rsidRPr="00DE3245" w:rsidRDefault="00AE6F4C" w:rsidP="00DE3245">
      <w:pPr>
        <w:pStyle w:val="af9"/>
        <w:widowControl w:val="0"/>
        <w:numPr>
          <w:ilvl w:val="0"/>
          <w:numId w:val="24"/>
        </w:numPr>
        <w:tabs>
          <w:tab w:val="left" w:pos="772"/>
        </w:tabs>
        <w:spacing w:after="0" w:line="240" w:lineRule="auto"/>
        <w:ind w:left="0" w:firstLine="709"/>
        <w:contextualSpacing w:val="0"/>
        <w:jc w:val="both"/>
        <w:textAlignment w:val="baseline"/>
        <w:rPr>
          <w:rFonts w:ascii="Times New Roman" w:hAnsi="Times New Roman"/>
          <w:sz w:val="24"/>
        </w:rPr>
      </w:pPr>
      <w:r>
        <w:rPr>
          <w:rFonts w:ascii="Times New Roman" w:hAnsi="Times New Roman"/>
          <w:color w:val="000000" w:themeColor="text1"/>
          <w:sz w:val="24"/>
        </w:rPr>
        <w:t>Глава</w:t>
      </w:r>
      <w:r w:rsidR="00DE3245" w:rsidRPr="00DE3245">
        <w:rPr>
          <w:rFonts w:ascii="Times New Roman" w:hAnsi="Times New Roman"/>
          <w:color w:val="000000" w:themeColor="text1"/>
          <w:sz w:val="24"/>
        </w:rPr>
        <w:t xml:space="preserve"> 11. Оценка надежности теплоснабжения.</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 xml:space="preserve">Обоснование </w:t>
      </w:r>
      <w:proofErr w:type="gramStart"/>
      <w:r w:rsidRPr="00DE3245">
        <w:rPr>
          <w:rFonts w:ascii="Times New Roman" w:hAnsi="Times New Roman"/>
          <w:bCs/>
          <w:color w:val="000000" w:themeColor="text1"/>
          <w:sz w:val="24"/>
        </w:rPr>
        <w:t>результатов оценки коэффициентов готовности теплопроводов</w:t>
      </w:r>
      <w:proofErr w:type="gramEnd"/>
      <w:r w:rsidRPr="00DE3245">
        <w:rPr>
          <w:rFonts w:ascii="Times New Roman" w:hAnsi="Times New Roman"/>
          <w:bCs/>
          <w:color w:val="000000" w:themeColor="text1"/>
          <w:sz w:val="24"/>
        </w:rPr>
        <w:t xml:space="preserve"> к несению тепловой нагрузки.</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 xml:space="preserve">Обоснование результатов оценки </w:t>
      </w:r>
      <w:proofErr w:type="spellStart"/>
      <w:r w:rsidRPr="00DE3245">
        <w:rPr>
          <w:rFonts w:ascii="Times New Roman" w:hAnsi="Times New Roman"/>
          <w:bCs/>
          <w:color w:val="000000" w:themeColor="text1"/>
          <w:sz w:val="24"/>
        </w:rPr>
        <w:t>недоотпуска</w:t>
      </w:r>
      <w:proofErr w:type="spellEnd"/>
      <w:r w:rsidRPr="00DE3245">
        <w:rPr>
          <w:rFonts w:ascii="Times New Roman" w:hAnsi="Times New Roman"/>
          <w:bCs/>
          <w:color w:val="000000" w:themeColor="text1"/>
          <w:sz w:val="24"/>
        </w:rPr>
        <w:t xml:space="preserve"> тепловой энергии по причине отказов (аварийных ситуаций) и простоев тепловых сетей и источников тепловой энергии.</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Предложения по применению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Предложения по установке резервного оборудования.</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Предложения по организации совместной работы нескольких источников тепловой энергии на единую тепловую сеть.</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
          <w:sz w:val="24"/>
        </w:rPr>
      </w:pPr>
      <w:r w:rsidRPr="00DE3245">
        <w:rPr>
          <w:rFonts w:ascii="Times New Roman" w:hAnsi="Times New Roman"/>
          <w:bCs/>
          <w:color w:val="000000" w:themeColor="text1"/>
          <w:sz w:val="24"/>
        </w:rPr>
        <w:t xml:space="preserve">Предложения по резервированию тепловых сетей смежных районов </w:t>
      </w:r>
      <w:r w:rsidR="00AE6F4C">
        <w:rPr>
          <w:rFonts w:ascii="Times New Roman" w:hAnsi="Times New Roman"/>
          <w:bCs/>
          <w:color w:val="000000" w:themeColor="text1"/>
          <w:sz w:val="24"/>
        </w:rPr>
        <w:t>муниципального образования</w:t>
      </w:r>
      <w:r w:rsidRPr="00DE3245">
        <w:rPr>
          <w:rFonts w:ascii="Times New Roman" w:hAnsi="Times New Roman"/>
          <w:bCs/>
          <w:color w:val="000000" w:themeColor="text1"/>
          <w:sz w:val="24"/>
        </w:rPr>
        <w:t>.</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Предложения по устройству резервных насосных станций.</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Предложения по установке баков-аккумуляторов.</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p>
    <w:p w:rsidR="00DE3245" w:rsidRPr="00DE3245" w:rsidRDefault="00DE3245" w:rsidP="00DE3245">
      <w:pPr>
        <w:tabs>
          <w:tab w:val="left" w:pos="944"/>
        </w:tabs>
        <w:rPr>
          <w:bCs/>
          <w:color w:val="000000" w:themeColor="text1"/>
        </w:rPr>
      </w:pPr>
    </w:p>
    <w:p w:rsidR="00DE3245" w:rsidRPr="00DE3245" w:rsidRDefault="00AE6F4C" w:rsidP="00DE3245">
      <w:pPr>
        <w:pStyle w:val="af9"/>
        <w:widowControl w:val="0"/>
        <w:numPr>
          <w:ilvl w:val="0"/>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Pr>
          <w:rFonts w:ascii="Times New Roman" w:hAnsi="Times New Roman"/>
          <w:color w:val="000000" w:themeColor="text1"/>
          <w:sz w:val="24"/>
        </w:rPr>
        <w:t>Глава</w:t>
      </w:r>
      <w:r w:rsidR="00DE3245" w:rsidRPr="00DE3245">
        <w:rPr>
          <w:rFonts w:ascii="Times New Roman" w:hAnsi="Times New Roman"/>
          <w:color w:val="000000" w:themeColor="text1"/>
          <w:sz w:val="24"/>
        </w:rPr>
        <w:t xml:space="preserve"> 12. Обоснование инвестиций в строительство, реконструкцию, техническое перевооружение и (или) модернизацию.</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Оценка финансовых потребностей для осуществления строительства, реконструкции технического перевооружения и (или) модернизацию источников тепловой энергии и тепловых сетей.</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модернизацию источников тепловой энергии и тепловых сетей.</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Расчеты экономической эффективности инвестиций</w:t>
      </w:r>
      <w:r w:rsidRPr="00DE3245">
        <w:rPr>
          <w:rFonts w:ascii="Times New Roman" w:hAnsi="Times New Roman"/>
          <w:b/>
          <w:color w:val="000000" w:themeColor="text1"/>
          <w:sz w:val="24"/>
        </w:rPr>
        <w:t>.</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модернизацию систем теплоснабжения.</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Нормативные правовые акты и (или) договоры, подтверждающие наличие источников финансирования.</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w:t>
      </w:r>
      <w:r w:rsidRPr="00DE3245">
        <w:rPr>
          <w:rFonts w:ascii="Times New Roman" w:hAnsi="Times New Roman"/>
          <w:bCs/>
          <w:sz w:val="24"/>
        </w:rPr>
        <w:t xml:space="preserve"> (или) модернизация</w:t>
      </w:r>
      <w:r w:rsidRPr="00DE3245">
        <w:rPr>
          <w:rFonts w:ascii="Times New Roman" w:hAnsi="Times New Roman"/>
          <w:bCs/>
          <w:color w:val="000000" w:themeColor="text1"/>
          <w:sz w:val="24"/>
        </w:rPr>
        <w:t xml:space="preserve"> источников тепловой энергии и тепловых сетей с учетом фактически осуществленных инвестиций и показателей их фактической эффективности.</w:t>
      </w:r>
    </w:p>
    <w:p w:rsidR="00DE3245" w:rsidRPr="00DE3245" w:rsidRDefault="00DE3245" w:rsidP="00DE3245">
      <w:pPr>
        <w:pStyle w:val="af9"/>
        <w:tabs>
          <w:tab w:val="left" w:pos="944"/>
        </w:tabs>
        <w:spacing w:after="0" w:line="240" w:lineRule="auto"/>
        <w:ind w:left="0" w:firstLine="709"/>
        <w:contextualSpacing w:val="0"/>
        <w:rPr>
          <w:rFonts w:ascii="Times New Roman" w:hAnsi="Times New Roman"/>
          <w:bCs/>
          <w:color w:val="000000" w:themeColor="text1"/>
          <w:sz w:val="24"/>
        </w:rPr>
      </w:pPr>
    </w:p>
    <w:p w:rsidR="00DE3245" w:rsidRPr="00DE3245" w:rsidRDefault="00AE6F4C" w:rsidP="00DE3245">
      <w:pPr>
        <w:pStyle w:val="af9"/>
        <w:widowControl w:val="0"/>
        <w:numPr>
          <w:ilvl w:val="0"/>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Pr>
          <w:rFonts w:ascii="Times New Roman" w:hAnsi="Times New Roman"/>
          <w:color w:val="000000" w:themeColor="text1"/>
          <w:sz w:val="24"/>
        </w:rPr>
        <w:lastRenderedPageBreak/>
        <w:t>Глава</w:t>
      </w:r>
      <w:r w:rsidR="00DE3245" w:rsidRPr="00DE3245">
        <w:rPr>
          <w:rFonts w:ascii="Times New Roman" w:hAnsi="Times New Roman"/>
          <w:color w:val="000000" w:themeColor="text1"/>
          <w:sz w:val="24"/>
        </w:rPr>
        <w:t xml:space="preserve"> 13. Индикаторы развития систем теплоснабжения </w:t>
      </w:r>
      <w:r>
        <w:rPr>
          <w:rFonts w:ascii="Times New Roman" w:hAnsi="Times New Roman"/>
          <w:color w:val="000000" w:themeColor="text1"/>
          <w:sz w:val="24"/>
        </w:rPr>
        <w:t>муниципального образования</w:t>
      </w:r>
      <w:r w:rsidR="00DE3245" w:rsidRPr="00DE3245">
        <w:rPr>
          <w:rFonts w:ascii="Times New Roman" w:hAnsi="Times New Roman"/>
          <w:color w:val="000000" w:themeColor="text1"/>
          <w:sz w:val="24"/>
        </w:rPr>
        <w:t>.</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Количество прекращений подачи тепловой энергии, теплоносителя в результате технологических нарушений на тепловых сетях.</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Количество прекращений подачи тепловой энергии, теплоносителя в результате технологических нарушений на источниках тепловой энергии.</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Отношение величины технологических потерь тепловой энергии, теплоносителя к материальной характеристике тепловой сети.</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Коэффициент использования установленной тепловой мощности.</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Удельная материальная характеристика тепловых сетей, приведенная к расчетной тепловой нагрузке.</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00AE6F4C">
        <w:rPr>
          <w:rFonts w:ascii="Times New Roman" w:hAnsi="Times New Roman"/>
          <w:bCs/>
          <w:color w:val="000000" w:themeColor="text1"/>
          <w:sz w:val="24"/>
        </w:rPr>
        <w:t>муниципального образования</w:t>
      </w:r>
      <w:r w:rsidRPr="00DE3245">
        <w:rPr>
          <w:rFonts w:ascii="Times New Roman" w:hAnsi="Times New Roman"/>
          <w:bCs/>
          <w:color w:val="000000" w:themeColor="text1"/>
          <w:sz w:val="24"/>
        </w:rPr>
        <w:t>)</w:t>
      </w:r>
      <w:r w:rsidRPr="00DE3245">
        <w:rPr>
          <w:rFonts w:ascii="Times New Roman" w:hAnsi="Times New Roman"/>
          <w:b/>
          <w:color w:val="000000" w:themeColor="text1"/>
          <w:sz w:val="24"/>
        </w:rPr>
        <w:t>.</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Удельный расход условного топлива на отпуск электрической энергии.</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Доля отпуска тепловой энергии, осуществляемого потребителям по приборам учета, в общем объеме отпущенной тепловой энергии.</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Средневзвешенный (по материальной характеристике) срок эксплуатации тепловых сетей (для каждой системы теплоснабжения).</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bCs/>
          <w:color w:val="000000" w:themeColor="text1"/>
          <w:sz w:val="24"/>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w:t>
      </w:r>
      <w:r w:rsidR="00AE6F4C">
        <w:rPr>
          <w:rFonts w:ascii="Times New Roman" w:hAnsi="Times New Roman"/>
          <w:bCs/>
          <w:color w:val="000000" w:themeColor="text1"/>
          <w:sz w:val="24"/>
        </w:rPr>
        <w:t>муниципального образования</w:t>
      </w:r>
      <w:r w:rsidRPr="00DE3245">
        <w:rPr>
          <w:rFonts w:ascii="Times New Roman" w:hAnsi="Times New Roman"/>
          <w:bCs/>
          <w:color w:val="000000" w:themeColor="text1"/>
          <w:sz w:val="24"/>
        </w:rPr>
        <w:t>).</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proofErr w:type="gramStart"/>
      <w:r w:rsidRPr="00DE3245">
        <w:rPr>
          <w:rFonts w:ascii="Times New Roman" w:hAnsi="Times New Roman"/>
          <w:bCs/>
          <w:color w:val="000000" w:themeColor="text1"/>
          <w:sz w:val="24"/>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w:t>
      </w:r>
      <w:r w:rsidR="00AE6F4C">
        <w:rPr>
          <w:rFonts w:ascii="Times New Roman" w:hAnsi="Times New Roman"/>
          <w:bCs/>
          <w:color w:val="000000" w:themeColor="text1"/>
          <w:sz w:val="24"/>
        </w:rPr>
        <w:t>муниципального образования</w:t>
      </w:r>
      <w:r w:rsidRPr="00DE3245">
        <w:rPr>
          <w:rFonts w:ascii="Times New Roman" w:eastAsia="Calibri" w:hAnsi="Times New Roman"/>
          <w:sz w:val="24"/>
        </w:rPr>
        <w:t>)</w:t>
      </w:r>
      <w:r w:rsidRPr="00DE3245">
        <w:rPr>
          <w:rFonts w:ascii="Times New Roman" w:hAnsi="Times New Roman"/>
          <w:bCs/>
          <w:color w:val="000000" w:themeColor="text1"/>
          <w:sz w:val="24"/>
        </w:rPr>
        <w:t>.</w:t>
      </w:r>
      <w:proofErr w:type="gramEnd"/>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color w:val="000000" w:themeColor="text1"/>
          <w:sz w:val="24"/>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w:t>
      </w:r>
      <w:proofErr w:type="gramStart"/>
      <w:r w:rsidRPr="00DE3245">
        <w:rPr>
          <w:rFonts w:ascii="Times New Roman" w:hAnsi="Times New Roman"/>
          <w:color w:val="000000" w:themeColor="text1"/>
          <w:sz w:val="24"/>
        </w:rPr>
        <w:t>ии о е</w:t>
      </w:r>
      <w:proofErr w:type="gramEnd"/>
      <w:r w:rsidRPr="00DE3245">
        <w:rPr>
          <w:rFonts w:ascii="Times New Roman" w:hAnsi="Times New Roman"/>
          <w:color w:val="000000" w:themeColor="text1"/>
          <w:sz w:val="24"/>
        </w:rPr>
        <w:t>стественных монополиях.</w:t>
      </w:r>
    </w:p>
    <w:p w:rsidR="00DE3245" w:rsidRPr="00DE3245" w:rsidRDefault="00DE3245" w:rsidP="00DE3245">
      <w:pPr>
        <w:pStyle w:val="af9"/>
        <w:widowControl w:val="0"/>
        <w:numPr>
          <w:ilvl w:val="1"/>
          <w:numId w:val="24"/>
        </w:numPr>
        <w:tabs>
          <w:tab w:val="left" w:pos="944"/>
        </w:tabs>
        <w:spacing w:after="0" w:line="240" w:lineRule="auto"/>
        <w:ind w:left="0" w:firstLine="709"/>
        <w:contextualSpacing w:val="0"/>
        <w:jc w:val="both"/>
        <w:textAlignment w:val="baseline"/>
        <w:rPr>
          <w:rFonts w:ascii="Times New Roman" w:hAnsi="Times New Roman"/>
          <w:bCs/>
          <w:color w:val="000000" w:themeColor="text1"/>
          <w:sz w:val="24"/>
        </w:rPr>
      </w:pPr>
      <w:r w:rsidRPr="00DE3245">
        <w:rPr>
          <w:rFonts w:ascii="Times New Roman" w:hAnsi="Times New Roman"/>
          <w:color w:val="000000" w:themeColor="text1"/>
          <w:sz w:val="24"/>
        </w:rPr>
        <w:t xml:space="preserve">Описание изменений (фактических данных) в оценке </w:t>
      </w:r>
      <w:proofErr w:type="gramStart"/>
      <w:r w:rsidRPr="00DE3245">
        <w:rPr>
          <w:rFonts w:ascii="Times New Roman" w:hAnsi="Times New Roman"/>
          <w:color w:val="000000" w:themeColor="text1"/>
          <w:sz w:val="24"/>
        </w:rPr>
        <w:t xml:space="preserve">значений индикаторов развития систем теплоснабжения </w:t>
      </w:r>
      <w:r w:rsidR="00AE6F4C">
        <w:rPr>
          <w:rFonts w:ascii="Times New Roman" w:hAnsi="Times New Roman"/>
          <w:color w:val="000000" w:themeColor="text1"/>
          <w:sz w:val="24"/>
        </w:rPr>
        <w:t>муниципального образования</w:t>
      </w:r>
      <w:proofErr w:type="gramEnd"/>
      <w:r w:rsidRPr="00DE3245">
        <w:rPr>
          <w:rFonts w:ascii="Times New Roman" w:hAnsi="Times New Roman"/>
          <w:color w:val="000000" w:themeColor="text1"/>
          <w:sz w:val="24"/>
        </w:rPr>
        <w:t xml:space="preserve"> с учетом реализации проектов схемы теплоснабжения.</w:t>
      </w:r>
    </w:p>
    <w:p w:rsidR="00DE3245" w:rsidRPr="00DE3245" w:rsidRDefault="00DE3245" w:rsidP="00DE3245">
      <w:pPr>
        <w:pStyle w:val="af9"/>
        <w:spacing w:after="0" w:line="240" w:lineRule="auto"/>
        <w:ind w:left="0" w:firstLine="709"/>
        <w:contextualSpacing w:val="0"/>
        <w:rPr>
          <w:rFonts w:ascii="Times New Roman" w:hAnsi="Times New Roman"/>
          <w:b/>
          <w:color w:val="000000" w:themeColor="text1"/>
          <w:sz w:val="24"/>
        </w:rPr>
      </w:pPr>
    </w:p>
    <w:p w:rsidR="00DE3245" w:rsidRPr="00DE3245" w:rsidRDefault="00AE6F4C" w:rsidP="00DE3245">
      <w:pPr>
        <w:pStyle w:val="af9"/>
        <w:widowControl w:val="0"/>
        <w:numPr>
          <w:ilvl w:val="0"/>
          <w:numId w:val="24"/>
        </w:numPr>
        <w:spacing w:after="0" w:line="240" w:lineRule="auto"/>
        <w:ind w:left="0" w:firstLine="709"/>
        <w:contextualSpacing w:val="0"/>
        <w:jc w:val="both"/>
        <w:textAlignment w:val="baseline"/>
        <w:rPr>
          <w:rFonts w:ascii="Times New Roman" w:hAnsi="Times New Roman"/>
          <w:color w:val="000000" w:themeColor="text1"/>
          <w:sz w:val="24"/>
        </w:rPr>
      </w:pPr>
      <w:r>
        <w:rPr>
          <w:rFonts w:ascii="Times New Roman" w:hAnsi="Times New Roman"/>
          <w:color w:val="000000" w:themeColor="text1"/>
          <w:sz w:val="24"/>
        </w:rPr>
        <w:t>Глава</w:t>
      </w:r>
      <w:r w:rsidR="00DE3245" w:rsidRPr="00DE3245">
        <w:rPr>
          <w:rFonts w:ascii="Times New Roman" w:hAnsi="Times New Roman"/>
          <w:color w:val="000000" w:themeColor="text1"/>
          <w:sz w:val="24"/>
        </w:rPr>
        <w:t xml:space="preserve"> 14. Ценовые (тарифные) последствия.</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Тарифно-балансовые расчетные модели теплоснабжения потребителей по каждой системе теплоснабжения.</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Тарифно-балансовые расчетные модели теплоснабжения потребителей по каждой единой теплоснабжающей организации.</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Результаты оценки ценовых (тарифных) последствий реализации проекта схемы теплоснабжения на основании разработанных тарифно-балансовых моделей.</w:t>
      </w:r>
    </w:p>
    <w:p w:rsidR="00DE3245" w:rsidRPr="00DE3245" w:rsidRDefault="00DE3245" w:rsidP="00DE3245">
      <w:pPr>
        <w:pStyle w:val="af9"/>
        <w:widowControl w:val="0"/>
        <w:numPr>
          <w:ilvl w:val="1"/>
          <w:numId w:val="24"/>
        </w:numPr>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Описание изменений (фактических данных) в оценке ценовых (тарифных) последствий реализации проектов схемы теплоснабжения.</w:t>
      </w:r>
    </w:p>
    <w:p w:rsidR="00DE3245" w:rsidRDefault="00DE3245" w:rsidP="00DE3245">
      <w:pPr>
        <w:pStyle w:val="af9"/>
        <w:spacing w:after="0" w:line="240" w:lineRule="auto"/>
        <w:ind w:left="0" w:firstLine="709"/>
        <w:contextualSpacing w:val="0"/>
        <w:rPr>
          <w:rFonts w:ascii="Times New Roman" w:hAnsi="Times New Roman"/>
          <w:color w:val="000000" w:themeColor="text1"/>
          <w:sz w:val="24"/>
        </w:rPr>
      </w:pPr>
    </w:p>
    <w:p w:rsidR="00E25854" w:rsidRPr="00DE3245" w:rsidRDefault="00E25854" w:rsidP="00DE3245">
      <w:pPr>
        <w:pStyle w:val="af9"/>
        <w:spacing w:after="0" w:line="240" w:lineRule="auto"/>
        <w:ind w:left="0" w:firstLine="709"/>
        <w:contextualSpacing w:val="0"/>
        <w:rPr>
          <w:rFonts w:ascii="Times New Roman" w:hAnsi="Times New Roman"/>
          <w:color w:val="000000" w:themeColor="text1"/>
          <w:sz w:val="24"/>
        </w:rPr>
      </w:pPr>
      <w:bookmarkStart w:id="2" w:name="_GoBack"/>
      <w:bookmarkEnd w:id="2"/>
    </w:p>
    <w:p w:rsidR="00DE3245" w:rsidRPr="00DE3245" w:rsidRDefault="00AE6F4C" w:rsidP="00DE3245">
      <w:pPr>
        <w:pStyle w:val="af9"/>
        <w:widowControl w:val="0"/>
        <w:numPr>
          <w:ilvl w:val="0"/>
          <w:numId w:val="24"/>
        </w:numPr>
        <w:tabs>
          <w:tab w:val="left" w:pos="500"/>
        </w:tabs>
        <w:spacing w:after="0" w:line="240" w:lineRule="auto"/>
        <w:ind w:left="0" w:firstLine="709"/>
        <w:contextualSpacing w:val="0"/>
        <w:jc w:val="both"/>
        <w:textAlignment w:val="baseline"/>
        <w:rPr>
          <w:rFonts w:ascii="Times New Roman" w:hAnsi="Times New Roman"/>
          <w:color w:val="000000" w:themeColor="text1"/>
          <w:sz w:val="24"/>
        </w:rPr>
      </w:pPr>
      <w:r>
        <w:rPr>
          <w:rFonts w:ascii="Times New Roman" w:hAnsi="Times New Roman"/>
          <w:color w:val="000000" w:themeColor="text1"/>
          <w:sz w:val="24"/>
        </w:rPr>
        <w:lastRenderedPageBreak/>
        <w:t>Глава</w:t>
      </w:r>
      <w:r w:rsidR="00DE3245" w:rsidRPr="00DE3245">
        <w:rPr>
          <w:rFonts w:ascii="Times New Roman" w:hAnsi="Times New Roman"/>
          <w:color w:val="000000" w:themeColor="text1"/>
          <w:sz w:val="24"/>
        </w:rPr>
        <w:t xml:space="preserve"> 15. Реестр единых теплоснабжающих организаций.</w:t>
      </w:r>
    </w:p>
    <w:p w:rsidR="00DE3245" w:rsidRPr="00DE3245" w:rsidRDefault="00DE3245" w:rsidP="00DE3245">
      <w:pPr>
        <w:pStyle w:val="af9"/>
        <w:widowControl w:val="0"/>
        <w:numPr>
          <w:ilvl w:val="1"/>
          <w:numId w:val="24"/>
        </w:numPr>
        <w:tabs>
          <w:tab w:val="left" w:pos="500"/>
        </w:tabs>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AE6F4C">
        <w:rPr>
          <w:rFonts w:ascii="Times New Roman" w:hAnsi="Times New Roman"/>
          <w:bCs/>
          <w:color w:val="000000" w:themeColor="text1"/>
          <w:sz w:val="24"/>
        </w:rPr>
        <w:t>муниципального образования</w:t>
      </w:r>
      <w:r w:rsidRPr="00DE3245">
        <w:rPr>
          <w:rFonts w:ascii="Times New Roman" w:hAnsi="Times New Roman"/>
          <w:bCs/>
          <w:color w:val="000000" w:themeColor="text1"/>
          <w:sz w:val="24"/>
        </w:rPr>
        <w:t>.</w:t>
      </w:r>
    </w:p>
    <w:p w:rsidR="00DE3245" w:rsidRPr="00DE3245" w:rsidRDefault="00DE3245" w:rsidP="00DE3245">
      <w:pPr>
        <w:pStyle w:val="af9"/>
        <w:widowControl w:val="0"/>
        <w:numPr>
          <w:ilvl w:val="1"/>
          <w:numId w:val="24"/>
        </w:numPr>
        <w:tabs>
          <w:tab w:val="left" w:pos="500"/>
        </w:tabs>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Реестр единых теплоснабжающих организаций, содержащий перечень систем теплоснабжения, входящих в состав единой теплоснабжающей организации.</w:t>
      </w:r>
    </w:p>
    <w:p w:rsidR="00DE3245" w:rsidRPr="00DE3245" w:rsidRDefault="00DE3245" w:rsidP="00DE3245">
      <w:pPr>
        <w:pStyle w:val="af9"/>
        <w:widowControl w:val="0"/>
        <w:numPr>
          <w:ilvl w:val="1"/>
          <w:numId w:val="24"/>
        </w:numPr>
        <w:tabs>
          <w:tab w:val="left" w:pos="500"/>
        </w:tabs>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Основания, в том числе критерии, в соответствии с которыми теплоснабжающей организации присвоен статус единой теплоснабжающей организации.</w:t>
      </w:r>
    </w:p>
    <w:p w:rsidR="00DE3245" w:rsidRPr="00DE3245" w:rsidRDefault="00DE3245" w:rsidP="00DE3245">
      <w:pPr>
        <w:pStyle w:val="af9"/>
        <w:widowControl w:val="0"/>
        <w:numPr>
          <w:ilvl w:val="1"/>
          <w:numId w:val="24"/>
        </w:numPr>
        <w:tabs>
          <w:tab w:val="left" w:pos="500"/>
        </w:tabs>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rsidR="00DE3245" w:rsidRPr="00DE3245" w:rsidRDefault="00DE3245" w:rsidP="00DE3245">
      <w:pPr>
        <w:pStyle w:val="af9"/>
        <w:widowControl w:val="0"/>
        <w:numPr>
          <w:ilvl w:val="1"/>
          <w:numId w:val="24"/>
        </w:numPr>
        <w:tabs>
          <w:tab w:val="left" w:pos="500"/>
        </w:tabs>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Описание границ зон деятельности единой теплоснабжающей организации (организаций).</w:t>
      </w:r>
    </w:p>
    <w:p w:rsidR="00DE3245" w:rsidRPr="00DE3245" w:rsidRDefault="00DE3245" w:rsidP="00DE3245">
      <w:pPr>
        <w:pStyle w:val="af9"/>
        <w:widowControl w:val="0"/>
        <w:numPr>
          <w:ilvl w:val="1"/>
          <w:numId w:val="24"/>
        </w:numPr>
        <w:tabs>
          <w:tab w:val="left" w:pos="500"/>
        </w:tabs>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p>
    <w:p w:rsidR="00DE3245" w:rsidRPr="00DE3245" w:rsidRDefault="00DE3245" w:rsidP="00DE3245">
      <w:pPr>
        <w:pStyle w:val="af9"/>
        <w:tabs>
          <w:tab w:val="left" w:pos="500"/>
        </w:tabs>
        <w:spacing w:after="0" w:line="240" w:lineRule="auto"/>
        <w:ind w:left="0" w:firstLine="709"/>
        <w:contextualSpacing w:val="0"/>
        <w:rPr>
          <w:rFonts w:ascii="Times New Roman" w:eastAsia="Calibri" w:hAnsi="Times New Roman"/>
          <w:bCs/>
          <w:color w:val="000000" w:themeColor="text1"/>
          <w:sz w:val="24"/>
        </w:rPr>
      </w:pPr>
    </w:p>
    <w:p w:rsidR="00DE3245" w:rsidRPr="00DE3245" w:rsidRDefault="00AE6F4C" w:rsidP="00DE3245">
      <w:pPr>
        <w:pStyle w:val="af9"/>
        <w:widowControl w:val="0"/>
        <w:numPr>
          <w:ilvl w:val="0"/>
          <w:numId w:val="24"/>
        </w:numPr>
        <w:tabs>
          <w:tab w:val="left" w:pos="346"/>
        </w:tabs>
        <w:spacing w:after="0" w:line="240" w:lineRule="auto"/>
        <w:ind w:left="0" w:firstLine="709"/>
        <w:contextualSpacing w:val="0"/>
        <w:jc w:val="both"/>
        <w:textAlignment w:val="baseline"/>
        <w:rPr>
          <w:rFonts w:ascii="Times New Roman" w:hAnsi="Times New Roman"/>
          <w:color w:val="000000" w:themeColor="text1"/>
          <w:sz w:val="24"/>
        </w:rPr>
      </w:pPr>
      <w:r>
        <w:rPr>
          <w:rFonts w:ascii="Times New Roman" w:hAnsi="Times New Roman"/>
          <w:color w:val="000000" w:themeColor="text1"/>
          <w:sz w:val="24"/>
        </w:rPr>
        <w:t>Глава</w:t>
      </w:r>
      <w:r w:rsidR="00DE3245" w:rsidRPr="00DE3245">
        <w:rPr>
          <w:rFonts w:ascii="Times New Roman" w:hAnsi="Times New Roman"/>
          <w:color w:val="000000" w:themeColor="text1"/>
          <w:sz w:val="24"/>
        </w:rPr>
        <w:t xml:space="preserve"> 16. Реестр мероприятий схемы теплоснабжения.</w:t>
      </w:r>
    </w:p>
    <w:p w:rsidR="00DE3245" w:rsidRPr="00DE3245" w:rsidRDefault="00DE3245" w:rsidP="00DE3245">
      <w:pPr>
        <w:pStyle w:val="af9"/>
        <w:widowControl w:val="0"/>
        <w:numPr>
          <w:ilvl w:val="1"/>
          <w:numId w:val="24"/>
        </w:numPr>
        <w:tabs>
          <w:tab w:val="left" w:pos="346"/>
        </w:tabs>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 xml:space="preserve">Перечень мероприятий по строительству, реконструкции, техническому перевооружению </w:t>
      </w:r>
      <w:r w:rsidRPr="00DE3245">
        <w:rPr>
          <w:rFonts w:ascii="Times New Roman" w:hAnsi="Times New Roman"/>
          <w:bCs/>
          <w:sz w:val="24"/>
        </w:rPr>
        <w:t xml:space="preserve">и (или) модернизации </w:t>
      </w:r>
      <w:r w:rsidRPr="00DE3245">
        <w:rPr>
          <w:rFonts w:ascii="Times New Roman" w:hAnsi="Times New Roman"/>
          <w:bCs/>
          <w:color w:val="000000" w:themeColor="text1"/>
          <w:sz w:val="24"/>
        </w:rPr>
        <w:t>источников тепловой энергии (с указанием для каждого мероприятия уникального номера в составе всех проектов схемы теплоснабжения, краткого описания, срока реализации, объема инвестиций, источника инвестиций).</w:t>
      </w:r>
    </w:p>
    <w:p w:rsidR="00DE3245" w:rsidRPr="00DE3245" w:rsidRDefault="00DE3245" w:rsidP="00DE3245">
      <w:pPr>
        <w:pStyle w:val="af9"/>
        <w:widowControl w:val="0"/>
        <w:numPr>
          <w:ilvl w:val="1"/>
          <w:numId w:val="24"/>
        </w:numPr>
        <w:tabs>
          <w:tab w:val="left" w:pos="346"/>
        </w:tabs>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 xml:space="preserve">Перечень мероприятий по строительству, реконструкции, техническому перевооружению </w:t>
      </w:r>
      <w:r w:rsidRPr="00DE3245">
        <w:rPr>
          <w:rFonts w:ascii="Times New Roman" w:hAnsi="Times New Roman"/>
          <w:bCs/>
          <w:sz w:val="24"/>
        </w:rPr>
        <w:t>и (или) модернизации</w:t>
      </w:r>
      <w:r w:rsidRPr="00DE3245">
        <w:rPr>
          <w:rFonts w:ascii="Times New Roman" w:hAnsi="Times New Roman"/>
          <w:bCs/>
          <w:color w:val="000000" w:themeColor="text1"/>
          <w:sz w:val="24"/>
        </w:rPr>
        <w:t xml:space="preserve"> тепловых сетей и сооружений на них (с указанием для каждого мероприятия уникального номера в составе всех проектов схемы теплоснабжения, краткого описания, срока реализации, объема инвестиций, источника инвестиций).</w:t>
      </w:r>
    </w:p>
    <w:p w:rsidR="00DE3245" w:rsidRPr="00DE3245" w:rsidRDefault="00DE3245" w:rsidP="00DE3245">
      <w:pPr>
        <w:pStyle w:val="af9"/>
        <w:widowControl w:val="0"/>
        <w:numPr>
          <w:ilvl w:val="1"/>
          <w:numId w:val="24"/>
        </w:numPr>
        <w:tabs>
          <w:tab w:val="left" w:pos="346"/>
        </w:tabs>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 (с указанием для каждого мероприятия уникального номера в составе всех проектов схемы теплоснабжения, краткого описания, срока реализации, объема инвестиций, источника инвестиций).</w:t>
      </w:r>
    </w:p>
    <w:p w:rsidR="00DE3245" w:rsidRPr="00DE3245" w:rsidRDefault="00DE3245" w:rsidP="00DE3245">
      <w:pPr>
        <w:tabs>
          <w:tab w:val="left" w:pos="772"/>
        </w:tabs>
      </w:pPr>
    </w:p>
    <w:p w:rsidR="00DE3245" w:rsidRPr="00DE3245" w:rsidRDefault="00AE6F4C" w:rsidP="00DE3245">
      <w:pPr>
        <w:pStyle w:val="af9"/>
        <w:widowControl w:val="0"/>
        <w:numPr>
          <w:ilvl w:val="0"/>
          <w:numId w:val="24"/>
        </w:numPr>
        <w:tabs>
          <w:tab w:val="left" w:pos="772"/>
        </w:tabs>
        <w:spacing w:after="0" w:line="240" w:lineRule="auto"/>
        <w:ind w:left="0" w:firstLine="709"/>
        <w:contextualSpacing w:val="0"/>
        <w:jc w:val="both"/>
        <w:textAlignment w:val="baseline"/>
        <w:rPr>
          <w:rFonts w:ascii="Times New Roman" w:hAnsi="Times New Roman"/>
          <w:color w:val="000000" w:themeColor="text1"/>
          <w:sz w:val="24"/>
        </w:rPr>
      </w:pPr>
      <w:r>
        <w:rPr>
          <w:rFonts w:ascii="Times New Roman" w:hAnsi="Times New Roman"/>
          <w:color w:val="000000" w:themeColor="text1"/>
          <w:sz w:val="24"/>
        </w:rPr>
        <w:t>Глава</w:t>
      </w:r>
      <w:r w:rsidR="00DE3245" w:rsidRPr="00DE3245">
        <w:rPr>
          <w:rFonts w:ascii="Times New Roman" w:hAnsi="Times New Roman"/>
          <w:color w:val="000000" w:themeColor="text1"/>
          <w:sz w:val="24"/>
        </w:rPr>
        <w:t xml:space="preserve"> 17. Замечания и предложения к проекту схемы теплоснабжения.</w:t>
      </w:r>
    </w:p>
    <w:p w:rsidR="00DE3245" w:rsidRPr="00DE3245" w:rsidRDefault="00DE3245" w:rsidP="00DE3245">
      <w:pPr>
        <w:pStyle w:val="af9"/>
        <w:widowControl w:val="0"/>
        <w:numPr>
          <w:ilvl w:val="1"/>
          <w:numId w:val="24"/>
        </w:numPr>
        <w:tabs>
          <w:tab w:val="left" w:pos="772"/>
        </w:tabs>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Перечень всех замечаний и предложений, поступивших при разработке, утверждении и актуализации схемы теплоснабжения.</w:t>
      </w:r>
    </w:p>
    <w:p w:rsidR="00DE3245" w:rsidRPr="00DE3245" w:rsidRDefault="00DE3245" w:rsidP="00DE3245">
      <w:pPr>
        <w:pStyle w:val="af9"/>
        <w:widowControl w:val="0"/>
        <w:numPr>
          <w:ilvl w:val="1"/>
          <w:numId w:val="24"/>
        </w:numPr>
        <w:tabs>
          <w:tab w:val="left" w:pos="772"/>
        </w:tabs>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Ответы разработчиков проекта схемы теплоснабжения на замечания и предложения.</w:t>
      </w:r>
    </w:p>
    <w:p w:rsidR="00DE3245" w:rsidRPr="00DE3245" w:rsidRDefault="00DE3245" w:rsidP="00DE3245">
      <w:pPr>
        <w:pStyle w:val="af9"/>
        <w:widowControl w:val="0"/>
        <w:numPr>
          <w:ilvl w:val="1"/>
          <w:numId w:val="24"/>
        </w:numPr>
        <w:tabs>
          <w:tab w:val="left" w:pos="772"/>
        </w:tabs>
        <w:spacing w:after="0" w:line="240" w:lineRule="auto"/>
        <w:ind w:left="0" w:firstLine="709"/>
        <w:contextualSpacing w:val="0"/>
        <w:jc w:val="both"/>
        <w:textAlignment w:val="baseline"/>
        <w:rPr>
          <w:rFonts w:ascii="Times New Roman" w:hAnsi="Times New Roman"/>
          <w:b/>
          <w:color w:val="000000" w:themeColor="text1"/>
          <w:sz w:val="24"/>
        </w:rPr>
      </w:pPr>
      <w:r w:rsidRPr="00DE3245">
        <w:rPr>
          <w:rFonts w:ascii="Times New Roman" w:hAnsi="Times New Roman"/>
          <w:bCs/>
          <w:color w:val="000000" w:themeColor="text1"/>
          <w:sz w:val="24"/>
        </w:rPr>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Pr="00DE3245">
        <w:rPr>
          <w:rFonts w:ascii="Times New Roman" w:hAnsi="Times New Roman"/>
          <w:b/>
          <w:color w:val="000000" w:themeColor="text1"/>
          <w:sz w:val="24"/>
        </w:rPr>
        <w:t>.</w:t>
      </w:r>
    </w:p>
    <w:p w:rsidR="00DE3245" w:rsidRPr="00DE3245" w:rsidRDefault="00DE3245" w:rsidP="00DE3245">
      <w:pPr>
        <w:tabs>
          <w:tab w:val="left" w:pos="500"/>
        </w:tabs>
        <w:rPr>
          <w:b/>
          <w:color w:val="000000" w:themeColor="text1"/>
        </w:rPr>
      </w:pPr>
    </w:p>
    <w:p w:rsidR="00DE3245" w:rsidRPr="00DE3245" w:rsidRDefault="00AE6F4C" w:rsidP="00DE3245">
      <w:pPr>
        <w:pStyle w:val="af9"/>
        <w:widowControl w:val="0"/>
        <w:numPr>
          <w:ilvl w:val="0"/>
          <w:numId w:val="24"/>
        </w:numPr>
        <w:tabs>
          <w:tab w:val="left" w:pos="772"/>
        </w:tabs>
        <w:spacing w:after="0" w:line="240" w:lineRule="auto"/>
        <w:ind w:left="0" w:firstLine="709"/>
        <w:contextualSpacing w:val="0"/>
        <w:jc w:val="both"/>
        <w:textAlignment w:val="baseline"/>
        <w:rPr>
          <w:rFonts w:ascii="Times New Roman" w:hAnsi="Times New Roman"/>
          <w:color w:val="000000" w:themeColor="text1"/>
          <w:sz w:val="24"/>
        </w:rPr>
      </w:pPr>
      <w:r>
        <w:rPr>
          <w:rFonts w:ascii="Times New Roman" w:hAnsi="Times New Roman"/>
          <w:color w:val="000000" w:themeColor="text1"/>
          <w:sz w:val="24"/>
        </w:rPr>
        <w:t>Глава</w:t>
      </w:r>
      <w:r w:rsidR="00DE3245" w:rsidRPr="00DE3245">
        <w:rPr>
          <w:rFonts w:ascii="Times New Roman" w:hAnsi="Times New Roman"/>
          <w:color w:val="000000" w:themeColor="text1"/>
          <w:sz w:val="24"/>
        </w:rPr>
        <w:t xml:space="preserve"> 18. Сводный том изменений, выполненных в доработанной и (или) актуализированной схеме теплоснабжения.</w:t>
      </w:r>
    </w:p>
    <w:p w:rsidR="00523327" w:rsidRPr="00DE3245" w:rsidRDefault="00DE3245" w:rsidP="00DE3245">
      <w:r w:rsidRPr="00DE3245">
        <w:rPr>
          <w:bCs/>
          <w:color w:val="000000" w:themeColor="text1"/>
        </w:rPr>
        <w:t xml:space="preserve">Реестр изменений, внесенных в доработанную и (или) актуализированную схему теплоснабжения, а также сведения о том, какие мероприятия из утвержденной схемы теплоснабжения были выполнены за период, прошедший </w:t>
      </w:r>
      <w:proofErr w:type="gramStart"/>
      <w:r w:rsidRPr="00DE3245">
        <w:rPr>
          <w:bCs/>
          <w:color w:val="000000" w:themeColor="text1"/>
        </w:rPr>
        <w:t>с даты утверждения</w:t>
      </w:r>
      <w:proofErr w:type="gramEnd"/>
      <w:r w:rsidRPr="00DE3245">
        <w:rPr>
          <w:bCs/>
          <w:color w:val="000000" w:themeColor="text1"/>
        </w:rPr>
        <w:t xml:space="preserve"> схемы теплоснабжения.</w:t>
      </w:r>
    </w:p>
    <w:sectPr w:rsidR="00523327" w:rsidRPr="00DE3245" w:rsidSect="00DE3245">
      <w:pgSz w:w="11906" w:h="16838"/>
      <w:pgMar w:top="568"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font349">
    <w:altName w:val="Yu Gothic"/>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E61B23"/>
    <w:multiLevelType w:val="multilevel"/>
    <w:tmpl w:val="CF52149C"/>
    <w:lvl w:ilvl="0">
      <w:start w:val="1"/>
      <w:numFmt w:val="decimal"/>
      <w:lvlText w:val="%1."/>
      <w:lvlJc w:val="left"/>
      <w:pPr>
        <w:ind w:left="360" w:hanging="360"/>
      </w:pPr>
      <w:rPr>
        <w:b/>
        <w:color w:val="FF0000"/>
      </w:rPr>
    </w:lvl>
    <w:lvl w:ilvl="1">
      <w:start w:val="1"/>
      <w:numFmt w:val="decimal"/>
      <w:lvlText w:val="%1.%2."/>
      <w:lvlJc w:val="left"/>
      <w:pPr>
        <w:ind w:left="792" w:hanging="432"/>
      </w:pPr>
    </w:lvl>
    <w:lvl w:ilvl="2">
      <w:start w:val="1"/>
      <w:numFmt w:val="decimal"/>
      <w:lvlText w:val="%1.%2.%3."/>
      <w:lvlJc w:val="left"/>
      <w:pPr>
        <w:ind w:left="788"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4968D5"/>
    <w:multiLevelType w:val="multilevel"/>
    <w:tmpl w:val="E99A38A6"/>
    <w:lvl w:ilvl="0">
      <w:start w:val="1"/>
      <w:numFmt w:val="decimal"/>
      <w:lvlText w:val="%1."/>
      <w:lvlJc w:val="left"/>
      <w:pPr>
        <w:ind w:left="1077" w:hanging="720"/>
      </w:pPr>
      <w:rPr>
        <w:b w:val="0"/>
        <w:sz w:val="24"/>
        <w:szCs w:val="24"/>
      </w:rPr>
    </w:lvl>
    <w:lvl w:ilvl="1">
      <w:start w:val="1"/>
      <w:numFmt w:val="decimal"/>
      <w:lvlText w:val="%1.%2."/>
      <w:lvlJc w:val="left"/>
      <w:pPr>
        <w:ind w:left="861" w:hanging="720"/>
      </w:pPr>
      <w:rPr>
        <w:b w:val="0"/>
        <w:i w:val="0"/>
        <w:sz w:val="24"/>
        <w:szCs w:val="24"/>
        <w:u w:val="none"/>
      </w:rPr>
    </w:lvl>
    <w:lvl w:ilvl="2">
      <w:start w:val="1"/>
      <w:numFmt w:val="decimal"/>
      <w:lvlText w:val="%1.%2.%3."/>
      <w:lvlJc w:val="left"/>
      <w:pPr>
        <w:ind w:left="1571" w:hanging="720"/>
      </w:pPr>
      <w:rPr>
        <w:b/>
        <w:sz w:val="24"/>
      </w:rPr>
    </w:lvl>
    <w:lvl w:ilvl="3">
      <w:start w:val="1"/>
      <w:numFmt w:val="decimal"/>
      <w:lvlText w:val="%1.%2.%3.%4."/>
      <w:lvlJc w:val="left"/>
      <w:pPr>
        <w:ind w:left="1077" w:hanging="720"/>
      </w:pPr>
    </w:lvl>
    <w:lvl w:ilvl="4">
      <w:start w:val="1"/>
      <w:numFmt w:val="decimal"/>
      <w:lvlText w:val="%1.%2.%3.%4.%5."/>
      <w:lvlJc w:val="left"/>
      <w:pPr>
        <w:ind w:left="1077" w:hanging="720"/>
      </w:pPr>
    </w:lvl>
    <w:lvl w:ilvl="5">
      <w:start w:val="1"/>
      <w:numFmt w:val="decimal"/>
      <w:lvlText w:val="%1.%2.%3.%4.%5.%6."/>
      <w:lvlJc w:val="left"/>
      <w:pPr>
        <w:ind w:left="1077" w:hanging="720"/>
      </w:pPr>
    </w:lvl>
    <w:lvl w:ilvl="6">
      <w:start w:val="1"/>
      <w:numFmt w:val="decimal"/>
      <w:lvlText w:val="%1.%2.%3.%4.%5.%6.%7."/>
      <w:lvlJc w:val="left"/>
      <w:pPr>
        <w:ind w:left="1077" w:hanging="720"/>
      </w:pPr>
    </w:lvl>
    <w:lvl w:ilvl="7">
      <w:start w:val="1"/>
      <w:numFmt w:val="decimal"/>
      <w:lvlText w:val="%1.%2.%3.%4.%5.%6.%7.%8."/>
      <w:lvlJc w:val="left"/>
      <w:pPr>
        <w:ind w:left="1077" w:hanging="720"/>
      </w:pPr>
    </w:lvl>
    <w:lvl w:ilvl="8">
      <w:start w:val="1"/>
      <w:numFmt w:val="decimal"/>
      <w:lvlText w:val="%1.%2.%3.%4.%5.%6.%7.%8.%9."/>
      <w:lvlJc w:val="left"/>
      <w:pPr>
        <w:ind w:left="1077" w:hanging="720"/>
      </w:pPr>
    </w:lvl>
  </w:abstractNum>
  <w:abstractNum w:abstractNumId="3">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647560"/>
    <w:multiLevelType w:val="multilevel"/>
    <w:tmpl w:val="4B64756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D347763"/>
    <w:multiLevelType w:val="multilevel"/>
    <w:tmpl w:val="50483CFA"/>
    <w:lvl w:ilvl="0">
      <w:start w:val="1"/>
      <w:numFmt w:val="decimal"/>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0"/>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0"/>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0"/>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9162D53"/>
    <w:multiLevelType w:val="multilevel"/>
    <w:tmpl w:val="64FA4778"/>
    <w:lvl w:ilvl="0">
      <w:start w:val="1"/>
      <w:numFmt w:val="decimal"/>
      <w:lvlText w:val="%1."/>
      <w:lvlJc w:val="left"/>
      <w:pPr>
        <w:ind w:left="360" w:hanging="360"/>
      </w:pPr>
      <w:rPr>
        <w:b/>
        <w:color w:val="FF0000"/>
      </w:rPr>
    </w:lvl>
    <w:lvl w:ilvl="1">
      <w:start w:val="1"/>
      <w:numFmt w:val="decimal"/>
      <w:lvlText w:val="%1.%2."/>
      <w:lvlJc w:val="left"/>
      <w:pPr>
        <w:ind w:left="828" w:hanging="828"/>
      </w:pPr>
      <w:rPr>
        <w:b w:val="0"/>
        <w:sz w:val="24"/>
        <w:szCs w:val="24"/>
      </w:rPr>
    </w:lvl>
    <w:lvl w:ilvl="2">
      <w:start w:val="1"/>
      <w:numFmt w:val="decimal"/>
      <w:lvlText w:val="%1.%2.%3."/>
      <w:lvlJc w:val="left"/>
      <w:pPr>
        <w:ind w:left="4899"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92A1499"/>
    <w:multiLevelType w:val="multilevel"/>
    <w:tmpl w:val="3A94A238"/>
    <w:lvl w:ilvl="0">
      <w:start w:val="1"/>
      <w:numFmt w:val="decimal"/>
      <w:lvlText w:val="%1."/>
      <w:lvlJc w:val="left"/>
      <w:pPr>
        <w:ind w:left="663" w:hanging="437"/>
      </w:pPr>
      <w:rPr>
        <w:b w:val="0"/>
        <w:color w:val="00000A"/>
      </w:rPr>
    </w:lvl>
    <w:lvl w:ilvl="1">
      <w:start w:val="1"/>
      <w:numFmt w:val="decimal"/>
      <w:lvlText w:val="%1.%2."/>
      <w:lvlJc w:val="left"/>
      <w:pPr>
        <w:ind w:left="663" w:hanging="794"/>
      </w:pPr>
      <w:rPr>
        <w:b w:val="0"/>
      </w:rPr>
    </w:lvl>
    <w:lvl w:ilvl="2">
      <w:start w:val="1"/>
      <w:numFmt w:val="decimal"/>
      <w:lvlText w:val="9.%2.%3."/>
      <w:lvlJc w:val="left"/>
      <w:pPr>
        <w:ind w:left="663" w:hanging="437"/>
      </w:pPr>
      <w:rPr>
        <w:b w:val="0"/>
      </w:rPr>
    </w:lvl>
    <w:lvl w:ilvl="3">
      <w:start w:val="1"/>
      <w:numFmt w:val="decimal"/>
      <w:lvlText w:val="%1.%2.%3.%4."/>
      <w:lvlJc w:val="left"/>
      <w:pPr>
        <w:ind w:left="663" w:hanging="437"/>
      </w:pPr>
    </w:lvl>
    <w:lvl w:ilvl="4">
      <w:start w:val="1"/>
      <w:numFmt w:val="decimal"/>
      <w:lvlText w:val="%1.%2.%3.%4.%5."/>
      <w:lvlJc w:val="left"/>
      <w:pPr>
        <w:ind w:left="663" w:hanging="437"/>
      </w:pPr>
    </w:lvl>
    <w:lvl w:ilvl="5">
      <w:start w:val="1"/>
      <w:numFmt w:val="decimal"/>
      <w:lvlText w:val="%1.%2.%3.%4.%5.%6."/>
      <w:lvlJc w:val="left"/>
      <w:pPr>
        <w:ind w:left="663" w:hanging="437"/>
      </w:pPr>
    </w:lvl>
    <w:lvl w:ilvl="6">
      <w:start w:val="1"/>
      <w:numFmt w:val="decimal"/>
      <w:lvlText w:val="%1.%2.%3.%4.%5.%6.%7."/>
      <w:lvlJc w:val="left"/>
      <w:pPr>
        <w:ind w:left="663" w:hanging="437"/>
      </w:pPr>
    </w:lvl>
    <w:lvl w:ilvl="7">
      <w:start w:val="1"/>
      <w:numFmt w:val="decimal"/>
      <w:lvlText w:val="%1.%2.%3.%4.%5.%6.%7.%8."/>
      <w:lvlJc w:val="left"/>
      <w:pPr>
        <w:ind w:left="663" w:hanging="437"/>
      </w:pPr>
    </w:lvl>
    <w:lvl w:ilvl="8">
      <w:start w:val="1"/>
      <w:numFmt w:val="decimal"/>
      <w:lvlText w:val="%1.%2.%3.%4.%5.%6.%7.%8.%9."/>
      <w:lvlJc w:val="left"/>
      <w:pPr>
        <w:ind w:left="663" w:hanging="437"/>
      </w:pPr>
    </w:lvl>
  </w:abstractNum>
  <w:num w:numId="1">
    <w:abstractNumId w:val="0"/>
  </w:num>
  <w:num w:numId="2">
    <w:abstractNumId w:val="8"/>
  </w:num>
  <w:num w:numId="3">
    <w:abstractNumId w:val="7"/>
  </w:num>
  <w:num w:numId="4">
    <w:abstractNumId w:val="3"/>
  </w:num>
  <w:num w:numId="5">
    <w:abstractNumId w:val="4"/>
  </w:num>
  <w:num w:numId="6">
    <w:abstractNumId w:val="6"/>
  </w:num>
  <w:num w:numId="7">
    <w:abstractNumId w:val="0"/>
  </w:num>
  <w:num w:numId="8">
    <w:abstractNumId w:val="0"/>
  </w:num>
  <w:num w:numId="9">
    <w:abstractNumId w:val="0"/>
  </w:num>
  <w:num w:numId="10">
    <w:abstractNumId w:val="0"/>
  </w:num>
  <w:num w:numId="11">
    <w:abstractNumId w:val="0"/>
  </w:num>
  <w:num w:numId="12">
    <w:abstractNumId w:val="0"/>
  </w:num>
  <w:num w:numId="13">
    <w:abstractNumId w:val="8"/>
  </w:num>
  <w:num w:numId="14">
    <w:abstractNumId w:val="8"/>
  </w:num>
  <w:num w:numId="15">
    <w:abstractNumId w:val="7"/>
  </w:num>
  <w:num w:numId="16">
    <w:abstractNumId w:val="7"/>
  </w:num>
  <w:num w:numId="17">
    <w:abstractNumId w:val="7"/>
  </w:num>
  <w:num w:numId="18">
    <w:abstractNumId w:val="7"/>
  </w:num>
  <w:num w:numId="19">
    <w:abstractNumId w:val="3"/>
  </w:num>
  <w:num w:numId="20">
    <w:abstractNumId w:val="4"/>
  </w:num>
  <w:num w:numId="21">
    <w:abstractNumId w:val="6"/>
  </w:num>
  <w:num w:numId="22">
    <w:abstractNumId w:val="5"/>
  </w:num>
  <w:num w:numId="23">
    <w:abstractNumId w:val="10"/>
  </w:num>
  <w:num w:numId="24">
    <w:abstractNumId w:val="2"/>
  </w:num>
  <w:num w:numId="25">
    <w:abstractNumId w:val="9"/>
  </w:num>
  <w:num w:numId="2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45"/>
    <w:rsid w:val="00014CDB"/>
    <w:rsid w:val="00035468"/>
    <w:rsid w:val="003314E2"/>
    <w:rsid w:val="004812F2"/>
    <w:rsid w:val="004957C0"/>
    <w:rsid w:val="00523327"/>
    <w:rsid w:val="00580C8A"/>
    <w:rsid w:val="00597BF0"/>
    <w:rsid w:val="005C4C45"/>
    <w:rsid w:val="0070473F"/>
    <w:rsid w:val="008B4E4C"/>
    <w:rsid w:val="00962421"/>
    <w:rsid w:val="009A41D0"/>
    <w:rsid w:val="00AA49A0"/>
    <w:rsid w:val="00AB65EE"/>
    <w:rsid w:val="00AE6F4C"/>
    <w:rsid w:val="00B417FA"/>
    <w:rsid w:val="00D97250"/>
    <w:rsid w:val="00DE3245"/>
    <w:rsid w:val="00E25854"/>
    <w:rsid w:val="00F81134"/>
    <w:rsid w:val="00FC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E3245"/>
    <w:pPr>
      <w:suppressAutoHyphens/>
      <w:ind w:firstLine="709"/>
      <w:jc w:val="both"/>
    </w:pPr>
    <w:rPr>
      <w:rFonts w:eastAsia="Times New Roman"/>
      <w:sz w:val="24"/>
      <w:szCs w:val="24"/>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2"/>
      </w:numPr>
      <w:spacing w:before="480"/>
      <w:outlineLvl w:val="0"/>
    </w:pPr>
    <w:rPr>
      <w:rFonts w:eastAsiaTheme="majorEastAsia" w:cstheme="majorBidi"/>
      <w:b/>
      <w:bCs/>
      <w:szCs w:val="28"/>
    </w:rPr>
  </w:style>
  <w:style w:type="paragraph" w:styleId="2">
    <w:name w:val="heading 2"/>
    <w:basedOn w:val="a3"/>
    <w:next w:val="a4"/>
    <w:link w:val="21"/>
    <w:uiPriority w:val="9"/>
    <w:qFormat/>
    <w:rsid w:val="005C4C45"/>
    <w:pPr>
      <w:keepNext/>
      <w:keepLines/>
      <w:numPr>
        <w:ilvl w:val="1"/>
        <w:numId w:val="12"/>
      </w:numPr>
      <w:spacing w:before="200"/>
      <w:outlineLvl w:val="1"/>
    </w:pPr>
    <w:rPr>
      <w:b/>
      <w:bCs/>
      <w:szCs w:val="26"/>
    </w:rPr>
  </w:style>
  <w:style w:type="paragraph" w:styleId="3">
    <w:name w:val="heading 3"/>
    <w:basedOn w:val="a3"/>
    <w:next w:val="a4"/>
    <w:link w:val="31"/>
    <w:uiPriority w:val="9"/>
    <w:qFormat/>
    <w:rsid w:val="005C4C45"/>
    <w:pPr>
      <w:keepNext/>
      <w:keepLines/>
      <w:numPr>
        <w:ilvl w:val="2"/>
        <w:numId w:val="12"/>
      </w:numPr>
      <w:spacing w:before="200"/>
      <w:outlineLvl w:val="2"/>
    </w:pPr>
    <w:rPr>
      <w:rFonts w:eastAsiaTheme="majorEastAsia" w:cstheme="majorBidi"/>
      <w:b/>
      <w:bCs/>
    </w:rPr>
  </w:style>
  <w:style w:type="paragraph" w:styleId="4">
    <w:name w:val="heading 4"/>
    <w:basedOn w:val="a3"/>
    <w:next w:val="a4"/>
    <w:link w:val="41"/>
    <w:qFormat/>
    <w:rsid w:val="005C4C45"/>
    <w:pPr>
      <w:keepNext/>
      <w:numPr>
        <w:ilvl w:val="3"/>
        <w:numId w:val="12"/>
      </w:numPr>
      <w:spacing w:before="240" w:after="60"/>
      <w:outlineLvl w:val="3"/>
    </w:pPr>
    <w:rPr>
      <w:b/>
      <w:bCs/>
      <w:szCs w:val="28"/>
    </w:rPr>
  </w:style>
  <w:style w:type="paragraph" w:styleId="5">
    <w:name w:val="heading 5"/>
    <w:basedOn w:val="a3"/>
    <w:next w:val="a4"/>
    <w:link w:val="50"/>
    <w:qFormat/>
    <w:rsid w:val="005C4C45"/>
    <w:pPr>
      <w:numPr>
        <w:ilvl w:val="4"/>
        <w:numId w:val="12"/>
      </w:numPr>
      <w:spacing w:before="240" w:after="60"/>
      <w:outlineLvl w:val="4"/>
    </w:pPr>
    <w:rPr>
      <w:b/>
      <w:bCs/>
      <w:i/>
      <w:iCs/>
      <w:sz w:val="26"/>
      <w:szCs w:val="26"/>
    </w:rPr>
  </w:style>
  <w:style w:type="paragraph" w:styleId="6">
    <w:name w:val="heading 6"/>
    <w:basedOn w:val="a3"/>
    <w:next w:val="a3"/>
    <w:link w:val="60"/>
    <w:unhideWhenUsed/>
    <w:qFormat/>
    <w:rsid w:val="005C4C45"/>
    <w:pPr>
      <w:keepNext/>
      <w:outlineLvl w:val="5"/>
    </w:pPr>
    <w:rPr>
      <w:rFonts w:ascii="Arial" w:hAnsi="Arial"/>
      <w:b/>
      <w:spacing w:val="-3"/>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sz w:val="22"/>
      <w:lang w:eastAsia="en-US"/>
    </w:rPr>
  </w:style>
  <w:style w:type="paragraph" w:styleId="8">
    <w:name w:val="heading 8"/>
    <w:basedOn w:val="a3"/>
    <w:next w:val="a4"/>
    <w:link w:val="80"/>
    <w:qFormat/>
    <w:rsid w:val="005C4C45"/>
    <w:pPr>
      <w:numPr>
        <w:ilvl w:val="7"/>
        <w:numId w:val="12"/>
      </w:numPr>
      <w:spacing w:before="240" w:after="60"/>
      <w:outlineLvl w:val="7"/>
    </w:pPr>
    <w:rPr>
      <w:rFonts w:ascii="Calibri" w:hAnsi="Calibri"/>
      <w:i/>
      <w:iCs/>
    </w:rPr>
  </w:style>
  <w:style w:type="paragraph" w:styleId="9">
    <w:name w:val="heading 9"/>
    <w:basedOn w:val="a3"/>
    <w:next w:val="a3"/>
    <w:link w:val="90"/>
    <w:unhideWhenUsed/>
    <w:qFormat/>
    <w:rsid w:val="005C4C45"/>
    <w:pPr>
      <w:keepNext/>
      <w:keepLines/>
      <w:suppressAutoHyphens w:val="0"/>
      <w:spacing w:before="200"/>
      <w:ind w:firstLine="0"/>
      <w:jc w:val="left"/>
      <w:outlineLvl w:val="8"/>
    </w:pPr>
    <w:rPr>
      <w:rFonts w:ascii="Cambria" w:hAnsi="Cambria"/>
      <w:i/>
      <w:iCs/>
      <w:color w:val="40404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87">
    <w:name w:val="xl87"/>
    <w:basedOn w:val="a3"/>
    <w:qFormat/>
    <w:rsid w:val="005C4C45"/>
    <w:pPr>
      <w:spacing w:before="100" w:after="100"/>
    </w:p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91">
    <w:name w:val="xl91"/>
    <w:basedOn w:val="a3"/>
    <w:qFormat/>
    <w:rsid w:val="005C4C45"/>
    <w:pPr>
      <w:pBdr>
        <w:top w:val="single" w:sz="4" w:space="0" w:color="000000"/>
        <w:bottom w:val="single" w:sz="4" w:space="0" w:color="000000"/>
      </w:pBdr>
      <w:spacing w:before="100" w:after="100"/>
    </w:p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ind w:firstLine="0"/>
      <w:jc w:val="left"/>
      <w:outlineLvl w:val="7"/>
    </w:pPr>
    <w:rPr>
      <w:rFonts w:ascii="Cambria" w:hAnsi="Cambria"/>
      <w:color w:val="40404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ind w:firstLine="0"/>
      <w:jc w:val="left"/>
      <w:outlineLvl w:val="8"/>
    </w:pPr>
    <w:rPr>
      <w:rFonts w:ascii="Cambria" w:hAnsi="Cambria"/>
      <w:i/>
      <w:iCs/>
      <w:color w:val="40404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kern w:val="1"/>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ind w:firstLine="0"/>
      <w:jc w:val="left"/>
    </w:pPr>
    <w:rPr>
      <w:rFonts w:ascii="Verdana" w:hAnsi="Verdana" w:cs="Verdana"/>
      <w:sz w:val="20"/>
      <w:szCs w:val="20"/>
      <w:lang w:val="en-US" w:eastAsia="en-US"/>
    </w:rPr>
  </w:style>
  <w:style w:type="paragraph" w:customStyle="1" w:styleId="Style1">
    <w:name w:val="Style1"/>
    <w:basedOn w:val="a3"/>
    <w:uiPriority w:val="99"/>
    <w:qFormat/>
    <w:rsid w:val="005C4C45"/>
    <w:pPr>
      <w:widowControl w:val="0"/>
      <w:suppressAutoHyphens w:val="0"/>
      <w:spacing w:before="240"/>
      <w:ind w:firstLine="0"/>
    </w:pPr>
    <w:rPr>
      <w:rFonts w:ascii="TimesDL" w:hAnsi="TimesDL"/>
      <w:szCs w:val="20"/>
      <w:lang w:eastAsia="en-US"/>
    </w:rPr>
  </w:style>
  <w:style w:type="paragraph" w:customStyle="1" w:styleId="aa">
    <w:name w:val="нормальный абзац"/>
    <w:basedOn w:val="a3"/>
    <w:uiPriority w:val="99"/>
    <w:qFormat/>
    <w:rsid w:val="005C4C45"/>
    <w:pPr>
      <w:widowControl w:val="0"/>
      <w:suppressAutoHyphens w:val="0"/>
      <w:ind w:firstLine="567"/>
    </w:pPr>
    <w:rPr>
      <w:rFonts w:ascii="Arial" w:hAnsi="Arial"/>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ind w:firstLine="0"/>
      <w:jc w:val="left"/>
    </w:pPr>
    <w:rPr>
      <w:rFonts w:ascii="Arial" w:hAnsi="Arial"/>
      <w:i/>
      <w:szCs w:val="20"/>
      <w:lang w:eastAsia="en-US"/>
    </w:rPr>
  </w:style>
  <w:style w:type="paragraph" w:customStyle="1" w:styleId="contentheader2cols">
    <w:name w:val="contentheader2cols"/>
    <w:basedOn w:val="a3"/>
    <w:uiPriority w:val="99"/>
    <w:qFormat/>
    <w:rsid w:val="005C4C45"/>
    <w:pPr>
      <w:suppressAutoHyphens w:val="0"/>
      <w:spacing w:before="60"/>
      <w:ind w:left="300" w:firstLine="0"/>
      <w:jc w:val="left"/>
    </w:pPr>
    <w:rPr>
      <w:b/>
      <w:bCs/>
      <w:color w:val="3560A7"/>
      <w:sz w:val="26"/>
      <w:szCs w:val="26"/>
      <w:lang w:eastAsia="en-US"/>
    </w:rPr>
  </w:style>
  <w:style w:type="paragraph" w:customStyle="1" w:styleId="bodytext2">
    <w:name w:val="bodytext2"/>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ab">
    <w:name w:val="a"/>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bodytextindent3">
    <w:name w:val="bodytextindent3"/>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subheader">
    <w:name w:val="subheader"/>
    <w:basedOn w:val="a3"/>
    <w:uiPriority w:val="99"/>
    <w:qFormat/>
    <w:rsid w:val="005C4C45"/>
    <w:pPr>
      <w:suppressAutoHyphens w:val="0"/>
      <w:spacing w:before="176" w:after="88"/>
      <w:ind w:firstLine="0"/>
      <w:jc w:val="left"/>
    </w:pPr>
    <w:rPr>
      <w:rFonts w:ascii="Arial" w:hAnsi="Arial" w:cs="Arial"/>
      <w:b/>
      <w:bCs/>
      <w:color w:val="00000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ind w:firstLine="0"/>
      <w:jc w:val="center"/>
    </w:pPr>
    <w:rPr>
      <w:rFonts w:cs="Arial"/>
      <w:b/>
      <w:szCs w:val="22"/>
      <w:lang w:eastAsia="en-US"/>
    </w:rPr>
  </w:style>
  <w:style w:type="paragraph" w:customStyle="1" w:styleId="15">
    <w:name w:val="Знак1"/>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ad">
    <w:name w:val="Заг_раздел"/>
    <w:basedOn w:val="a3"/>
    <w:uiPriority w:val="99"/>
    <w:qFormat/>
    <w:rsid w:val="005C4C45"/>
    <w:pPr>
      <w:suppressAutoHyphens w:val="0"/>
      <w:ind w:firstLine="0"/>
      <w:jc w:val="left"/>
    </w:pPr>
    <w:rPr>
      <w:rFonts w:ascii="Arial" w:hAnsi="Arial"/>
      <w:b/>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ind w:firstLine="0"/>
      <w:jc w:val="left"/>
    </w:pPr>
    <w:rPr>
      <w:rFonts w:ascii="Tahoma" w:hAnsi="Tahoma"/>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ind w:firstLine="0"/>
    </w:pPr>
    <w:rPr>
      <w:rFonts w:ascii="Arial" w:hAnsi="Arial" w:cs="Arial"/>
      <w:color w:val="00000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tb8">
    <w:name w:val="tb8"/>
    <w:basedOn w:val="a3"/>
    <w:uiPriority w:val="99"/>
    <w:qFormat/>
    <w:rsid w:val="005C4C45"/>
    <w:pPr>
      <w:suppressAutoHyphens w:val="0"/>
      <w:spacing w:before="100" w:beforeAutospacing="1" w:after="100" w:afterAutospacing="1"/>
      <w:ind w:firstLine="0"/>
      <w:jc w:val="left"/>
    </w:pPr>
    <w:rPr>
      <w:rFonts w:ascii="Tahoma" w:hAnsi="Tahoma" w:cs="Tahoma"/>
      <w:color w:val="000000"/>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ind w:left="-720" w:firstLine="0"/>
    </w:pPr>
  </w:style>
  <w:style w:type="paragraph" w:customStyle="1" w:styleId="24">
    <w:name w:val="Знак2 Знак Знак Знак"/>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ind w:firstLine="708"/>
    </w:pPr>
    <w:rPr>
      <w:rFonts w:ascii="Arial" w:hAnsi="Arial"/>
      <w:spacing w:val="-3"/>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25">
    <w:name w:val="сновной текст с отступом 2"/>
    <w:basedOn w:val="a3"/>
    <w:uiPriority w:val="99"/>
    <w:qFormat/>
    <w:rsid w:val="005C4C45"/>
    <w:pPr>
      <w:widowControl w:val="0"/>
      <w:suppressAutoHyphens w:val="0"/>
      <w:ind w:firstLine="720"/>
    </w:pPr>
    <w:rPr>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red-title">
    <w:name w:val="red-tit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g-grey-text">
    <w:name w:val="g-grey-tex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ind w:firstLine="0"/>
    </w:pPr>
    <w:rPr>
      <w:i/>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33">
    <w:name w:val="Основной текст 33"/>
    <w:basedOn w:val="a3"/>
    <w:uiPriority w:val="99"/>
    <w:qFormat/>
    <w:rsid w:val="005C4C45"/>
    <w:pPr>
      <w:suppressAutoHyphens w:val="0"/>
      <w:ind w:firstLine="0"/>
    </w:pPr>
    <w:rPr>
      <w:i/>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textbody">
    <w:name w:val="text_body"/>
    <w:basedOn w:val="a3"/>
    <w:uiPriority w:val="99"/>
    <w:qFormat/>
    <w:rsid w:val="005C4C45"/>
    <w:pPr>
      <w:suppressAutoHyphens w:val="0"/>
      <w:spacing w:after="150"/>
      <w:ind w:firstLine="0"/>
    </w:pPr>
    <w:rPr>
      <w:rFonts w:ascii="Arial" w:hAnsi="Arial" w:cs="Arial"/>
      <w:sz w:val="21"/>
      <w:szCs w:val="21"/>
      <w:lang w:eastAsia="en-US"/>
    </w:rPr>
  </w:style>
  <w:style w:type="paragraph" w:customStyle="1" w:styleId="item">
    <w:name w:val="item"/>
    <w:basedOn w:val="a3"/>
    <w:uiPriority w:val="99"/>
    <w:qFormat/>
    <w:rsid w:val="005C4C45"/>
    <w:pPr>
      <w:suppressAutoHyphens w:val="0"/>
      <w:spacing w:after="75"/>
      <w:ind w:left="75" w:firstLine="0"/>
      <w:jc w:val="left"/>
    </w:pPr>
    <w:rPr>
      <w:rFonts w:ascii="Arial" w:hAnsi="Arial" w:cs="Arial"/>
      <w:lang w:eastAsia="en-US"/>
    </w:rPr>
  </w:style>
  <w:style w:type="paragraph" w:customStyle="1" w:styleId="itemred">
    <w:name w:val="item_red"/>
    <w:basedOn w:val="a3"/>
    <w:uiPriority w:val="99"/>
    <w:qFormat/>
    <w:rsid w:val="005C4C45"/>
    <w:pPr>
      <w:suppressAutoHyphens w:val="0"/>
      <w:spacing w:after="75"/>
      <w:ind w:left="75" w:firstLine="0"/>
      <w:jc w:val="left"/>
    </w:pPr>
    <w:rPr>
      <w:rFonts w:ascii="Arial" w:hAnsi="Arial" w:cs="Arial"/>
      <w:lang w:eastAsia="en-US"/>
    </w:rPr>
  </w:style>
  <w:style w:type="paragraph" w:customStyle="1" w:styleId="itemmore">
    <w:name w:val="item_more"/>
    <w:basedOn w:val="a3"/>
    <w:uiPriority w:val="99"/>
    <w:qFormat/>
    <w:rsid w:val="005C4C45"/>
    <w:pPr>
      <w:suppressAutoHyphens w:val="0"/>
      <w:spacing w:after="150"/>
      <w:ind w:left="240" w:firstLine="0"/>
    </w:pPr>
    <w:rPr>
      <w:rFonts w:ascii="Arial" w:hAnsi="Arial" w:cs="Arial"/>
      <w:lang w:eastAsia="en-US"/>
    </w:rPr>
  </w:style>
  <w:style w:type="paragraph" w:customStyle="1" w:styleId="line">
    <w:name w:val="line"/>
    <w:basedOn w:val="a3"/>
    <w:uiPriority w:val="99"/>
    <w:qFormat/>
    <w:rsid w:val="005C4C45"/>
    <w:pPr>
      <w:shd w:val="clear" w:color="auto" w:fill="FFFFFF"/>
      <w:suppressAutoHyphens w:val="0"/>
      <w:spacing w:after="150"/>
      <w:ind w:firstLine="0"/>
      <w:jc w:val="left"/>
    </w:pPr>
    <w:rPr>
      <w:rFonts w:ascii="Arial" w:hAnsi="Arial" w:cs="Arial"/>
      <w:lang w:eastAsia="en-US"/>
    </w:rPr>
  </w:style>
  <w:style w:type="paragraph" w:customStyle="1" w:styleId="gddata">
    <w:name w:val="gd_data"/>
    <w:basedOn w:val="a3"/>
    <w:uiPriority w:val="99"/>
    <w:qFormat/>
    <w:rsid w:val="005C4C45"/>
    <w:pPr>
      <w:suppressAutoHyphens w:val="0"/>
      <w:spacing w:before="150" w:after="150"/>
      <w:ind w:firstLine="0"/>
      <w:jc w:val="left"/>
    </w:pPr>
    <w:rPr>
      <w:rFonts w:ascii="Arial" w:hAnsi="Arial" w:cs="Arial"/>
      <w:sz w:val="22"/>
      <w:lang w:eastAsia="en-US"/>
    </w:rPr>
  </w:style>
  <w:style w:type="paragraph" w:customStyle="1" w:styleId="more">
    <w:name w:val="more"/>
    <w:basedOn w:val="a3"/>
    <w:uiPriority w:val="99"/>
    <w:qFormat/>
    <w:rsid w:val="005C4C45"/>
    <w:pPr>
      <w:suppressAutoHyphens w:val="0"/>
      <w:spacing w:after="150"/>
      <w:ind w:firstLine="0"/>
      <w:jc w:val="left"/>
    </w:pPr>
    <w:rPr>
      <w:rFonts w:ascii="Arial" w:hAnsi="Arial" w:cs="Arial"/>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ind w:firstLine="0"/>
      <w:jc w:val="left"/>
    </w:pPr>
    <w:rPr>
      <w:rFonts w:ascii="Arial" w:hAnsi="Arial" w:cs="Arial"/>
      <w:lang w:eastAsia="en-US"/>
    </w:rPr>
  </w:style>
  <w:style w:type="paragraph" w:customStyle="1" w:styleId="hidden">
    <w:name w:val="hidden"/>
    <w:basedOn w:val="a3"/>
    <w:uiPriority w:val="99"/>
    <w:qFormat/>
    <w:rsid w:val="005C4C45"/>
    <w:pPr>
      <w:suppressAutoHyphens w:val="0"/>
      <w:spacing w:after="150"/>
      <w:ind w:firstLine="0"/>
      <w:jc w:val="left"/>
    </w:pPr>
    <w:rPr>
      <w:rFonts w:ascii="Arial" w:hAnsi="Arial" w:cs="Arial"/>
      <w:vanish/>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ind w:left="75" w:right="75" w:firstLine="0"/>
      <w:jc w:val="left"/>
    </w:pPr>
    <w:rPr>
      <w:rFonts w:ascii="Arial" w:hAnsi="Arial" w:cs="Arial"/>
      <w:color w:val="222222"/>
      <w:lang w:eastAsia="en-US"/>
    </w:rPr>
  </w:style>
  <w:style w:type="paragraph" w:customStyle="1" w:styleId="fleft">
    <w:name w:val="fleft"/>
    <w:basedOn w:val="a3"/>
    <w:uiPriority w:val="99"/>
    <w:qFormat/>
    <w:rsid w:val="005C4C45"/>
    <w:pPr>
      <w:suppressAutoHyphens w:val="0"/>
      <w:spacing w:after="150"/>
      <w:ind w:right="150" w:firstLine="0"/>
      <w:jc w:val="left"/>
    </w:pPr>
    <w:rPr>
      <w:rFonts w:ascii="Arial" w:hAnsi="Arial" w:cs="Arial"/>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ind w:firstLine="0"/>
      <w:jc w:val="left"/>
    </w:pPr>
    <w:rPr>
      <w:rFonts w:ascii="Verdana" w:hAnsi="Verdana" w:cs="Verdana"/>
      <w:i/>
      <w:iCs/>
      <w:sz w:val="18"/>
      <w:szCs w:val="18"/>
      <w:lang w:eastAsia="en-US"/>
    </w:rPr>
  </w:style>
  <w:style w:type="paragraph" w:customStyle="1" w:styleId="small">
    <w:name w:val="small"/>
    <w:basedOn w:val="a3"/>
    <w:uiPriority w:val="99"/>
    <w:qFormat/>
    <w:rsid w:val="005C4C45"/>
    <w:pPr>
      <w:suppressAutoHyphens w:val="0"/>
      <w:spacing w:after="150"/>
      <w:ind w:firstLine="0"/>
      <w:jc w:val="left"/>
    </w:pPr>
    <w:rPr>
      <w:rFonts w:ascii="Arial" w:hAnsi="Arial" w:cs="Arial"/>
      <w:sz w:val="18"/>
      <w:szCs w:val="18"/>
      <w:lang w:eastAsia="en-US"/>
    </w:rPr>
  </w:style>
  <w:style w:type="paragraph" w:customStyle="1" w:styleId="minitext">
    <w:name w:val="minitext"/>
    <w:basedOn w:val="a3"/>
    <w:uiPriority w:val="99"/>
    <w:qFormat/>
    <w:rsid w:val="005C4C45"/>
    <w:pPr>
      <w:suppressAutoHyphens w:val="0"/>
      <w:spacing w:after="150"/>
      <w:ind w:firstLine="0"/>
      <w:jc w:val="left"/>
    </w:pPr>
    <w:rPr>
      <w:rFonts w:ascii="Arial" w:hAnsi="Arial" w:cs="Arial"/>
      <w:sz w:val="18"/>
      <w:szCs w:val="18"/>
      <w:lang w:eastAsia="en-US"/>
    </w:rPr>
  </w:style>
  <w:style w:type="paragraph" w:customStyle="1" w:styleId="micro">
    <w:name w:val="micro"/>
    <w:basedOn w:val="a3"/>
    <w:uiPriority w:val="99"/>
    <w:qFormat/>
    <w:rsid w:val="005C4C45"/>
    <w:pPr>
      <w:suppressAutoHyphens w:val="0"/>
      <w:spacing w:after="150"/>
      <w:ind w:firstLine="0"/>
      <w:jc w:val="left"/>
    </w:pPr>
    <w:rPr>
      <w:rFonts w:ascii="Arial" w:hAnsi="Arial" w:cs="Arial"/>
      <w:sz w:val="17"/>
      <w:szCs w:val="17"/>
      <w:lang w:eastAsia="en-US"/>
    </w:rPr>
  </w:style>
  <w:style w:type="paragraph" w:customStyle="1" w:styleId="grande">
    <w:name w:val="grande"/>
    <w:basedOn w:val="a3"/>
    <w:uiPriority w:val="99"/>
    <w:qFormat/>
    <w:rsid w:val="005C4C45"/>
    <w:pPr>
      <w:suppressAutoHyphens w:val="0"/>
      <w:spacing w:after="150"/>
      <w:ind w:firstLine="0"/>
      <w:jc w:val="left"/>
    </w:pPr>
    <w:rPr>
      <w:rFonts w:ascii="Arial" w:hAnsi="Arial" w:cs="Arial"/>
      <w:sz w:val="21"/>
      <w:szCs w:val="21"/>
      <w:lang w:eastAsia="en-US"/>
    </w:rPr>
  </w:style>
  <w:style w:type="paragraph" w:customStyle="1" w:styleId="error">
    <w:name w:val="error"/>
    <w:basedOn w:val="a3"/>
    <w:uiPriority w:val="99"/>
    <w:qFormat/>
    <w:rsid w:val="005C4C45"/>
    <w:pPr>
      <w:suppressAutoHyphens w:val="0"/>
      <w:spacing w:after="150"/>
      <w:ind w:firstLine="0"/>
      <w:jc w:val="left"/>
    </w:pPr>
    <w:rPr>
      <w:rFonts w:ascii="Arial" w:hAnsi="Arial" w:cs="Arial"/>
      <w:color w:val="FF000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ind w:firstLine="0"/>
      <w:jc w:val="left"/>
    </w:pPr>
    <w:rPr>
      <w:rFonts w:ascii="Arial" w:hAnsi="Arial" w:cs="Arial"/>
      <w:color w:val="222222"/>
      <w:lang w:eastAsia="en-US"/>
    </w:rPr>
  </w:style>
  <w:style w:type="paragraph" w:customStyle="1" w:styleId="selected">
    <w:name w:val="selected"/>
    <w:basedOn w:val="a3"/>
    <w:uiPriority w:val="99"/>
    <w:qFormat/>
    <w:rsid w:val="005C4C45"/>
    <w:pPr>
      <w:suppressAutoHyphens w:val="0"/>
      <w:spacing w:after="150"/>
      <w:ind w:firstLine="0"/>
      <w:jc w:val="left"/>
    </w:pPr>
    <w:rPr>
      <w:rFonts w:ascii="Arial" w:hAnsi="Arial" w:cs="Arial"/>
      <w:color w:val="983402"/>
      <w:lang w:eastAsia="en-US"/>
    </w:rPr>
  </w:style>
  <w:style w:type="paragraph" w:customStyle="1" w:styleId="centertextblocks">
    <w:name w:val="center_text_blocks"/>
    <w:basedOn w:val="a3"/>
    <w:uiPriority w:val="99"/>
    <w:qFormat/>
    <w:rsid w:val="005C4C45"/>
    <w:pPr>
      <w:suppressAutoHyphens w:val="0"/>
      <w:spacing w:before="300" w:after="300"/>
      <w:ind w:firstLine="0"/>
      <w:jc w:val="left"/>
    </w:pPr>
    <w:rPr>
      <w:rFonts w:ascii="Arial" w:hAnsi="Arial" w:cs="Arial"/>
      <w:lang w:eastAsia="en-US"/>
    </w:rPr>
  </w:style>
  <w:style w:type="paragraph" w:customStyle="1" w:styleId="anonse">
    <w:name w:val="anonse"/>
    <w:basedOn w:val="a3"/>
    <w:uiPriority w:val="99"/>
    <w:qFormat/>
    <w:rsid w:val="005C4C45"/>
    <w:pPr>
      <w:suppressAutoHyphens w:val="0"/>
      <w:spacing w:after="105"/>
      <w:ind w:firstLine="0"/>
      <w:jc w:val="left"/>
    </w:pPr>
    <w:rPr>
      <w:rFonts w:ascii="Arial" w:hAnsi="Arial" w:cs="Arial"/>
      <w:color w:val="444444"/>
      <w:sz w:val="18"/>
      <w:szCs w:val="18"/>
      <w:lang w:eastAsia="en-US"/>
    </w:rPr>
  </w:style>
  <w:style w:type="paragraph" w:customStyle="1" w:styleId="listitems">
    <w:name w:val="list_items"/>
    <w:basedOn w:val="a3"/>
    <w:uiPriority w:val="99"/>
    <w:qFormat/>
    <w:rsid w:val="005C4C45"/>
    <w:pPr>
      <w:suppressAutoHyphens w:val="0"/>
      <w:spacing w:before="150" w:after="150"/>
      <w:ind w:firstLine="0"/>
      <w:jc w:val="left"/>
    </w:pPr>
    <w:rPr>
      <w:rFonts w:ascii="Arial" w:hAnsi="Arial" w:cs="Arial"/>
      <w:lang w:eastAsia="en-US"/>
    </w:rPr>
  </w:style>
  <w:style w:type="paragraph" w:customStyle="1" w:styleId="trigger">
    <w:name w:val="trigger"/>
    <w:basedOn w:val="a3"/>
    <w:uiPriority w:val="99"/>
    <w:qFormat/>
    <w:rsid w:val="005C4C45"/>
    <w:pPr>
      <w:suppressAutoHyphens w:val="0"/>
      <w:spacing w:after="150"/>
      <w:ind w:firstLine="0"/>
      <w:jc w:val="left"/>
    </w:pPr>
    <w:rPr>
      <w:rFonts w:ascii="Arial" w:hAnsi="Arial" w:cs="Arial"/>
      <w:lang w:eastAsia="en-US"/>
    </w:rPr>
  </w:style>
  <w:style w:type="paragraph" w:customStyle="1" w:styleId="dashed">
    <w:name w:val="dashed"/>
    <w:basedOn w:val="a3"/>
    <w:uiPriority w:val="99"/>
    <w:qFormat/>
    <w:rsid w:val="005C4C45"/>
    <w:pPr>
      <w:pBdr>
        <w:bottom w:val="dashed" w:sz="6" w:space="0" w:color="auto"/>
      </w:pBdr>
      <w:suppressAutoHyphens w:val="0"/>
      <w:spacing w:after="150"/>
      <w:ind w:firstLine="0"/>
      <w:jc w:val="left"/>
    </w:pPr>
    <w:rPr>
      <w:rFonts w:ascii="Arial" w:hAnsi="Arial" w:cs="Arial"/>
      <w:lang w:eastAsia="en-US"/>
    </w:rPr>
  </w:style>
  <w:style w:type="paragraph" w:customStyle="1" w:styleId="triggers">
    <w:name w:val="triggers"/>
    <w:basedOn w:val="a3"/>
    <w:uiPriority w:val="99"/>
    <w:qFormat/>
    <w:rsid w:val="005C4C45"/>
    <w:pPr>
      <w:suppressAutoHyphens w:val="0"/>
      <w:spacing w:after="150"/>
      <w:ind w:firstLine="0"/>
      <w:jc w:val="left"/>
    </w:pPr>
    <w:rPr>
      <w:rFonts w:ascii="Arial" w:hAnsi="Arial" w:cs="Arial"/>
      <w:lang w:eastAsia="en-US"/>
    </w:rPr>
  </w:style>
  <w:style w:type="paragraph" w:customStyle="1" w:styleId="floatleft">
    <w:name w:val="float_left"/>
    <w:basedOn w:val="a3"/>
    <w:uiPriority w:val="99"/>
    <w:qFormat/>
    <w:rsid w:val="005C4C45"/>
    <w:pPr>
      <w:suppressAutoHyphens w:val="0"/>
      <w:spacing w:before="75" w:after="75"/>
      <w:ind w:right="75" w:firstLine="0"/>
      <w:jc w:val="left"/>
    </w:pPr>
    <w:rPr>
      <w:rFonts w:ascii="Arial" w:hAnsi="Arial" w:cs="Arial"/>
      <w:lang w:eastAsia="en-US"/>
    </w:rPr>
  </w:style>
  <w:style w:type="paragraph" w:customStyle="1" w:styleId="dirbody">
    <w:name w:val="dir_body"/>
    <w:basedOn w:val="a3"/>
    <w:uiPriority w:val="99"/>
    <w:qFormat/>
    <w:rsid w:val="005C4C45"/>
    <w:pPr>
      <w:suppressAutoHyphens w:val="0"/>
      <w:spacing w:before="300" w:after="75"/>
      <w:ind w:left="75" w:firstLine="0"/>
      <w:jc w:val="left"/>
    </w:pPr>
    <w:rPr>
      <w:rFonts w:ascii="Arial" w:hAnsi="Arial" w:cs="Arial"/>
      <w:lang w:eastAsia="en-US"/>
    </w:rPr>
  </w:style>
  <w:style w:type="paragraph" w:customStyle="1" w:styleId="dir">
    <w:name w:val="dir"/>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awardsyear">
    <w:name w:val="awards_year"/>
    <w:basedOn w:val="a3"/>
    <w:uiPriority w:val="99"/>
    <w:qFormat/>
    <w:rsid w:val="005C4C45"/>
    <w:pPr>
      <w:suppressAutoHyphens w:val="0"/>
      <w:spacing w:before="525" w:after="75"/>
      <w:ind w:firstLine="0"/>
      <w:jc w:val="center"/>
    </w:pPr>
    <w:rPr>
      <w:rFonts w:ascii="Arial" w:hAnsi="Arial" w:cs="Arial"/>
      <w:b/>
      <w:bCs/>
      <w:sz w:val="21"/>
      <w:szCs w:val="21"/>
      <w:lang w:eastAsia="en-US"/>
    </w:rPr>
  </w:style>
  <w:style w:type="paragraph" w:customStyle="1" w:styleId="awardstd">
    <w:name w:val="awards_td"/>
    <w:basedOn w:val="a3"/>
    <w:uiPriority w:val="99"/>
    <w:qFormat/>
    <w:rsid w:val="005C4C45"/>
    <w:pPr>
      <w:suppressAutoHyphens w:val="0"/>
      <w:spacing w:after="150"/>
      <w:ind w:firstLine="0"/>
      <w:jc w:val="left"/>
    </w:pPr>
    <w:rPr>
      <w:rFonts w:ascii="Arial" w:hAnsi="Arial" w:cs="Arial"/>
      <w:lang w:eastAsia="en-US"/>
    </w:rPr>
  </w:style>
  <w:style w:type="paragraph" w:customStyle="1" w:styleId="awardname">
    <w:name w:val="award_name"/>
    <w:basedOn w:val="a3"/>
    <w:uiPriority w:val="99"/>
    <w:qFormat/>
    <w:rsid w:val="005C4C45"/>
    <w:pPr>
      <w:suppressAutoHyphens w:val="0"/>
      <w:spacing w:before="105" w:after="105"/>
      <w:ind w:firstLine="0"/>
      <w:jc w:val="left"/>
    </w:pPr>
    <w:rPr>
      <w:rFonts w:ascii="Arial" w:hAnsi="Arial" w:cs="Arial"/>
      <w:i/>
      <w:iCs/>
      <w:color w:val="FF0000"/>
      <w:lang w:eastAsia="en-US"/>
    </w:rPr>
  </w:style>
  <w:style w:type="paragraph" w:customStyle="1" w:styleId="awardevent">
    <w:name w:val="award_event"/>
    <w:basedOn w:val="a3"/>
    <w:uiPriority w:val="99"/>
    <w:qFormat/>
    <w:rsid w:val="005C4C45"/>
    <w:pPr>
      <w:suppressAutoHyphens w:val="0"/>
      <w:spacing w:after="105"/>
      <w:ind w:firstLine="0"/>
      <w:jc w:val="left"/>
    </w:pPr>
    <w:rPr>
      <w:rFonts w:ascii="Arial" w:hAnsi="Arial" w:cs="Arial"/>
      <w:b/>
      <w:bCs/>
      <w:lang w:eastAsia="en-US"/>
    </w:rPr>
  </w:style>
  <w:style w:type="paragraph" w:customStyle="1" w:styleId="awardurl">
    <w:name w:val="award_url"/>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m-tab">
    <w:name w:val="m-tab"/>
    <w:basedOn w:val="a3"/>
    <w:uiPriority w:val="99"/>
    <w:qFormat/>
    <w:rsid w:val="005C4C45"/>
    <w:pPr>
      <w:suppressAutoHyphens w:val="0"/>
      <w:spacing w:after="150"/>
      <w:ind w:firstLine="0"/>
      <w:jc w:val="left"/>
    </w:pPr>
    <w:rPr>
      <w:rFonts w:ascii="Arial" w:hAnsi="Arial" w:cs="Arial"/>
      <w:lang w:eastAsia="en-US"/>
    </w:rPr>
  </w:style>
  <w:style w:type="paragraph" w:customStyle="1" w:styleId="contextbanner">
    <w:name w:val="context_banner"/>
    <w:basedOn w:val="a3"/>
    <w:uiPriority w:val="99"/>
    <w:qFormat/>
    <w:rsid w:val="005C4C45"/>
    <w:pPr>
      <w:suppressAutoHyphens w:val="0"/>
      <w:spacing w:before="150" w:after="150"/>
      <w:ind w:firstLine="0"/>
      <w:jc w:val="center"/>
    </w:pPr>
    <w:rPr>
      <w:rFonts w:ascii="Arial" w:hAnsi="Arial" w:cs="Arial"/>
      <w:lang w:eastAsia="en-US"/>
    </w:rPr>
  </w:style>
  <w:style w:type="paragraph" w:customStyle="1" w:styleId="block">
    <w:name w:val="block"/>
    <w:basedOn w:val="a3"/>
    <w:uiPriority w:val="99"/>
    <w:qFormat/>
    <w:rsid w:val="005C4C45"/>
    <w:pPr>
      <w:suppressAutoHyphens w:val="0"/>
      <w:spacing w:after="90"/>
      <w:ind w:firstLine="0"/>
      <w:jc w:val="left"/>
    </w:pPr>
    <w:rPr>
      <w:rFonts w:ascii="Arial" w:hAnsi="Arial" w:cs="Arial"/>
      <w:lang w:eastAsia="en-US"/>
    </w:rPr>
  </w:style>
  <w:style w:type="paragraph" w:customStyle="1" w:styleId="adv">
    <w:name w:val="adv"/>
    <w:basedOn w:val="a3"/>
    <w:uiPriority w:val="99"/>
    <w:qFormat/>
    <w:rsid w:val="005C4C45"/>
    <w:pPr>
      <w:suppressAutoHyphens w:val="0"/>
      <w:spacing w:after="90"/>
      <w:ind w:firstLine="0"/>
      <w:jc w:val="left"/>
    </w:pPr>
    <w:rPr>
      <w:rFonts w:ascii="Arial" w:hAnsi="Arial" w:cs="Arial"/>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ind w:firstLine="0"/>
      <w:jc w:val="left"/>
    </w:pPr>
    <w:rPr>
      <w:rFonts w:ascii="Arial" w:hAnsi="Arial" w:cs="Arial"/>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ind w:firstLine="0"/>
      <w:jc w:val="left"/>
    </w:pPr>
    <w:rPr>
      <w:rFonts w:ascii="Arial" w:hAnsi="Arial" w:cs="Arial"/>
      <w:lang w:eastAsia="en-US"/>
    </w:rPr>
  </w:style>
  <w:style w:type="paragraph" w:customStyle="1" w:styleId="bodypadding">
    <w:name w:val="body_padding"/>
    <w:basedOn w:val="a3"/>
    <w:uiPriority w:val="99"/>
    <w:qFormat/>
    <w:rsid w:val="005C4C45"/>
    <w:pPr>
      <w:suppressAutoHyphens w:val="0"/>
      <w:spacing w:after="150"/>
      <w:ind w:firstLine="0"/>
      <w:jc w:val="left"/>
    </w:pPr>
    <w:rPr>
      <w:rFonts w:ascii="Arial" w:hAnsi="Arial" w:cs="Arial"/>
      <w:lang w:eastAsia="en-US"/>
    </w:rPr>
  </w:style>
  <w:style w:type="paragraph" w:customStyle="1" w:styleId="top-bl">
    <w:name w:val="top-bl"/>
    <w:basedOn w:val="a3"/>
    <w:uiPriority w:val="99"/>
    <w:qFormat/>
    <w:rsid w:val="005C4C45"/>
    <w:pPr>
      <w:suppressAutoHyphens w:val="0"/>
      <w:spacing w:after="45"/>
      <w:ind w:firstLine="0"/>
      <w:jc w:val="left"/>
    </w:pPr>
    <w:rPr>
      <w:rFonts w:ascii="Arial" w:hAnsi="Arial" w:cs="Arial"/>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ind w:firstLine="0"/>
      <w:jc w:val="left"/>
    </w:pPr>
    <w:rPr>
      <w:rFonts w:ascii="Arial" w:hAnsi="Arial" w:cs="Arial"/>
      <w:lang w:eastAsia="en-US"/>
    </w:rPr>
  </w:style>
  <w:style w:type="paragraph" w:customStyle="1" w:styleId="offsite">
    <w:name w:val="offsite"/>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wraper">
    <w:name w:val="wraper"/>
    <w:basedOn w:val="a3"/>
    <w:uiPriority w:val="99"/>
    <w:qFormat/>
    <w:rsid w:val="005C4C45"/>
    <w:pPr>
      <w:suppressAutoHyphens w:val="0"/>
      <w:spacing w:after="150"/>
      <w:ind w:firstLine="0"/>
      <w:jc w:val="left"/>
    </w:pPr>
    <w:rPr>
      <w:rFonts w:ascii="Arial" w:hAnsi="Arial" w:cs="Arial"/>
      <w:lang w:eastAsia="en-US"/>
    </w:rPr>
  </w:style>
  <w:style w:type="paragraph" w:customStyle="1" w:styleId="zeropixel">
    <w:name w:val="zeropixel"/>
    <w:basedOn w:val="a3"/>
    <w:uiPriority w:val="99"/>
    <w:qFormat/>
    <w:rsid w:val="005C4C45"/>
    <w:pPr>
      <w:suppressAutoHyphens w:val="0"/>
      <w:spacing w:after="150"/>
      <w:ind w:firstLine="0"/>
      <w:jc w:val="left"/>
    </w:pPr>
    <w:rPr>
      <w:rFonts w:ascii="Arial" w:hAnsi="Arial" w:cs="Arial"/>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ind w:firstLine="0"/>
      <w:jc w:val="left"/>
    </w:pPr>
    <w:rPr>
      <w:rFonts w:ascii="Arial" w:hAnsi="Arial" w:cs="Arial"/>
      <w:lang w:eastAsia="en-US"/>
    </w:rPr>
  </w:style>
  <w:style w:type="paragraph" w:customStyle="1" w:styleId="realtyinner">
    <w:name w:val="realty_inner"/>
    <w:basedOn w:val="a3"/>
    <w:uiPriority w:val="99"/>
    <w:qFormat/>
    <w:rsid w:val="005C4C45"/>
    <w:pPr>
      <w:suppressAutoHyphens w:val="0"/>
      <w:spacing w:after="150"/>
      <w:ind w:firstLine="0"/>
      <w:jc w:val="left"/>
    </w:pPr>
    <w:rPr>
      <w:rFonts w:ascii="Arial" w:hAnsi="Arial" w:cs="Arial"/>
      <w:lang w:eastAsia="en-US"/>
    </w:rPr>
  </w:style>
  <w:style w:type="paragraph" w:customStyle="1" w:styleId="semihidden">
    <w:name w:val="semihidden"/>
    <w:basedOn w:val="a3"/>
    <w:uiPriority w:val="99"/>
    <w:qFormat/>
    <w:rsid w:val="005C4C45"/>
    <w:pPr>
      <w:suppressAutoHyphens w:val="0"/>
      <w:spacing w:after="150"/>
      <w:ind w:firstLine="0"/>
      <w:jc w:val="left"/>
    </w:pPr>
    <w:rPr>
      <w:rFonts w:ascii="Arial" w:hAnsi="Arial" w:cs="Arial"/>
      <w:vanish/>
      <w:lang w:eastAsia="en-US"/>
    </w:rPr>
  </w:style>
  <w:style w:type="paragraph" w:customStyle="1" w:styleId="expand">
    <w:name w:val="expand"/>
    <w:basedOn w:val="a3"/>
    <w:uiPriority w:val="99"/>
    <w:qFormat/>
    <w:rsid w:val="005C4C45"/>
    <w:pPr>
      <w:suppressAutoHyphens w:val="0"/>
      <w:spacing w:after="150"/>
      <w:ind w:firstLine="0"/>
      <w:jc w:val="left"/>
    </w:pPr>
    <w:rPr>
      <w:rFonts w:ascii="Arial" w:hAnsi="Arial" w:cs="Arial"/>
      <w:b/>
      <w:bCs/>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ind w:firstLine="0"/>
      <w:jc w:val="left"/>
    </w:pPr>
    <w:rPr>
      <w:rFonts w:ascii="Arial" w:hAnsi="Arial" w:cs="Arial"/>
      <w:lang w:eastAsia="en-US"/>
    </w:rPr>
  </w:style>
  <w:style w:type="paragraph" w:customStyle="1" w:styleId="minipoll">
    <w:name w:val="minipoll"/>
    <w:basedOn w:val="a3"/>
    <w:uiPriority w:val="99"/>
    <w:qFormat/>
    <w:rsid w:val="005C4C45"/>
    <w:pPr>
      <w:suppressAutoHyphens w:val="0"/>
      <w:spacing w:after="150"/>
      <w:ind w:firstLine="0"/>
      <w:jc w:val="left"/>
    </w:pPr>
    <w:rPr>
      <w:rFonts w:ascii="Arial" w:hAnsi="Arial" w:cs="Arial"/>
      <w:lang w:eastAsia="en-US"/>
    </w:rPr>
  </w:style>
  <w:style w:type="paragraph" w:customStyle="1" w:styleId="dot">
    <w:name w:val="dot"/>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hotarrow">
    <w:name w:val="hot_arrow"/>
    <w:basedOn w:val="a3"/>
    <w:uiPriority w:val="99"/>
    <w:qFormat/>
    <w:rsid w:val="005C4C45"/>
    <w:pPr>
      <w:suppressAutoHyphens w:val="0"/>
      <w:spacing w:after="150"/>
      <w:ind w:firstLine="0"/>
      <w:jc w:val="left"/>
    </w:pPr>
    <w:rPr>
      <w:rFonts w:ascii="Arial" w:hAnsi="Arial" w:cs="Arial"/>
      <w:lang w:eastAsia="en-US"/>
    </w:rPr>
  </w:style>
  <w:style w:type="paragraph" w:customStyle="1" w:styleId="no-dot">
    <w:name w:val="no-dot"/>
    <w:basedOn w:val="a3"/>
    <w:uiPriority w:val="99"/>
    <w:qFormat/>
    <w:rsid w:val="005C4C45"/>
    <w:pPr>
      <w:suppressAutoHyphens w:val="0"/>
      <w:spacing w:after="150"/>
      <w:ind w:firstLine="0"/>
      <w:jc w:val="left"/>
    </w:pPr>
    <w:rPr>
      <w:rFonts w:ascii="Arial" w:hAnsi="Arial" w:cs="Arial"/>
      <w:lang w:eastAsia="en-US"/>
    </w:rPr>
  </w:style>
  <w:style w:type="paragraph" w:customStyle="1" w:styleId="normalspan">
    <w:name w:val="normalspan"/>
    <w:basedOn w:val="a3"/>
    <w:uiPriority w:val="99"/>
    <w:qFormat/>
    <w:rsid w:val="005C4C45"/>
    <w:pPr>
      <w:suppressAutoHyphens w:val="0"/>
      <w:spacing w:after="150"/>
      <w:ind w:firstLine="0"/>
      <w:jc w:val="left"/>
    </w:pPr>
    <w:rPr>
      <w:rFonts w:ascii="Arial" w:hAnsi="Arial" w:cs="Arial"/>
      <w:color w:val="444444"/>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ind w:left="-75" w:right="-75" w:firstLine="0"/>
      <w:jc w:val="left"/>
    </w:pPr>
    <w:rPr>
      <w:rFonts w:ascii="Arial" w:hAnsi="Arial" w:cs="Arial"/>
      <w:lang w:eastAsia="en-US"/>
    </w:rPr>
  </w:style>
  <w:style w:type="paragraph" w:customStyle="1" w:styleId="overflow">
    <w:name w:val="overflow"/>
    <w:basedOn w:val="a3"/>
    <w:uiPriority w:val="99"/>
    <w:qFormat/>
    <w:rsid w:val="005C4C45"/>
    <w:pPr>
      <w:suppressAutoHyphens w:val="0"/>
      <w:spacing w:after="150"/>
      <w:ind w:firstLine="0"/>
      <w:jc w:val="left"/>
    </w:pPr>
    <w:rPr>
      <w:rFonts w:ascii="Arial" w:hAnsi="Arial" w:cs="Arial"/>
      <w:lang w:eastAsia="en-US"/>
    </w:rPr>
  </w:style>
  <w:style w:type="paragraph" w:customStyle="1" w:styleId="topborder">
    <w:name w:val="topborder"/>
    <w:basedOn w:val="a3"/>
    <w:uiPriority w:val="99"/>
    <w:qFormat/>
    <w:rsid w:val="005C4C45"/>
    <w:pPr>
      <w:pBdr>
        <w:top w:val="single" w:sz="6" w:space="0" w:color="FFFFFF"/>
      </w:pBdr>
      <w:suppressAutoHyphens w:val="0"/>
      <w:spacing w:after="150"/>
      <w:ind w:firstLine="0"/>
      <w:jc w:val="left"/>
    </w:pPr>
    <w:rPr>
      <w:rFonts w:ascii="Arial" w:hAnsi="Arial" w:cs="Arial"/>
      <w:lang w:eastAsia="en-US"/>
    </w:rPr>
  </w:style>
  <w:style w:type="paragraph" w:customStyle="1" w:styleId="socialbuttons">
    <w:name w:val="socialbuttons"/>
    <w:basedOn w:val="a3"/>
    <w:uiPriority w:val="99"/>
    <w:qFormat/>
    <w:rsid w:val="005C4C45"/>
    <w:pPr>
      <w:suppressAutoHyphens w:val="0"/>
      <w:spacing w:before="225" w:after="225"/>
      <w:ind w:firstLine="0"/>
      <w:jc w:val="center"/>
    </w:pPr>
    <w:rPr>
      <w:rFonts w:ascii="Arial" w:hAnsi="Arial" w:cs="Arial"/>
      <w:sz w:val="17"/>
      <w:szCs w:val="17"/>
      <w:lang w:eastAsia="en-US"/>
    </w:rPr>
  </w:style>
  <w:style w:type="paragraph" w:customStyle="1" w:styleId="facebookbuttonbig">
    <w:name w:val="facebook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vkbuttonbig">
    <w:name w:val="vk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twitterbuttonbig">
    <w:name w:val="twitter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buttonbig">
    <w:name w:val="odnoklassniki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inlineblock">
    <w:name w:val="inlineblock"/>
    <w:basedOn w:val="a3"/>
    <w:uiPriority w:val="99"/>
    <w:qFormat/>
    <w:rsid w:val="005C4C45"/>
    <w:pPr>
      <w:suppressAutoHyphens w:val="0"/>
      <w:spacing w:after="150"/>
      <w:ind w:firstLine="0"/>
      <w:jc w:val="left"/>
    </w:pPr>
    <w:rPr>
      <w:rFonts w:ascii="Arial" w:hAnsi="Arial" w:cs="Arial"/>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ind w:left="270" w:firstLine="0"/>
      <w:jc w:val="left"/>
    </w:pPr>
    <w:rPr>
      <w:rFonts w:ascii="Arial" w:hAnsi="Arial" w:cs="Arial"/>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ind w:left="150" w:right="150" w:firstLine="0"/>
      <w:jc w:val="left"/>
    </w:pPr>
    <w:rPr>
      <w:rFonts w:ascii="Arial" w:hAnsi="Arial" w:cs="Arial"/>
      <w:lang w:eastAsia="en-US"/>
    </w:rPr>
  </w:style>
  <w:style w:type="paragraph" w:customStyle="1" w:styleId="teaser">
    <w:name w:val="teaser"/>
    <w:basedOn w:val="a3"/>
    <w:uiPriority w:val="99"/>
    <w:qFormat/>
    <w:rsid w:val="005C4C45"/>
    <w:pPr>
      <w:suppressAutoHyphens w:val="0"/>
      <w:spacing w:after="150"/>
      <w:ind w:firstLine="0"/>
      <w:jc w:val="left"/>
    </w:pPr>
    <w:rPr>
      <w:rFonts w:ascii="Arial" w:hAnsi="Arial" w:cs="Arial"/>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ind w:firstLine="0"/>
      <w:jc w:val="left"/>
    </w:pPr>
    <w:rPr>
      <w:rFonts w:ascii="Arial" w:hAnsi="Arial" w:cs="Arial"/>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ind w:firstLine="0"/>
      <w:jc w:val="left"/>
    </w:pPr>
    <w:rPr>
      <w:rFonts w:ascii="Arial" w:hAnsi="Arial" w:cs="Arial"/>
      <w:vanish/>
      <w:lang w:eastAsia="en-US"/>
    </w:rPr>
  </w:style>
  <w:style w:type="paragraph" w:customStyle="1" w:styleId="links-block">
    <w:name w:val="links-block"/>
    <w:basedOn w:val="a3"/>
    <w:uiPriority w:val="99"/>
    <w:qFormat/>
    <w:rsid w:val="005C4C45"/>
    <w:pPr>
      <w:suppressAutoHyphens w:val="0"/>
      <w:spacing w:after="150"/>
      <w:ind w:firstLine="0"/>
      <w:jc w:val="left"/>
    </w:pPr>
    <w:rPr>
      <w:rFonts w:ascii="Arial" w:hAnsi="Arial" w:cs="Arial"/>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ind w:left="-75" w:right="-75" w:firstLine="0"/>
      <w:jc w:val="left"/>
    </w:pPr>
    <w:rPr>
      <w:rFonts w:ascii="Arial" w:hAnsi="Arial" w:cs="Arial"/>
      <w:lang w:eastAsia="en-US"/>
    </w:rPr>
  </w:style>
  <w:style w:type="paragraph" w:customStyle="1" w:styleId="letters">
    <w:name w:val="letters"/>
    <w:basedOn w:val="a3"/>
    <w:uiPriority w:val="99"/>
    <w:qFormat/>
    <w:rsid w:val="005C4C45"/>
    <w:pPr>
      <w:suppressAutoHyphens w:val="0"/>
      <w:spacing w:before="75" w:after="75"/>
      <w:ind w:firstLine="0"/>
      <w:jc w:val="center"/>
    </w:pPr>
    <w:rPr>
      <w:rFonts w:ascii="Arial" w:hAnsi="Arial" w:cs="Arial"/>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ind w:left="122" w:right="122" w:firstLine="0"/>
      <w:jc w:val="left"/>
    </w:pPr>
    <w:rPr>
      <w:rFonts w:ascii="Arial" w:hAnsi="Arial" w:cs="Arial"/>
      <w:lang w:eastAsia="en-US"/>
    </w:rPr>
  </w:style>
  <w:style w:type="paragraph" w:customStyle="1" w:styleId="subcol">
    <w:name w:val="subcol"/>
    <w:basedOn w:val="a3"/>
    <w:uiPriority w:val="99"/>
    <w:qFormat/>
    <w:rsid w:val="005C4C45"/>
    <w:pPr>
      <w:suppressAutoHyphens w:val="0"/>
      <w:spacing w:before="15" w:after="75"/>
      <w:ind w:firstLine="0"/>
      <w:jc w:val="left"/>
    </w:pPr>
    <w:rPr>
      <w:rFonts w:ascii="Arial" w:hAnsi="Arial" w:cs="Arial"/>
      <w:lang w:eastAsia="en-US"/>
    </w:rPr>
  </w:style>
  <w:style w:type="paragraph" w:customStyle="1" w:styleId="index-selectbox">
    <w:name w:val="index-selectbox"/>
    <w:basedOn w:val="a3"/>
    <w:uiPriority w:val="99"/>
    <w:qFormat/>
    <w:rsid w:val="005C4C45"/>
    <w:pPr>
      <w:suppressAutoHyphens w:val="0"/>
      <w:spacing w:before="75" w:after="150"/>
      <w:ind w:left="75" w:right="75" w:firstLine="0"/>
      <w:jc w:val="left"/>
    </w:pPr>
    <w:rPr>
      <w:rFonts w:ascii="Arial" w:hAnsi="Arial" w:cs="Arial"/>
      <w:color w:val="555555"/>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ind w:left="75" w:right="75" w:firstLine="0"/>
      <w:jc w:val="left"/>
    </w:pPr>
    <w:rPr>
      <w:rFonts w:ascii="Arial" w:hAnsi="Arial" w:cs="Arial"/>
      <w:color w:val="666666"/>
      <w:lang w:eastAsia="en-US"/>
    </w:rPr>
  </w:style>
  <w:style w:type="paragraph" w:customStyle="1" w:styleId="active-trigger">
    <w:name w:val="active-trigger"/>
    <w:basedOn w:val="a3"/>
    <w:uiPriority w:val="99"/>
    <w:qFormat/>
    <w:rsid w:val="005C4C45"/>
    <w:pPr>
      <w:shd w:val="clear" w:color="auto" w:fill="666666"/>
      <w:suppressAutoHyphens w:val="0"/>
      <w:ind w:firstLine="0"/>
      <w:jc w:val="left"/>
    </w:pPr>
    <w:rPr>
      <w:rFonts w:ascii="Arial" w:hAnsi="Arial" w:cs="Arial"/>
      <w:color w:val="FFFFFF"/>
      <w:lang w:eastAsia="en-US"/>
    </w:rPr>
  </w:style>
  <w:style w:type="paragraph" w:customStyle="1" w:styleId="metroline">
    <w:name w:val="metroline"/>
    <w:basedOn w:val="a3"/>
    <w:uiPriority w:val="99"/>
    <w:qFormat/>
    <w:rsid w:val="005C4C45"/>
    <w:pPr>
      <w:suppressAutoHyphens w:val="0"/>
      <w:spacing w:after="150"/>
      <w:ind w:firstLine="0"/>
      <w:jc w:val="left"/>
    </w:pPr>
    <w:rPr>
      <w:rFonts w:ascii="Arial" w:hAnsi="Arial" w:cs="Arial"/>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ind w:firstLine="0"/>
      <w:jc w:val="left"/>
    </w:pPr>
    <w:rPr>
      <w:rFonts w:ascii="Arial" w:hAnsi="Arial" w:cs="Arial"/>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sz w:val="21"/>
      <w:szCs w:val="21"/>
      <w:lang w:eastAsia="en-US"/>
    </w:rPr>
  </w:style>
  <w:style w:type="paragraph" w:customStyle="1" w:styleId="btn-large">
    <w:name w:val="btn-large"/>
    <w:basedOn w:val="a3"/>
    <w:uiPriority w:val="99"/>
    <w:qFormat/>
    <w:rsid w:val="005C4C45"/>
    <w:pPr>
      <w:suppressAutoHyphens w:val="0"/>
      <w:spacing w:after="150"/>
      <w:ind w:firstLine="0"/>
      <w:jc w:val="left"/>
    </w:pPr>
    <w:rPr>
      <w:rFonts w:ascii="Arial" w:hAnsi="Arial" w:cs="Arial"/>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sz w:val="17"/>
      <w:szCs w:val="17"/>
      <w:lang w:eastAsia="en-US"/>
    </w:rPr>
  </w:style>
  <w:style w:type="paragraph" w:customStyle="1" w:styleId="btn-block">
    <w:name w:val="btn-block"/>
    <w:basedOn w:val="a3"/>
    <w:uiPriority w:val="99"/>
    <w:qFormat/>
    <w:rsid w:val="005C4C45"/>
    <w:pPr>
      <w:suppressAutoHyphens w:val="0"/>
      <w:spacing w:after="150"/>
      <w:ind w:firstLine="0"/>
      <w:jc w:val="left"/>
    </w:pPr>
    <w:rPr>
      <w:rFonts w:ascii="Arial" w:hAnsi="Arial" w:cs="Arial"/>
      <w:lang w:eastAsia="en-US"/>
    </w:rPr>
  </w:style>
  <w:style w:type="paragraph" w:customStyle="1" w:styleId="btn-primary">
    <w:name w:val="btn-primary"/>
    <w:basedOn w:val="a3"/>
    <w:uiPriority w:val="99"/>
    <w:qFormat/>
    <w:rsid w:val="005C4C45"/>
    <w:pPr>
      <w:shd w:val="clear" w:color="auto" w:fill="006DCC"/>
      <w:suppressAutoHyphens w:val="0"/>
      <w:spacing w:after="150"/>
      <w:ind w:firstLine="0"/>
      <w:jc w:val="left"/>
    </w:pPr>
    <w:rPr>
      <w:rFonts w:ascii="Arial" w:hAnsi="Arial" w:cs="Arial"/>
      <w:color w:val="FFFFFF"/>
      <w:lang w:eastAsia="en-US"/>
    </w:rPr>
  </w:style>
  <w:style w:type="paragraph" w:customStyle="1" w:styleId="btn-danger">
    <w:name w:val="btn-danger"/>
    <w:basedOn w:val="a3"/>
    <w:uiPriority w:val="99"/>
    <w:qFormat/>
    <w:rsid w:val="005C4C45"/>
    <w:pPr>
      <w:shd w:val="clear" w:color="auto" w:fill="DA4F49"/>
      <w:suppressAutoHyphens w:val="0"/>
      <w:spacing w:after="150"/>
      <w:ind w:firstLine="0"/>
      <w:jc w:val="left"/>
    </w:pPr>
    <w:rPr>
      <w:rFonts w:ascii="Arial" w:hAnsi="Arial" w:cs="Arial"/>
      <w:color w:val="FFFFFF"/>
      <w:lang w:eastAsia="en-US"/>
    </w:rPr>
  </w:style>
  <w:style w:type="paragraph" w:customStyle="1" w:styleId="btn-success">
    <w:name w:val="btn-success"/>
    <w:basedOn w:val="a3"/>
    <w:uiPriority w:val="99"/>
    <w:qFormat/>
    <w:rsid w:val="005C4C45"/>
    <w:pPr>
      <w:shd w:val="clear" w:color="auto" w:fill="3C6B1D"/>
      <w:suppressAutoHyphens w:val="0"/>
      <w:spacing w:after="150"/>
      <w:ind w:firstLine="0"/>
      <w:jc w:val="left"/>
    </w:pPr>
    <w:rPr>
      <w:rFonts w:ascii="Arial" w:hAnsi="Arial" w:cs="Arial"/>
      <w:color w:val="FFFFFF"/>
      <w:lang w:eastAsia="en-US"/>
    </w:rPr>
  </w:style>
  <w:style w:type="paragraph" w:customStyle="1" w:styleId="btn-info">
    <w:name w:val="btn-info"/>
    <w:basedOn w:val="a3"/>
    <w:uiPriority w:val="99"/>
    <w:qFormat/>
    <w:rsid w:val="005C4C45"/>
    <w:pPr>
      <w:shd w:val="clear" w:color="auto" w:fill="49AFCD"/>
      <w:suppressAutoHyphens w:val="0"/>
      <w:spacing w:after="150"/>
      <w:ind w:firstLine="0"/>
      <w:jc w:val="left"/>
    </w:pPr>
    <w:rPr>
      <w:rFonts w:ascii="Arial" w:hAnsi="Arial" w:cs="Arial"/>
      <w:color w:val="FFFFFF"/>
      <w:lang w:eastAsia="en-US"/>
    </w:rPr>
  </w:style>
  <w:style w:type="paragraph" w:customStyle="1" w:styleId="btn-inverse">
    <w:name w:val="btn-inverse"/>
    <w:basedOn w:val="a3"/>
    <w:uiPriority w:val="99"/>
    <w:qFormat/>
    <w:rsid w:val="005C4C45"/>
    <w:pPr>
      <w:shd w:val="clear" w:color="auto" w:fill="363636"/>
      <w:suppressAutoHyphens w:val="0"/>
      <w:spacing w:after="150"/>
      <w:ind w:firstLine="0"/>
      <w:jc w:val="left"/>
    </w:pPr>
    <w:rPr>
      <w:rFonts w:ascii="Arial" w:hAnsi="Arial" w:cs="Arial"/>
      <w:color w:val="FFFFFF"/>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ind w:firstLine="0"/>
      <w:jc w:val="left"/>
    </w:pPr>
    <w:rPr>
      <w:rFonts w:ascii="Arial" w:hAnsi="Arial" w:cs="Arial"/>
      <w:lang w:eastAsia="en-US"/>
    </w:rPr>
  </w:style>
  <w:style w:type="paragraph" w:customStyle="1" w:styleId="colors-legend">
    <w:name w:val="colors-legend"/>
    <w:basedOn w:val="a3"/>
    <w:uiPriority w:val="99"/>
    <w:qFormat/>
    <w:rsid w:val="005C4C45"/>
    <w:pPr>
      <w:suppressAutoHyphens w:val="0"/>
      <w:ind w:right="1050" w:firstLine="0"/>
      <w:jc w:val="left"/>
    </w:pPr>
    <w:rPr>
      <w:rFonts w:ascii="Arial" w:hAnsi="Arial" w:cs="Arial"/>
      <w:lang w:eastAsia="en-US"/>
    </w:rPr>
  </w:style>
  <w:style w:type="paragraph" w:customStyle="1" w:styleId="sclspn">
    <w:name w:val="sclspn"/>
    <w:basedOn w:val="a3"/>
    <w:uiPriority w:val="99"/>
    <w:qFormat/>
    <w:rsid w:val="005C4C45"/>
    <w:pPr>
      <w:suppressAutoHyphens w:val="0"/>
      <w:spacing w:before="75" w:after="75"/>
      <w:ind w:firstLine="0"/>
      <w:jc w:val="left"/>
    </w:pPr>
    <w:rPr>
      <w:rFonts w:ascii="Arial" w:hAnsi="Arial" w:cs="Arial"/>
      <w:lang w:eastAsia="en-US"/>
    </w:rPr>
  </w:style>
  <w:style w:type="paragraph" w:customStyle="1" w:styleId="facebookclssmall">
    <w:name w:val="facebook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vkontakteclssmall">
    <w:name w:val="vkontakte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twitterclssmall">
    <w:name w:val="twitter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mailclssmall">
    <w:name w:val="mail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clssmall">
    <w:name w:val="odnoklassniki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facebookclsbig">
    <w:name w:val="facebook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vkontakteclsbig">
    <w:name w:val="vkontakte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twitterclsbig">
    <w:name w:val="twitter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mailclsbig">
    <w:name w:val="mail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clsbig">
    <w:name w:val="odnoklassniki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lb-outercontainer">
    <w:name w:val="lb-outercontainer"/>
    <w:basedOn w:val="a3"/>
    <w:uiPriority w:val="99"/>
    <w:qFormat/>
    <w:rsid w:val="005C4C45"/>
    <w:pPr>
      <w:shd w:val="clear" w:color="auto" w:fill="FFFFFF"/>
      <w:suppressAutoHyphens w:val="0"/>
      <w:ind w:firstLine="0"/>
      <w:jc w:val="left"/>
    </w:pPr>
    <w:rPr>
      <w:rFonts w:ascii="Arial" w:hAnsi="Arial" w:cs="Arial"/>
      <w:lang w:eastAsia="en-US"/>
    </w:rPr>
  </w:style>
  <w:style w:type="paragraph" w:customStyle="1" w:styleId="lb-container">
    <w:name w:val="lb-container"/>
    <w:basedOn w:val="a3"/>
    <w:uiPriority w:val="99"/>
    <w:qFormat/>
    <w:rsid w:val="005C4C45"/>
    <w:pPr>
      <w:suppressAutoHyphens w:val="0"/>
      <w:spacing w:after="150"/>
      <w:ind w:firstLine="0"/>
      <w:jc w:val="left"/>
    </w:pPr>
    <w:rPr>
      <w:rFonts w:ascii="Arial" w:hAnsi="Arial" w:cs="Arial"/>
      <w:lang w:eastAsia="en-US"/>
    </w:rPr>
  </w:style>
  <w:style w:type="paragraph" w:customStyle="1" w:styleId="lb-loader">
    <w:name w:val="lb-loader"/>
    <w:basedOn w:val="a3"/>
    <w:uiPriority w:val="99"/>
    <w:qFormat/>
    <w:rsid w:val="005C4C45"/>
    <w:pPr>
      <w:suppressAutoHyphens w:val="0"/>
      <w:spacing w:after="150"/>
      <w:ind w:firstLine="0"/>
      <w:jc w:val="center"/>
    </w:pPr>
    <w:rPr>
      <w:rFonts w:ascii="Arial" w:hAnsi="Arial" w:cs="Arial"/>
      <w:lang w:eastAsia="en-US"/>
    </w:rPr>
  </w:style>
  <w:style w:type="paragraph" w:customStyle="1" w:styleId="lb-nav">
    <w:name w:val="lb-nav"/>
    <w:basedOn w:val="a3"/>
    <w:uiPriority w:val="99"/>
    <w:qFormat/>
    <w:rsid w:val="005C4C45"/>
    <w:pPr>
      <w:suppressAutoHyphens w:val="0"/>
      <w:spacing w:after="150"/>
      <w:ind w:firstLine="0"/>
      <w:jc w:val="left"/>
    </w:pPr>
    <w:rPr>
      <w:rFonts w:ascii="Arial" w:hAnsi="Arial" w:cs="Arial"/>
      <w:lang w:eastAsia="en-US"/>
    </w:rPr>
  </w:style>
  <w:style w:type="paragraph" w:customStyle="1" w:styleId="lb-prev">
    <w:name w:val="lb-prev"/>
    <w:basedOn w:val="a3"/>
    <w:uiPriority w:val="99"/>
    <w:qFormat/>
    <w:rsid w:val="005C4C45"/>
    <w:pPr>
      <w:suppressAutoHyphens w:val="0"/>
      <w:spacing w:after="150"/>
      <w:ind w:firstLine="0"/>
      <w:jc w:val="left"/>
    </w:pPr>
    <w:rPr>
      <w:rFonts w:ascii="Arial" w:hAnsi="Arial" w:cs="Arial"/>
      <w:lang w:eastAsia="en-US"/>
    </w:rPr>
  </w:style>
  <w:style w:type="paragraph" w:customStyle="1" w:styleId="lb-next">
    <w:name w:val="lb-next"/>
    <w:basedOn w:val="a3"/>
    <w:uiPriority w:val="99"/>
    <w:qFormat/>
    <w:rsid w:val="005C4C45"/>
    <w:pPr>
      <w:suppressAutoHyphens w:val="0"/>
      <w:spacing w:after="150"/>
      <w:ind w:firstLine="0"/>
      <w:jc w:val="left"/>
    </w:pPr>
    <w:rPr>
      <w:rFonts w:ascii="Arial" w:hAnsi="Arial" w:cs="Arial"/>
      <w:lang w:eastAsia="en-US"/>
    </w:rPr>
  </w:style>
  <w:style w:type="paragraph" w:customStyle="1" w:styleId="lb-datacontainer">
    <w:name w:val="lb-datacontainer"/>
    <w:basedOn w:val="a3"/>
    <w:uiPriority w:val="99"/>
    <w:qFormat/>
    <w:rsid w:val="005C4C45"/>
    <w:pPr>
      <w:suppressAutoHyphens w:val="0"/>
      <w:ind w:firstLine="0"/>
      <w:jc w:val="left"/>
    </w:pPr>
    <w:rPr>
      <w:rFonts w:ascii="Arial" w:hAnsi="Arial" w:cs="Arial"/>
      <w:lang w:eastAsia="en-US"/>
    </w:rPr>
  </w:style>
  <w:style w:type="paragraph" w:customStyle="1" w:styleId="lb-data">
    <w:name w:val="lb-data"/>
    <w:basedOn w:val="a3"/>
    <w:uiPriority w:val="99"/>
    <w:qFormat/>
    <w:rsid w:val="005C4C45"/>
    <w:pPr>
      <w:suppressAutoHyphens w:val="0"/>
      <w:spacing w:after="150"/>
      <w:ind w:firstLine="0"/>
      <w:jc w:val="left"/>
    </w:pPr>
    <w:rPr>
      <w:rFonts w:ascii="Arial" w:hAnsi="Arial" w:cs="Arial"/>
      <w:color w:val="BBBBBB"/>
      <w:lang w:eastAsia="en-US"/>
    </w:rPr>
  </w:style>
  <w:style w:type="paragraph" w:customStyle="1" w:styleId="metrlink">
    <w:name w:val="metr_link"/>
    <w:basedOn w:val="a3"/>
    <w:uiPriority w:val="99"/>
    <w:qFormat/>
    <w:rsid w:val="005C4C45"/>
    <w:pPr>
      <w:suppressAutoHyphens w:val="0"/>
      <w:spacing w:after="150"/>
      <w:ind w:firstLine="0"/>
      <w:jc w:val="left"/>
    </w:pPr>
    <w:rPr>
      <w:rFonts w:ascii="Arial" w:hAnsi="Arial" w:cs="Arial"/>
      <w:lang w:eastAsia="en-US"/>
    </w:rPr>
  </w:style>
  <w:style w:type="paragraph" w:customStyle="1" w:styleId="rtd-col">
    <w:name w:val="rtd-col"/>
    <w:basedOn w:val="a3"/>
    <w:uiPriority w:val="99"/>
    <w:qFormat/>
    <w:rsid w:val="005C4C45"/>
    <w:pPr>
      <w:suppressAutoHyphens w:val="0"/>
      <w:spacing w:after="150"/>
      <w:ind w:firstLine="0"/>
      <w:jc w:val="left"/>
    </w:pPr>
    <w:rPr>
      <w:rFonts w:ascii="Arial" w:hAnsi="Arial" w:cs="Arial"/>
      <w:lang w:eastAsia="en-US"/>
    </w:rPr>
  </w:style>
  <w:style w:type="paragraph" w:customStyle="1" w:styleId="menu">
    <w:name w:val="menu"/>
    <w:basedOn w:val="a3"/>
    <w:uiPriority w:val="99"/>
    <w:qFormat/>
    <w:rsid w:val="005C4C45"/>
    <w:pPr>
      <w:suppressAutoHyphens w:val="0"/>
      <w:spacing w:after="150"/>
      <w:ind w:firstLine="0"/>
      <w:jc w:val="left"/>
    </w:pPr>
    <w:rPr>
      <w:rFonts w:ascii="Arial" w:hAnsi="Arial" w:cs="Arial"/>
      <w:lang w:eastAsia="en-US"/>
    </w:rPr>
  </w:style>
  <w:style w:type="paragraph" w:customStyle="1" w:styleId="censor">
    <w:name w:val="censor"/>
    <w:basedOn w:val="a3"/>
    <w:uiPriority w:val="99"/>
    <w:qFormat/>
    <w:rsid w:val="005C4C45"/>
    <w:pPr>
      <w:suppressAutoHyphens w:val="0"/>
      <w:spacing w:after="150"/>
      <w:ind w:firstLine="0"/>
      <w:jc w:val="left"/>
    </w:pPr>
    <w:rPr>
      <w:rFonts w:ascii="Arial" w:hAnsi="Arial" w:cs="Arial"/>
      <w:lang w:eastAsia="en-US"/>
    </w:rPr>
  </w:style>
  <w:style w:type="paragraph" w:customStyle="1" w:styleId="rss">
    <w:name w:val="rss"/>
    <w:basedOn w:val="a3"/>
    <w:uiPriority w:val="99"/>
    <w:qFormat/>
    <w:rsid w:val="005C4C45"/>
    <w:pPr>
      <w:suppressAutoHyphens w:val="0"/>
      <w:spacing w:after="150"/>
      <w:ind w:firstLine="0"/>
      <w:jc w:val="left"/>
    </w:pPr>
    <w:rPr>
      <w:rFonts w:ascii="Arial" w:hAnsi="Arial" w:cs="Arial"/>
      <w:lang w:eastAsia="en-US"/>
    </w:rPr>
  </w:style>
  <w:style w:type="paragraph" w:customStyle="1" w:styleId="dop-menu">
    <w:name w:val="dop-menu"/>
    <w:basedOn w:val="a3"/>
    <w:uiPriority w:val="99"/>
    <w:qFormat/>
    <w:rsid w:val="005C4C45"/>
    <w:pPr>
      <w:suppressAutoHyphens w:val="0"/>
      <w:spacing w:after="150"/>
      <w:ind w:firstLine="0"/>
      <w:jc w:val="left"/>
    </w:pPr>
    <w:rPr>
      <w:rFonts w:ascii="Arial" w:hAnsi="Arial" w:cs="Arial"/>
      <w:lang w:eastAsia="en-US"/>
    </w:rPr>
  </w:style>
  <w:style w:type="paragraph" w:customStyle="1" w:styleId="blockfull">
    <w:name w:val="block_full"/>
    <w:basedOn w:val="a3"/>
    <w:uiPriority w:val="99"/>
    <w:qFormat/>
    <w:rsid w:val="005C4C45"/>
    <w:pPr>
      <w:suppressAutoHyphens w:val="0"/>
      <w:spacing w:after="150"/>
      <w:ind w:firstLine="0"/>
      <w:jc w:val="left"/>
    </w:pPr>
    <w:rPr>
      <w:rFonts w:ascii="Arial" w:hAnsi="Arial" w:cs="Arial"/>
      <w:lang w:eastAsia="en-US"/>
    </w:rPr>
  </w:style>
  <w:style w:type="paragraph" w:customStyle="1" w:styleId="pb-inner-box">
    <w:name w:val="pb-inner-box"/>
    <w:basedOn w:val="a3"/>
    <w:uiPriority w:val="99"/>
    <w:qFormat/>
    <w:rsid w:val="005C4C45"/>
    <w:pPr>
      <w:suppressAutoHyphens w:val="0"/>
      <w:spacing w:after="150"/>
      <w:ind w:firstLine="0"/>
      <w:jc w:val="left"/>
    </w:pPr>
    <w:rPr>
      <w:rFonts w:ascii="Arial" w:hAnsi="Arial" w:cs="Arial"/>
      <w:lang w:eastAsia="en-US"/>
    </w:rPr>
  </w:style>
  <w:style w:type="paragraph" w:customStyle="1" w:styleId="pb-image">
    <w:name w:val="pb-image"/>
    <w:basedOn w:val="a3"/>
    <w:uiPriority w:val="99"/>
    <w:qFormat/>
    <w:rsid w:val="005C4C45"/>
    <w:pPr>
      <w:suppressAutoHyphens w:val="0"/>
      <w:spacing w:after="150"/>
      <w:ind w:firstLine="0"/>
      <w:jc w:val="left"/>
    </w:pPr>
    <w:rPr>
      <w:rFonts w:ascii="Arial" w:hAnsi="Arial" w:cs="Arial"/>
      <w:lang w:eastAsia="en-US"/>
    </w:rPr>
  </w:style>
  <w:style w:type="paragraph" w:customStyle="1" w:styleId="r-bl">
    <w:name w:val="r-bl"/>
    <w:basedOn w:val="a3"/>
    <w:uiPriority w:val="99"/>
    <w:qFormat/>
    <w:rsid w:val="005C4C45"/>
    <w:pPr>
      <w:suppressAutoHyphens w:val="0"/>
      <w:spacing w:after="150"/>
      <w:ind w:firstLine="0"/>
      <w:jc w:val="left"/>
    </w:pPr>
    <w:rPr>
      <w:rFonts w:ascii="Arial" w:hAnsi="Arial" w:cs="Arial"/>
      <w:lang w:eastAsia="en-US"/>
    </w:rPr>
  </w:style>
  <w:style w:type="paragraph" w:customStyle="1" w:styleId="speachmic">
    <w:name w:val="speach_mic"/>
    <w:basedOn w:val="a3"/>
    <w:uiPriority w:val="99"/>
    <w:qFormat/>
    <w:rsid w:val="005C4C45"/>
    <w:pPr>
      <w:suppressAutoHyphens w:val="0"/>
      <w:spacing w:after="150"/>
      <w:ind w:firstLine="0"/>
      <w:jc w:val="left"/>
    </w:pPr>
    <w:rPr>
      <w:rFonts w:ascii="Arial" w:hAnsi="Arial" w:cs="Arial"/>
      <w:lang w:eastAsia="en-US"/>
    </w:rPr>
  </w:style>
  <w:style w:type="paragraph" w:customStyle="1" w:styleId="interviewlink">
    <w:name w:val="interview_link"/>
    <w:basedOn w:val="a3"/>
    <w:uiPriority w:val="99"/>
    <w:qFormat/>
    <w:rsid w:val="005C4C45"/>
    <w:pPr>
      <w:suppressAutoHyphens w:val="0"/>
      <w:spacing w:after="150"/>
      <w:ind w:firstLine="0"/>
      <w:jc w:val="left"/>
    </w:pPr>
    <w:rPr>
      <w:rFonts w:ascii="Arial" w:hAnsi="Arial" w:cs="Arial"/>
      <w:lang w:eastAsia="en-US"/>
    </w:rPr>
  </w:style>
  <w:style w:type="paragraph" w:customStyle="1" w:styleId="prettydiv">
    <w:name w:val="pretty_div"/>
    <w:basedOn w:val="a3"/>
    <w:uiPriority w:val="99"/>
    <w:qFormat/>
    <w:rsid w:val="005C4C45"/>
    <w:pPr>
      <w:suppressAutoHyphens w:val="0"/>
      <w:spacing w:after="150"/>
      <w:ind w:firstLine="0"/>
      <w:jc w:val="left"/>
    </w:pPr>
    <w:rPr>
      <w:rFonts w:ascii="Arial" w:hAnsi="Arial" w:cs="Arial"/>
      <w:lang w:eastAsia="en-US"/>
    </w:rPr>
  </w:style>
  <w:style w:type="paragraph" w:customStyle="1" w:styleId="expandimg">
    <w:name w:val="expand_img"/>
    <w:basedOn w:val="a3"/>
    <w:uiPriority w:val="99"/>
    <w:qFormat/>
    <w:rsid w:val="005C4C45"/>
    <w:pPr>
      <w:suppressAutoHyphens w:val="0"/>
      <w:spacing w:after="150"/>
      <w:ind w:firstLine="0"/>
      <w:jc w:val="left"/>
    </w:pPr>
    <w:rPr>
      <w:rFonts w:ascii="Arial" w:hAnsi="Arial" w:cs="Arial"/>
      <w:lang w:eastAsia="en-US"/>
    </w:rPr>
  </w:style>
  <w:style w:type="paragraph" w:customStyle="1" w:styleId="cont">
    <w:name w:val="cont"/>
    <w:basedOn w:val="a3"/>
    <w:uiPriority w:val="99"/>
    <w:qFormat/>
    <w:rsid w:val="005C4C45"/>
    <w:pPr>
      <w:suppressAutoHyphens w:val="0"/>
      <w:spacing w:after="150"/>
      <w:ind w:firstLine="0"/>
      <w:jc w:val="left"/>
    </w:pPr>
    <w:rPr>
      <w:rFonts w:ascii="Arial" w:hAnsi="Arial" w:cs="Arial"/>
      <w:lang w:eastAsia="en-US"/>
    </w:rPr>
  </w:style>
  <w:style w:type="paragraph" w:customStyle="1" w:styleId="price-change">
    <w:name w:val="price-change"/>
    <w:basedOn w:val="a3"/>
    <w:uiPriority w:val="99"/>
    <w:qFormat/>
    <w:rsid w:val="005C4C45"/>
    <w:pPr>
      <w:suppressAutoHyphens w:val="0"/>
      <w:spacing w:after="150"/>
      <w:ind w:firstLine="0"/>
      <w:jc w:val="left"/>
    </w:pPr>
    <w:rPr>
      <w:rFonts w:ascii="Arial" w:hAnsi="Arial" w:cs="Arial"/>
      <w:lang w:eastAsia="en-US"/>
    </w:rPr>
  </w:style>
  <w:style w:type="paragraph" w:customStyle="1" w:styleId="currency-item">
    <w:name w:val="currency-item"/>
    <w:basedOn w:val="a3"/>
    <w:uiPriority w:val="99"/>
    <w:qFormat/>
    <w:rsid w:val="005C4C45"/>
    <w:pPr>
      <w:suppressAutoHyphens w:val="0"/>
      <w:spacing w:after="150"/>
      <w:ind w:firstLine="0"/>
      <w:jc w:val="left"/>
    </w:pPr>
    <w:rPr>
      <w:rFonts w:ascii="Arial" w:hAnsi="Arial" w:cs="Arial"/>
      <w:lang w:eastAsia="en-US"/>
    </w:rPr>
  </w:style>
  <w:style w:type="paragraph" w:customStyle="1" w:styleId="scltxt">
    <w:name w:val="scltxt"/>
    <w:basedOn w:val="a3"/>
    <w:uiPriority w:val="99"/>
    <w:qFormat/>
    <w:rsid w:val="005C4C45"/>
    <w:pPr>
      <w:suppressAutoHyphens w:val="0"/>
      <w:spacing w:after="150"/>
      <w:ind w:firstLine="0"/>
      <w:jc w:val="left"/>
    </w:pPr>
    <w:rPr>
      <w:rFonts w:ascii="Arial" w:hAnsi="Arial" w:cs="Arial"/>
      <w:lang w:eastAsia="en-US"/>
    </w:rPr>
  </w:style>
  <w:style w:type="paragraph" w:customStyle="1" w:styleId="txt">
    <w:name w:val="txt"/>
    <w:basedOn w:val="a3"/>
    <w:uiPriority w:val="99"/>
    <w:qFormat/>
    <w:rsid w:val="005C4C45"/>
    <w:pPr>
      <w:suppressAutoHyphens w:val="0"/>
      <w:spacing w:after="150"/>
      <w:ind w:firstLine="0"/>
      <w:jc w:val="left"/>
    </w:pPr>
    <w:rPr>
      <w:rFonts w:ascii="Arial" w:hAnsi="Arial" w:cs="Arial"/>
      <w:lang w:eastAsia="en-US"/>
    </w:rPr>
  </w:style>
  <w:style w:type="paragraph" w:customStyle="1" w:styleId="textright">
    <w:name w:val="text_right"/>
    <w:basedOn w:val="a3"/>
    <w:uiPriority w:val="99"/>
    <w:qFormat/>
    <w:rsid w:val="005C4C45"/>
    <w:pPr>
      <w:suppressAutoHyphens w:val="0"/>
      <w:spacing w:after="150"/>
      <w:ind w:firstLine="0"/>
      <w:jc w:val="left"/>
    </w:pPr>
    <w:rPr>
      <w:rFonts w:ascii="Arial" w:hAnsi="Arial" w:cs="Arial"/>
      <w:lang w:eastAsia="en-US"/>
    </w:rPr>
  </w:style>
  <w:style w:type="paragraph" w:customStyle="1" w:styleId="textleft">
    <w:name w:val="text_left"/>
    <w:basedOn w:val="a3"/>
    <w:uiPriority w:val="99"/>
    <w:qFormat/>
    <w:rsid w:val="005C4C45"/>
    <w:pPr>
      <w:suppressAutoHyphens w:val="0"/>
      <w:spacing w:after="150"/>
      <w:ind w:firstLine="0"/>
      <w:jc w:val="left"/>
    </w:pPr>
    <w:rPr>
      <w:rFonts w:ascii="Arial" w:hAnsi="Arial" w:cs="Arial"/>
      <w:lang w:eastAsia="en-US"/>
    </w:rPr>
  </w:style>
  <w:style w:type="paragraph" w:customStyle="1" w:styleId="lb-details">
    <w:name w:val="lb-details"/>
    <w:basedOn w:val="a3"/>
    <w:uiPriority w:val="99"/>
    <w:qFormat/>
    <w:rsid w:val="005C4C45"/>
    <w:pPr>
      <w:suppressAutoHyphens w:val="0"/>
      <w:spacing w:after="150"/>
      <w:ind w:firstLine="0"/>
      <w:jc w:val="left"/>
    </w:pPr>
    <w:rPr>
      <w:rFonts w:ascii="Arial" w:hAnsi="Arial" w:cs="Arial"/>
      <w:lang w:eastAsia="en-US"/>
    </w:rPr>
  </w:style>
  <w:style w:type="paragraph" w:customStyle="1" w:styleId="lb-caption">
    <w:name w:val="lb-caption"/>
    <w:basedOn w:val="a3"/>
    <w:uiPriority w:val="99"/>
    <w:qFormat/>
    <w:rsid w:val="005C4C45"/>
    <w:pPr>
      <w:suppressAutoHyphens w:val="0"/>
      <w:spacing w:after="150"/>
      <w:ind w:firstLine="0"/>
      <w:jc w:val="left"/>
    </w:pPr>
    <w:rPr>
      <w:rFonts w:ascii="Arial" w:hAnsi="Arial" w:cs="Arial"/>
      <w:lang w:eastAsia="en-US"/>
    </w:rPr>
  </w:style>
  <w:style w:type="paragraph" w:customStyle="1" w:styleId="lb-number">
    <w:name w:val="lb-number"/>
    <w:basedOn w:val="a3"/>
    <w:uiPriority w:val="99"/>
    <w:qFormat/>
    <w:rsid w:val="005C4C45"/>
    <w:pPr>
      <w:suppressAutoHyphens w:val="0"/>
      <w:spacing w:after="150"/>
      <w:ind w:firstLine="0"/>
      <w:jc w:val="left"/>
    </w:pPr>
    <w:rPr>
      <w:rFonts w:ascii="Arial" w:hAnsi="Arial" w:cs="Arial"/>
      <w:lang w:eastAsia="en-US"/>
    </w:rPr>
  </w:style>
  <w:style w:type="paragraph" w:customStyle="1" w:styleId="lb-close">
    <w:name w:val="lb-close"/>
    <w:basedOn w:val="a3"/>
    <w:uiPriority w:val="99"/>
    <w:qFormat/>
    <w:rsid w:val="005C4C45"/>
    <w:pPr>
      <w:suppressAutoHyphens w:val="0"/>
      <w:spacing w:after="150"/>
      <w:ind w:firstLine="0"/>
      <w:jc w:val="left"/>
    </w:pPr>
    <w:rPr>
      <w:rFonts w:ascii="Arial" w:hAnsi="Arial" w:cs="Arial"/>
      <w:lang w:eastAsia="en-US"/>
    </w:rPr>
  </w:style>
  <w:style w:type="paragraph" w:customStyle="1" w:styleId="center">
    <w:name w:val="center"/>
    <w:basedOn w:val="a3"/>
    <w:uiPriority w:val="99"/>
    <w:qFormat/>
    <w:rsid w:val="005C4C45"/>
    <w:pPr>
      <w:suppressAutoHyphens w:val="0"/>
      <w:spacing w:after="150"/>
      <w:ind w:firstLine="0"/>
      <w:jc w:val="left"/>
    </w:pPr>
    <w:rPr>
      <w:rFonts w:ascii="Arial" w:hAnsi="Arial" w:cs="Arial"/>
      <w:lang w:eastAsia="en-US"/>
    </w:rPr>
  </w:style>
  <w:style w:type="paragraph" w:customStyle="1" w:styleId="indexs">
    <w:name w:val="indexs"/>
    <w:basedOn w:val="a3"/>
    <w:uiPriority w:val="99"/>
    <w:qFormat/>
    <w:rsid w:val="005C4C45"/>
    <w:pPr>
      <w:suppressAutoHyphens w:val="0"/>
      <w:spacing w:after="150"/>
      <w:ind w:firstLine="0"/>
      <w:jc w:val="left"/>
    </w:pPr>
    <w:rPr>
      <w:rFonts w:ascii="Arial" w:hAnsi="Arial" w:cs="Arial"/>
      <w:lang w:eastAsia="en-US"/>
    </w:rPr>
  </w:style>
  <w:style w:type="paragraph" w:customStyle="1" w:styleId="indexgd">
    <w:name w:val="index_gd"/>
    <w:basedOn w:val="a3"/>
    <w:uiPriority w:val="99"/>
    <w:qFormat/>
    <w:rsid w:val="005C4C45"/>
    <w:pPr>
      <w:suppressAutoHyphens w:val="0"/>
      <w:spacing w:after="150"/>
      <w:ind w:firstLine="0"/>
      <w:jc w:val="left"/>
    </w:pPr>
    <w:rPr>
      <w:rFonts w:ascii="Arial" w:hAnsi="Arial" w:cs="Arial"/>
      <w:lang w:eastAsia="en-US"/>
    </w:rPr>
  </w:style>
  <w:style w:type="paragraph" w:customStyle="1" w:styleId="active">
    <w:name w:val="active"/>
    <w:basedOn w:val="a3"/>
    <w:uiPriority w:val="99"/>
    <w:qFormat/>
    <w:rsid w:val="005C4C45"/>
    <w:pPr>
      <w:suppressAutoHyphens w:val="0"/>
      <w:spacing w:after="150"/>
      <w:ind w:firstLine="0"/>
      <w:jc w:val="left"/>
    </w:pPr>
    <w:rPr>
      <w:rFonts w:ascii="Arial" w:hAnsi="Arial" w:cs="Arial"/>
      <w:lang w:eastAsia="en-US"/>
    </w:rPr>
  </w:style>
  <w:style w:type="paragraph" w:customStyle="1" w:styleId="big">
    <w:name w:val="big"/>
    <w:basedOn w:val="a3"/>
    <w:uiPriority w:val="99"/>
    <w:qFormat/>
    <w:rsid w:val="005C4C45"/>
    <w:pPr>
      <w:suppressAutoHyphens w:val="0"/>
      <w:spacing w:after="150"/>
      <w:ind w:firstLine="0"/>
      <w:jc w:val="left"/>
    </w:pPr>
    <w:rPr>
      <w:rFonts w:ascii="Arial" w:hAnsi="Arial" w:cs="Arial"/>
      <w:lang w:eastAsia="en-US"/>
    </w:rPr>
  </w:style>
  <w:style w:type="paragraph" w:customStyle="1" w:styleId="del">
    <w:name w:val="del"/>
    <w:basedOn w:val="a3"/>
    <w:uiPriority w:val="99"/>
    <w:qFormat/>
    <w:rsid w:val="005C4C45"/>
    <w:pPr>
      <w:suppressAutoHyphens w:val="0"/>
      <w:spacing w:after="150"/>
      <w:ind w:firstLine="0"/>
      <w:jc w:val="left"/>
    </w:pPr>
    <w:rPr>
      <w:rFonts w:ascii="Arial" w:hAnsi="Arial" w:cs="Arial"/>
      <w:lang w:eastAsia="en-US"/>
    </w:rPr>
  </w:style>
  <w:style w:type="paragraph" w:customStyle="1" w:styleId="i-rss">
    <w:name w:val="i-rss"/>
    <w:basedOn w:val="a3"/>
    <w:uiPriority w:val="99"/>
    <w:qFormat/>
    <w:rsid w:val="005C4C45"/>
    <w:pPr>
      <w:suppressAutoHyphens w:val="0"/>
      <w:spacing w:after="150"/>
      <w:ind w:firstLine="0"/>
      <w:jc w:val="left"/>
    </w:pPr>
    <w:rPr>
      <w:rFonts w:ascii="Arial" w:hAnsi="Arial" w:cs="Arial"/>
      <w:lang w:eastAsia="en-US"/>
    </w:rPr>
  </w:style>
  <w:style w:type="paragraph" w:customStyle="1" w:styleId="ofsite">
    <w:name w:val="ofsite"/>
    <w:basedOn w:val="a3"/>
    <w:uiPriority w:val="99"/>
    <w:qFormat/>
    <w:rsid w:val="005C4C45"/>
    <w:pPr>
      <w:suppressAutoHyphens w:val="0"/>
      <w:spacing w:after="150"/>
      <w:ind w:firstLine="0"/>
      <w:jc w:val="left"/>
    </w:pPr>
    <w:rPr>
      <w:rFonts w:ascii="Arial" w:hAnsi="Arial" w:cs="Arial"/>
      <w:lang w:eastAsia="en-US"/>
    </w:rPr>
  </w:style>
  <w:style w:type="paragraph" w:customStyle="1" w:styleId="label">
    <w:name w:val="label"/>
    <w:basedOn w:val="a3"/>
    <w:uiPriority w:val="99"/>
    <w:qFormat/>
    <w:rsid w:val="005C4C45"/>
    <w:pPr>
      <w:suppressAutoHyphens w:val="0"/>
      <w:spacing w:after="150"/>
      <w:ind w:firstLine="0"/>
      <w:jc w:val="left"/>
    </w:pPr>
    <w:rPr>
      <w:rFonts w:ascii="Arial" w:hAnsi="Arial" w:cs="Arial"/>
      <w:lang w:eastAsia="en-US"/>
    </w:rPr>
  </w:style>
  <w:style w:type="paragraph" w:customStyle="1" w:styleId="rollbox">
    <w:name w:val="roll_box"/>
    <w:basedOn w:val="a3"/>
    <w:uiPriority w:val="99"/>
    <w:qFormat/>
    <w:rsid w:val="005C4C45"/>
    <w:pPr>
      <w:suppressAutoHyphens w:val="0"/>
      <w:spacing w:after="150"/>
      <w:ind w:firstLine="0"/>
      <w:jc w:val="left"/>
    </w:pPr>
    <w:rPr>
      <w:rFonts w:ascii="Arial" w:hAnsi="Arial" w:cs="Arial"/>
      <w:lang w:eastAsia="en-US"/>
    </w:rPr>
  </w:style>
  <w:style w:type="paragraph" w:customStyle="1" w:styleId="menu-bl">
    <w:name w:val="menu-bl"/>
    <w:basedOn w:val="a3"/>
    <w:uiPriority w:val="99"/>
    <w:qFormat/>
    <w:rsid w:val="005C4C45"/>
    <w:pPr>
      <w:suppressAutoHyphens w:val="0"/>
      <w:spacing w:after="150"/>
      <w:ind w:firstLine="0"/>
      <w:jc w:val="left"/>
    </w:pPr>
    <w:rPr>
      <w:rFonts w:ascii="Arial" w:hAnsi="Arial" w:cs="Arial"/>
      <w:lang w:eastAsia="en-US"/>
    </w:rPr>
  </w:style>
  <w:style w:type="paragraph" w:customStyle="1" w:styleId="greya">
    <w:name w:val="greya"/>
    <w:basedOn w:val="a3"/>
    <w:uiPriority w:val="99"/>
    <w:qFormat/>
    <w:rsid w:val="005C4C45"/>
    <w:pPr>
      <w:suppressAutoHyphens w:val="0"/>
      <w:spacing w:after="150"/>
      <w:ind w:firstLine="0"/>
      <w:jc w:val="left"/>
    </w:pPr>
    <w:rPr>
      <w:rFonts w:ascii="Arial" w:hAnsi="Arial" w:cs="Arial"/>
      <w:color w:val="333333"/>
      <w:lang w:eastAsia="en-US"/>
    </w:rPr>
  </w:style>
  <w:style w:type="paragraph" w:customStyle="1" w:styleId="clear">
    <w:name w:val="clear"/>
    <w:basedOn w:val="a3"/>
    <w:uiPriority w:val="99"/>
    <w:qFormat/>
    <w:rsid w:val="005C4C45"/>
    <w:pPr>
      <w:suppressAutoHyphens w:val="0"/>
      <w:spacing w:after="150"/>
      <w:ind w:firstLine="0"/>
      <w:jc w:val="left"/>
    </w:pPr>
    <w:rPr>
      <w:rFonts w:ascii="Arial" w:hAnsi="Arial" w:cs="Arial"/>
      <w:lang w:eastAsia="en-US"/>
    </w:rPr>
  </w:style>
  <w:style w:type="paragraph" w:customStyle="1" w:styleId="left">
    <w:name w:val="left"/>
    <w:basedOn w:val="a3"/>
    <w:uiPriority w:val="99"/>
    <w:qFormat/>
    <w:rsid w:val="005C4C45"/>
    <w:pPr>
      <w:suppressAutoHyphens w:val="0"/>
      <w:spacing w:after="150"/>
      <w:ind w:firstLine="0"/>
      <w:jc w:val="left"/>
    </w:pPr>
    <w:rPr>
      <w:rFonts w:ascii="Arial" w:hAnsi="Arial" w:cs="Arial"/>
      <w:lang w:eastAsia="en-US"/>
    </w:rPr>
  </w:style>
  <w:style w:type="paragraph" w:customStyle="1" w:styleId="right">
    <w:name w:val="right"/>
    <w:basedOn w:val="a3"/>
    <w:uiPriority w:val="99"/>
    <w:qFormat/>
    <w:rsid w:val="005C4C45"/>
    <w:pPr>
      <w:suppressAutoHyphens w:val="0"/>
      <w:spacing w:after="150"/>
      <w:ind w:firstLine="0"/>
      <w:jc w:val="right"/>
    </w:pPr>
    <w:rPr>
      <w:rFonts w:ascii="Arial" w:hAnsi="Arial" w:cs="Arial"/>
      <w:lang w:eastAsia="en-US"/>
    </w:rPr>
  </w:style>
  <w:style w:type="paragraph" w:customStyle="1" w:styleId="justify">
    <w:name w:val="justify"/>
    <w:basedOn w:val="a3"/>
    <w:uiPriority w:val="99"/>
    <w:qFormat/>
    <w:rsid w:val="005C4C45"/>
    <w:pPr>
      <w:suppressAutoHyphens w:val="0"/>
      <w:spacing w:after="150"/>
      <w:ind w:firstLine="0"/>
    </w:pPr>
    <w:rPr>
      <w:rFonts w:ascii="Arial" w:hAnsi="Arial" w:cs="Arial"/>
      <w:lang w:eastAsia="en-US"/>
    </w:rPr>
  </w:style>
  <w:style w:type="paragraph" w:customStyle="1" w:styleId="underline">
    <w:name w:val="underline"/>
    <w:basedOn w:val="a3"/>
    <w:uiPriority w:val="99"/>
    <w:qFormat/>
    <w:rsid w:val="005C4C45"/>
    <w:pPr>
      <w:suppressAutoHyphens w:val="0"/>
      <w:spacing w:after="150"/>
      <w:ind w:firstLine="0"/>
      <w:jc w:val="left"/>
    </w:pPr>
    <w:rPr>
      <w:rFonts w:ascii="Arial" w:hAnsi="Arial" w:cs="Arial"/>
      <w:u w:val="single"/>
      <w:lang w:eastAsia="en-US"/>
    </w:rPr>
  </w:style>
  <w:style w:type="paragraph" w:customStyle="1" w:styleId="grey">
    <w:name w:val="grey"/>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gray">
    <w:name w:val="gray"/>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nounderline">
    <w:name w:val="no_underline"/>
    <w:basedOn w:val="a3"/>
    <w:uiPriority w:val="99"/>
    <w:qFormat/>
    <w:rsid w:val="005C4C45"/>
    <w:pPr>
      <w:suppressAutoHyphens w:val="0"/>
      <w:spacing w:after="150"/>
      <w:ind w:firstLine="0"/>
      <w:jc w:val="left"/>
    </w:pPr>
    <w:rPr>
      <w:rFonts w:ascii="Arial" w:hAnsi="Arial" w:cs="Arial"/>
      <w:lang w:eastAsia="en-US"/>
    </w:rPr>
  </w:style>
  <w:style w:type="paragraph" w:customStyle="1" w:styleId="spheader">
    <w:name w:val="sp_header"/>
    <w:basedOn w:val="a3"/>
    <w:uiPriority w:val="99"/>
    <w:qFormat/>
    <w:rsid w:val="005C4C45"/>
    <w:pPr>
      <w:suppressAutoHyphens w:val="0"/>
      <w:spacing w:after="150"/>
      <w:ind w:firstLine="0"/>
      <w:jc w:val="left"/>
    </w:pPr>
    <w:rPr>
      <w:rFonts w:ascii="Arial" w:hAnsi="Arial" w:cs="Arial"/>
      <w:lang w:eastAsia="en-US"/>
    </w:rPr>
  </w:style>
  <w:style w:type="paragraph" w:customStyle="1" w:styleId="hoverunderline">
    <w:name w:val="hover_underline"/>
    <w:basedOn w:val="a3"/>
    <w:uiPriority w:val="99"/>
    <w:qFormat/>
    <w:rsid w:val="005C4C45"/>
    <w:pPr>
      <w:suppressAutoHyphens w:val="0"/>
      <w:spacing w:after="150"/>
      <w:ind w:firstLine="0"/>
      <w:jc w:val="left"/>
    </w:pPr>
    <w:rPr>
      <w:rFonts w:ascii="Arial" w:hAnsi="Arial" w:cs="Arial"/>
      <w:lang w:eastAsia="en-US"/>
    </w:rPr>
  </w:style>
  <w:style w:type="paragraph" w:customStyle="1" w:styleId="red">
    <w:name w:val="red"/>
    <w:basedOn w:val="a3"/>
    <w:uiPriority w:val="99"/>
    <w:qFormat/>
    <w:rsid w:val="005C4C45"/>
    <w:pPr>
      <w:suppressAutoHyphens w:val="0"/>
      <w:spacing w:after="150"/>
      <w:ind w:firstLine="0"/>
      <w:jc w:val="left"/>
    </w:pPr>
    <w:rPr>
      <w:rFonts w:ascii="Arial" w:hAnsi="Arial" w:cs="Arial"/>
      <w:lang w:eastAsia="en-US"/>
    </w:rPr>
  </w:style>
  <w:style w:type="paragraph" w:customStyle="1" w:styleId="dot1">
    <w:name w:val="dot1"/>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center1">
    <w:name w:val="center1"/>
    <w:basedOn w:val="a3"/>
    <w:uiPriority w:val="99"/>
    <w:qFormat/>
    <w:rsid w:val="005C4C45"/>
    <w:pPr>
      <w:suppressAutoHyphens w:val="0"/>
      <w:spacing w:after="150"/>
      <w:ind w:firstLine="0"/>
      <w:jc w:val="center"/>
    </w:pPr>
    <w:rPr>
      <w:rFonts w:ascii="Arial" w:hAnsi="Arial" w:cs="Arial"/>
      <w:lang w:eastAsia="en-US"/>
    </w:rPr>
  </w:style>
  <w:style w:type="paragraph" w:customStyle="1" w:styleId="rtd-col1">
    <w:name w:val="rtd-col1"/>
    <w:basedOn w:val="a3"/>
    <w:uiPriority w:val="99"/>
    <w:qFormat/>
    <w:rsid w:val="005C4C45"/>
    <w:pPr>
      <w:suppressAutoHyphens w:val="0"/>
      <w:spacing w:after="150"/>
      <w:ind w:firstLine="0"/>
      <w:jc w:val="left"/>
    </w:pPr>
    <w:rPr>
      <w:rFonts w:ascii="Arial" w:hAnsi="Arial" w:cs="Arial"/>
      <w:lang w:eastAsia="en-US"/>
    </w:rPr>
  </w:style>
  <w:style w:type="paragraph" w:customStyle="1" w:styleId="indexs1">
    <w:name w:val="indexs1"/>
    <w:basedOn w:val="a3"/>
    <w:uiPriority w:val="99"/>
    <w:qFormat/>
    <w:rsid w:val="005C4C45"/>
    <w:pPr>
      <w:suppressAutoHyphens w:val="0"/>
      <w:spacing w:after="150"/>
      <w:ind w:firstLine="0"/>
      <w:jc w:val="left"/>
    </w:pPr>
    <w:rPr>
      <w:rFonts w:ascii="Arial" w:hAnsi="Arial" w:cs="Arial"/>
      <w:color w:val="FF0000"/>
      <w:lang w:eastAsia="en-US"/>
    </w:rPr>
  </w:style>
  <w:style w:type="paragraph" w:customStyle="1" w:styleId="indexgd1">
    <w:name w:val="index_gd1"/>
    <w:basedOn w:val="a3"/>
    <w:uiPriority w:val="99"/>
    <w:qFormat/>
    <w:rsid w:val="005C4C45"/>
    <w:pPr>
      <w:suppressAutoHyphens w:val="0"/>
      <w:spacing w:after="150"/>
      <w:ind w:firstLine="0"/>
      <w:jc w:val="left"/>
    </w:pPr>
    <w:rPr>
      <w:rFonts w:ascii="Arial" w:hAnsi="Arial" w:cs="Arial"/>
      <w:lang w:eastAsia="en-US"/>
    </w:rPr>
  </w:style>
  <w:style w:type="paragraph" w:customStyle="1" w:styleId="menu-bl1">
    <w:name w:val="menu-bl1"/>
    <w:basedOn w:val="a3"/>
    <w:uiPriority w:val="99"/>
    <w:qFormat/>
    <w:rsid w:val="005C4C45"/>
    <w:pPr>
      <w:suppressAutoHyphens w:val="0"/>
      <w:spacing w:after="150"/>
      <w:ind w:firstLine="0"/>
      <w:jc w:val="left"/>
    </w:pPr>
    <w:rPr>
      <w:rFonts w:ascii="Arial" w:hAnsi="Arial" w:cs="Arial"/>
      <w:lang w:eastAsia="en-US"/>
    </w:rPr>
  </w:style>
  <w:style w:type="paragraph" w:customStyle="1" w:styleId="menu1">
    <w:name w:val="menu1"/>
    <w:basedOn w:val="a3"/>
    <w:uiPriority w:val="99"/>
    <w:qFormat/>
    <w:rsid w:val="005C4C45"/>
    <w:pPr>
      <w:shd w:val="clear" w:color="auto" w:fill="444444"/>
      <w:suppressAutoHyphens w:val="0"/>
      <w:spacing w:before="75"/>
      <w:ind w:firstLine="0"/>
      <w:jc w:val="left"/>
    </w:pPr>
    <w:rPr>
      <w:rFonts w:ascii="Arial" w:hAnsi="Arial" w:cs="Arial"/>
      <w:lang w:eastAsia="en-US"/>
    </w:rPr>
  </w:style>
  <w:style w:type="paragraph" w:customStyle="1" w:styleId="censor1">
    <w:name w:val="censor1"/>
    <w:basedOn w:val="a3"/>
    <w:uiPriority w:val="99"/>
    <w:qFormat/>
    <w:rsid w:val="005C4C45"/>
    <w:pPr>
      <w:suppressAutoHyphens w:val="0"/>
      <w:ind w:right="105" w:firstLine="0"/>
      <w:jc w:val="left"/>
    </w:pPr>
    <w:rPr>
      <w:rFonts w:ascii="Arial" w:hAnsi="Arial" w:cs="Arial"/>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sz w:val="17"/>
      <w:szCs w:val="17"/>
      <w:lang w:eastAsia="en-US"/>
    </w:rPr>
  </w:style>
  <w:style w:type="paragraph" w:customStyle="1" w:styleId="del1">
    <w:name w:val="del1"/>
    <w:basedOn w:val="a3"/>
    <w:uiPriority w:val="99"/>
    <w:qFormat/>
    <w:rsid w:val="005C4C45"/>
    <w:pPr>
      <w:suppressAutoHyphens w:val="0"/>
      <w:ind w:left="30" w:right="30" w:firstLine="0"/>
      <w:jc w:val="left"/>
    </w:pPr>
    <w:rPr>
      <w:rFonts w:ascii="Arial" w:hAnsi="Arial" w:cs="Arial"/>
      <w:lang w:eastAsia="en-US"/>
    </w:rPr>
  </w:style>
  <w:style w:type="paragraph" w:customStyle="1" w:styleId="i-rss1">
    <w:name w:val="i-rss1"/>
    <w:basedOn w:val="a3"/>
    <w:uiPriority w:val="99"/>
    <w:qFormat/>
    <w:rsid w:val="005C4C45"/>
    <w:pPr>
      <w:suppressAutoHyphens w:val="0"/>
      <w:spacing w:before="75"/>
      <w:ind w:firstLine="0"/>
      <w:jc w:val="left"/>
    </w:pPr>
    <w:rPr>
      <w:rFonts w:ascii="Arial" w:hAnsi="Arial" w:cs="Arial"/>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ind w:firstLine="0"/>
      <w:jc w:val="left"/>
    </w:pPr>
    <w:rPr>
      <w:rFonts w:ascii="Arial" w:hAnsi="Arial" w:cs="Arial"/>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ind w:firstLine="0"/>
      <w:jc w:val="left"/>
    </w:pPr>
    <w:rPr>
      <w:rFonts w:ascii="Arial" w:hAnsi="Arial" w:cs="Arial"/>
      <w:lang w:eastAsia="en-US"/>
    </w:rPr>
  </w:style>
  <w:style w:type="paragraph" w:customStyle="1" w:styleId="ofsite1">
    <w:name w:val="ofsite1"/>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pb-inner-box1">
    <w:name w:val="pb-inner-box1"/>
    <w:basedOn w:val="a3"/>
    <w:uiPriority w:val="99"/>
    <w:qFormat/>
    <w:rsid w:val="005C4C45"/>
    <w:pPr>
      <w:suppressAutoHyphens w:val="0"/>
      <w:ind w:firstLine="0"/>
      <w:jc w:val="left"/>
    </w:pPr>
    <w:rPr>
      <w:rFonts w:ascii="Arial" w:hAnsi="Arial" w:cs="Arial"/>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ind w:right="75" w:firstLine="0"/>
      <w:jc w:val="left"/>
    </w:pPr>
    <w:rPr>
      <w:rFonts w:ascii="Arial" w:hAnsi="Arial" w:cs="Arial"/>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sz w:val="17"/>
      <w:szCs w:val="17"/>
      <w:lang w:eastAsia="en-US"/>
    </w:rPr>
  </w:style>
  <w:style w:type="paragraph" w:customStyle="1" w:styleId="speachmic1">
    <w:name w:val="speach_mic1"/>
    <w:basedOn w:val="a3"/>
    <w:uiPriority w:val="99"/>
    <w:qFormat/>
    <w:rsid w:val="005C4C45"/>
    <w:pPr>
      <w:suppressAutoHyphens w:val="0"/>
      <w:spacing w:after="150"/>
      <w:ind w:firstLine="0"/>
      <w:jc w:val="left"/>
    </w:pPr>
    <w:rPr>
      <w:rFonts w:ascii="Arial" w:hAnsi="Arial" w:cs="Arial"/>
      <w:lang w:eastAsia="en-US"/>
    </w:rPr>
  </w:style>
  <w:style w:type="paragraph" w:customStyle="1" w:styleId="interviewlink1">
    <w:name w:val="interview_link1"/>
    <w:basedOn w:val="a3"/>
    <w:uiPriority w:val="99"/>
    <w:qFormat/>
    <w:rsid w:val="005C4C45"/>
    <w:pPr>
      <w:suppressAutoHyphens w:val="0"/>
      <w:spacing w:before="45" w:after="150"/>
      <w:ind w:firstLine="0"/>
      <w:jc w:val="left"/>
    </w:pPr>
    <w:rPr>
      <w:rFonts w:ascii="Arial" w:hAnsi="Arial" w:cs="Arial"/>
      <w:lang w:eastAsia="en-US"/>
    </w:rPr>
  </w:style>
  <w:style w:type="paragraph" w:customStyle="1" w:styleId="rollbox1">
    <w:name w:val="roll_box1"/>
    <w:basedOn w:val="a3"/>
    <w:uiPriority w:val="99"/>
    <w:qFormat/>
    <w:rsid w:val="005C4C45"/>
    <w:pPr>
      <w:suppressAutoHyphens w:val="0"/>
      <w:spacing w:after="150"/>
      <w:ind w:firstLine="0"/>
      <w:jc w:val="left"/>
    </w:pPr>
    <w:rPr>
      <w:rFonts w:ascii="Arial" w:hAnsi="Arial" w:cs="Arial"/>
      <w:lang w:eastAsia="en-US"/>
    </w:rPr>
  </w:style>
  <w:style w:type="paragraph" w:customStyle="1" w:styleId="rollbox2">
    <w:name w:val="roll_box2"/>
    <w:basedOn w:val="a3"/>
    <w:uiPriority w:val="99"/>
    <w:qFormat/>
    <w:rsid w:val="005C4C45"/>
    <w:pPr>
      <w:suppressAutoHyphens w:val="0"/>
      <w:spacing w:after="150"/>
      <w:ind w:firstLine="0"/>
      <w:jc w:val="left"/>
    </w:pPr>
    <w:rPr>
      <w:rFonts w:ascii="Arial" w:hAnsi="Arial" w:cs="Arial"/>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ind w:firstLine="0"/>
      <w:jc w:val="left"/>
    </w:pPr>
    <w:rPr>
      <w:rFonts w:ascii="Arial" w:hAnsi="Arial" w:cs="Arial"/>
      <w:color w:val="444444"/>
      <w:sz w:val="21"/>
      <w:szCs w:val="21"/>
      <w:lang w:eastAsia="en-US"/>
    </w:rPr>
  </w:style>
  <w:style w:type="paragraph" w:customStyle="1" w:styleId="expandimg1">
    <w:name w:val="expand_img1"/>
    <w:basedOn w:val="a3"/>
    <w:uiPriority w:val="99"/>
    <w:qFormat/>
    <w:rsid w:val="005C4C45"/>
    <w:pPr>
      <w:suppressAutoHyphens w:val="0"/>
      <w:spacing w:after="150"/>
      <w:ind w:firstLine="0"/>
      <w:jc w:val="left"/>
    </w:pPr>
    <w:rPr>
      <w:rFonts w:ascii="Arial" w:hAnsi="Arial" w:cs="Arial"/>
      <w:lang w:eastAsia="en-US"/>
    </w:rPr>
  </w:style>
  <w:style w:type="paragraph" w:customStyle="1" w:styleId="teaser1">
    <w:name w:val="teaser1"/>
    <w:basedOn w:val="a3"/>
    <w:uiPriority w:val="99"/>
    <w:qFormat/>
    <w:rsid w:val="005C4C45"/>
    <w:pPr>
      <w:suppressAutoHyphens w:val="0"/>
      <w:spacing w:after="150"/>
      <w:ind w:firstLine="0"/>
      <w:jc w:val="left"/>
    </w:pPr>
    <w:rPr>
      <w:rFonts w:ascii="Arial" w:hAnsi="Arial" w:cs="Arial"/>
      <w:lang w:eastAsia="en-US"/>
    </w:rPr>
  </w:style>
  <w:style w:type="paragraph" w:customStyle="1" w:styleId="teaser2">
    <w:name w:val="teaser2"/>
    <w:basedOn w:val="a3"/>
    <w:uiPriority w:val="99"/>
    <w:qFormat/>
    <w:rsid w:val="005C4C45"/>
    <w:pPr>
      <w:suppressAutoHyphens w:val="0"/>
      <w:spacing w:after="150"/>
      <w:ind w:firstLine="0"/>
      <w:jc w:val="left"/>
    </w:pPr>
    <w:rPr>
      <w:rFonts w:ascii="Arial" w:hAnsi="Arial" w:cs="Arial"/>
      <w:lang w:eastAsia="en-US"/>
    </w:rPr>
  </w:style>
  <w:style w:type="paragraph" w:customStyle="1" w:styleId="cont1">
    <w:name w:val="cont1"/>
    <w:basedOn w:val="a3"/>
    <w:uiPriority w:val="99"/>
    <w:qFormat/>
    <w:rsid w:val="005C4C45"/>
    <w:pPr>
      <w:suppressAutoHyphens w:val="0"/>
      <w:spacing w:before="150" w:after="150"/>
      <w:ind w:left="150" w:right="150" w:firstLine="0"/>
      <w:jc w:val="left"/>
    </w:pPr>
    <w:rPr>
      <w:rFonts w:ascii="Arial" w:hAnsi="Arial" w:cs="Arial"/>
      <w:lang w:eastAsia="en-US"/>
    </w:rPr>
  </w:style>
  <w:style w:type="paragraph" w:customStyle="1" w:styleId="label1">
    <w:name w:val="label1"/>
    <w:basedOn w:val="a3"/>
    <w:uiPriority w:val="99"/>
    <w:qFormat/>
    <w:rsid w:val="005C4C45"/>
    <w:pPr>
      <w:suppressAutoHyphens w:val="0"/>
      <w:spacing w:after="150"/>
      <w:ind w:firstLine="0"/>
      <w:jc w:val="left"/>
    </w:pPr>
    <w:rPr>
      <w:rFonts w:ascii="Arial" w:hAnsi="Arial" w:cs="Arial"/>
      <w:color w:val="FFFF00"/>
      <w:sz w:val="21"/>
      <w:szCs w:val="21"/>
      <w:lang w:eastAsia="en-US"/>
    </w:rPr>
  </w:style>
  <w:style w:type="paragraph" w:customStyle="1" w:styleId="active1">
    <w:name w:val="active1"/>
    <w:basedOn w:val="a3"/>
    <w:uiPriority w:val="99"/>
    <w:qFormat/>
    <w:rsid w:val="005C4C45"/>
    <w:pPr>
      <w:suppressAutoHyphens w:val="0"/>
      <w:spacing w:before="15" w:after="150"/>
      <w:ind w:firstLine="0"/>
      <w:jc w:val="left"/>
    </w:pPr>
    <w:rPr>
      <w:rFonts w:ascii="Arial" w:hAnsi="Arial" w:cs="Arial"/>
      <w:lang w:eastAsia="en-US"/>
    </w:rPr>
  </w:style>
  <w:style w:type="paragraph" w:customStyle="1" w:styleId="dot2">
    <w:name w:val="dot2"/>
    <w:basedOn w:val="a3"/>
    <w:uiPriority w:val="99"/>
    <w:qFormat/>
    <w:rsid w:val="005C4C45"/>
    <w:pPr>
      <w:suppressAutoHyphens w:val="0"/>
      <w:spacing w:after="150"/>
      <w:ind w:firstLine="0"/>
      <w:jc w:val="left"/>
    </w:pPr>
    <w:rPr>
      <w:rFonts w:ascii="Arial" w:hAnsi="Arial" w:cs="Arial"/>
      <w:color w:val="444444"/>
      <w:sz w:val="21"/>
      <w:szCs w:val="21"/>
      <w:lang w:eastAsia="en-US"/>
    </w:rPr>
  </w:style>
  <w:style w:type="paragraph" w:customStyle="1" w:styleId="price-change1">
    <w:name w:val="price-change1"/>
    <w:basedOn w:val="a3"/>
    <w:uiPriority w:val="99"/>
    <w:qFormat/>
    <w:rsid w:val="005C4C45"/>
    <w:pPr>
      <w:suppressAutoHyphens w:val="0"/>
      <w:spacing w:after="150"/>
      <w:ind w:firstLine="0"/>
      <w:jc w:val="left"/>
    </w:pPr>
    <w:rPr>
      <w:rFonts w:ascii="Arial" w:hAnsi="Arial" w:cs="Arial"/>
      <w:color w:val="098400"/>
      <w:sz w:val="21"/>
      <w:szCs w:val="21"/>
      <w:lang w:eastAsia="en-US"/>
    </w:rPr>
  </w:style>
  <w:style w:type="paragraph" w:customStyle="1" w:styleId="red2">
    <w:name w:val="red2"/>
    <w:basedOn w:val="a3"/>
    <w:uiPriority w:val="99"/>
    <w:qFormat/>
    <w:rsid w:val="005C4C45"/>
    <w:pPr>
      <w:suppressAutoHyphens w:val="0"/>
      <w:spacing w:after="150"/>
      <w:ind w:firstLine="0"/>
      <w:jc w:val="left"/>
    </w:pPr>
    <w:rPr>
      <w:rFonts w:ascii="Arial" w:hAnsi="Arial" w:cs="Arial"/>
      <w:color w:val="CA0000"/>
      <w:lang w:eastAsia="en-US"/>
    </w:rPr>
  </w:style>
  <w:style w:type="paragraph" w:customStyle="1" w:styleId="currency-item1">
    <w:name w:val="currency-item1"/>
    <w:basedOn w:val="a3"/>
    <w:uiPriority w:val="99"/>
    <w:qFormat/>
    <w:rsid w:val="005C4C45"/>
    <w:pPr>
      <w:suppressAutoHyphens w:val="0"/>
      <w:spacing w:before="75"/>
      <w:ind w:firstLine="0"/>
      <w:jc w:val="left"/>
    </w:pPr>
    <w:rPr>
      <w:rFonts w:ascii="Arial" w:hAnsi="Arial" w:cs="Arial"/>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ind w:firstLine="0"/>
      <w:jc w:val="left"/>
    </w:pPr>
    <w:rPr>
      <w:rFonts w:ascii="Arial" w:hAnsi="Arial" w:cs="Arial"/>
      <w:lang w:eastAsia="en-US"/>
    </w:rPr>
  </w:style>
  <w:style w:type="paragraph" w:customStyle="1" w:styleId="small1">
    <w:name w:val="small1"/>
    <w:basedOn w:val="a3"/>
    <w:uiPriority w:val="99"/>
    <w:qFormat/>
    <w:rsid w:val="005C4C45"/>
    <w:pPr>
      <w:suppressAutoHyphens w:val="0"/>
      <w:ind w:left="30" w:right="30" w:firstLine="0"/>
      <w:jc w:val="left"/>
    </w:pPr>
    <w:rPr>
      <w:rFonts w:ascii="Arial" w:hAnsi="Arial" w:cs="Arial"/>
      <w:sz w:val="18"/>
      <w:szCs w:val="18"/>
      <w:lang w:eastAsia="en-US"/>
    </w:rPr>
  </w:style>
  <w:style w:type="paragraph" w:customStyle="1" w:styleId="big1">
    <w:name w:val="big1"/>
    <w:basedOn w:val="a3"/>
    <w:uiPriority w:val="99"/>
    <w:qFormat/>
    <w:rsid w:val="005C4C45"/>
    <w:pPr>
      <w:suppressAutoHyphens w:val="0"/>
      <w:ind w:left="30" w:right="30" w:firstLine="0"/>
      <w:jc w:val="left"/>
    </w:pPr>
    <w:rPr>
      <w:rFonts w:ascii="Arial" w:hAnsi="Arial" w:cs="Arial"/>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lang w:eastAsia="en-US"/>
    </w:rPr>
  </w:style>
  <w:style w:type="paragraph" w:customStyle="1" w:styleId="txt1">
    <w:name w:val="txt1"/>
    <w:basedOn w:val="a3"/>
    <w:uiPriority w:val="99"/>
    <w:qFormat/>
    <w:rsid w:val="005C4C45"/>
    <w:pPr>
      <w:suppressAutoHyphens w:val="0"/>
      <w:spacing w:before="75" w:after="75"/>
      <w:ind w:firstLine="0"/>
      <w:jc w:val="left"/>
    </w:pPr>
    <w:rPr>
      <w:rFonts w:ascii="Arial" w:hAnsi="Arial" w:cs="Arial"/>
      <w:lang w:eastAsia="en-US"/>
    </w:rPr>
  </w:style>
  <w:style w:type="paragraph" w:customStyle="1" w:styleId="textright1">
    <w:name w:val="text_right1"/>
    <w:basedOn w:val="a3"/>
    <w:uiPriority w:val="99"/>
    <w:qFormat/>
    <w:rsid w:val="005C4C45"/>
    <w:pPr>
      <w:suppressAutoHyphens w:val="0"/>
      <w:spacing w:after="150"/>
      <w:ind w:firstLine="0"/>
      <w:jc w:val="right"/>
    </w:pPr>
    <w:rPr>
      <w:rFonts w:ascii="Arial" w:hAnsi="Arial" w:cs="Arial"/>
      <w:lang w:eastAsia="en-US"/>
    </w:rPr>
  </w:style>
  <w:style w:type="paragraph" w:customStyle="1" w:styleId="textleft1">
    <w:name w:val="text_left1"/>
    <w:basedOn w:val="a3"/>
    <w:uiPriority w:val="99"/>
    <w:qFormat/>
    <w:rsid w:val="005C4C45"/>
    <w:pPr>
      <w:suppressAutoHyphens w:val="0"/>
      <w:spacing w:after="150"/>
      <w:ind w:firstLine="0"/>
      <w:jc w:val="left"/>
    </w:pPr>
    <w:rPr>
      <w:rFonts w:ascii="Arial" w:hAnsi="Arial" w:cs="Arial"/>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sz w:val="20"/>
      <w:szCs w:val="20"/>
      <w:lang w:eastAsia="en-US"/>
    </w:rPr>
  </w:style>
  <w:style w:type="paragraph" w:customStyle="1" w:styleId="lb-number1">
    <w:name w:val="lb-number1"/>
    <w:basedOn w:val="a3"/>
    <w:uiPriority w:val="99"/>
    <w:qFormat/>
    <w:rsid w:val="005C4C45"/>
    <w:pPr>
      <w:suppressAutoHyphens w:val="0"/>
      <w:spacing w:after="150"/>
      <w:ind w:firstLine="0"/>
      <w:jc w:val="left"/>
    </w:pPr>
    <w:rPr>
      <w:rFonts w:ascii="Arial" w:hAnsi="Arial" w:cs="Arial"/>
      <w:sz w:val="17"/>
      <w:szCs w:val="17"/>
      <w:lang w:eastAsia="en-US"/>
    </w:rPr>
  </w:style>
  <w:style w:type="paragraph" w:customStyle="1" w:styleId="lb-close1">
    <w:name w:val="lb-close1"/>
    <w:basedOn w:val="a3"/>
    <w:uiPriority w:val="99"/>
    <w:qFormat/>
    <w:rsid w:val="005C4C45"/>
    <w:pPr>
      <w:suppressAutoHyphens w:val="0"/>
      <w:spacing w:after="150"/>
      <w:ind w:firstLine="0"/>
      <w:jc w:val="left"/>
    </w:pPr>
    <w:rPr>
      <w:rFonts w:ascii="Arial" w:hAnsi="Arial" w:cs="Arial"/>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jc w:val="center"/>
    </w:pPr>
    <w:rPr>
      <w:rFonts w:ascii="Arial" w:eastAsia="Times New Roman" w:hAnsi="Arial" w:cs="Arial"/>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pricebuysell">
    <w:name w:val="price_buysell"/>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pricetext">
    <w:name w:val="price_text"/>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column">
    <w:name w:val="column"/>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u">
    <w:name w:val="u"/>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uni">
    <w:name w:val="uni"/>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a20">
    <w:name w:val="a2"/>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212">
    <w:name w:val="21"/>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Cs w:val="20"/>
    </w:rPr>
  </w:style>
  <w:style w:type="paragraph" w:customStyle="1" w:styleId="af4">
    <w:name w:val="После формул"/>
    <w:basedOn w:val="a3"/>
    <w:uiPriority w:val="99"/>
    <w:qFormat/>
    <w:rsid w:val="005C4C45"/>
    <w:pPr>
      <w:tabs>
        <w:tab w:val="right" w:pos="1276"/>
        <w:tab w:val="left" w:pos="1418"/>
        <w:tab w:val="left" w:pos="1701"/>
      </w:tabs>
      <w:spacing w:after="60"/>
      <w:ind w:left="1701" w:hanging="1701"/>
    </w:pPr>
    <w:rPr>
      <w:kern w:val="2"/>
      <w:szCs w:val="20"/>
    </w:rPr>
  </w:style>
  <w:style w:type="paragraph" w:customStyle="1" w:styleId="51">
    <w:name w:val="Стиль5"/>
    <w:basedOn w:val="a3"/>
    <w:uiPriority w:val="99"/>
    <w:qFormat/>
    <w:rsid w:val="005C4C45"/>
    <w:pPr>
      <w:suppressAutoHyphens w:val="0"/>
      <w:spacing w:before="240" w:after="240"/>
      <w:jc w:val="center"/>
    </w:pPr>
    <w:rPr>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ind w:firstLine="0"/>
      <w:jc w:val="left"/>
    </w:pPr>
    <w:rPr>
      <w:rFonts w:ascii="Tahoma" w:hAnsi="Tahoma" w:cs="Tahoma"/>
      <w:color w:val="00000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106">
    <w:name w:val="xl106"/>
    <w:basedOn w:val="a3"/>
    <w:qFormat/>
    <w:rsid w:val="005C4C45"/>
    <w:pPr>
      <w:spacing w:before="100" w:after="100"/>
    </w:pPr>
  </w:style>
  <w:style w:type="paragraph" w:customStyle="1" w:styleId="xl107">
    <w:name w:val="xl107"/>
    <w:basedOn w:val="a3"/>
    <w:qFormat/>
    <w:rsid w:val="005C4C45"/>
    <w:pPr>
      <w:spacing w:before="100" w:after="100"/>
    </w:p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110">
    <w:name w:val="xl110"/>
    <w:basedOn w:val="a3"/>
    <w:qFormat/>
    <w:rsid w:val="005C4C45"/>
    <w:pPr>
      <w:spacing w:before="100" w:after="100"/>
    </w:pPr>
  </w:style>
  <w:style w:type="paragraph" w:customStyle="1" w:styleId="xl111">
    <w:name w:val="xl111"/>
    <w:basedOn w:val="a3"/>
    <w:qFormat/>
    <w:rsid w:val="005C4C45"/>
    <w:pPr>
      <w:spacing w:before="100" w:after="100"/>
    </w:pPr>
  </w:style>
  <w:style w:type="paragraph" w:customStyle="1" w:styleId="xl112">
    <w:name w:val="xl112"/>
    <w:basedOn w:val="a3"/>
    <w:qFormat/>
    <w:rsid w:val="005C4C45"/>
    <w:pPr>
      <w:spacing w:before="100" w:after="100"/>
    </w:p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ind w:left="1497" w:hanging="504"/>
      <w:outlineLvl w:val="0"/>
    </w:pPr>
    <w:rPr>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ind w:left="2067" w:hanging="648"/>
    </w:pPr>
    <w:rPr>
      <w:rFonts w:eastAsia="Calibri" w:cs="Times New Roman"/>
      <w:b w:val="0"/>
      <w:bCs w:val="0"/>
      <w:lang w:eastAsia="en-US"/>
    </w:rPr>
  </w:style>
  <w:style w:type="character" w:customStyle="1" w:styleId="31">
    <w:name w:val="Заголовок 3 Знак"/>
    <w:basedOn w:val="a5"/>
    <w:link w:val="3"/>
    <w:uiPriority w:val="9"/>
    <w:rsid w:val="003314E2"/>
    <w:rPr>
      <w:rFonts w:eastAsiaTheme="majorEastAsia" w:cstheme="majorBidi"/>
      <w:b/>
      <w:bCs/>
      <w:kern w:val="1"/>
      <w:sz w:val="24"/>
      <w:szCs w:val="22"/>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ind w:firstLine="0"/>
    </w:pPr>
    <w:rPr>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lang w:eastAsia="en-US"/>
    </w:rPr>
  </w:style>
  <w:style w:type="paragraph" w:customStyle="1" w:styleId="a1">
    <w:name w:val="Раздел таблицы"/>
    <w:basedOn w:val="af9"/>
    <w:qFormat/>
    <w:rsid w:val="005C4C45"/>
    <w:pPr>
      <w:numPr>
        <w:numId w:val="14"/>
      </w:numPr>
      <w:spacing w:before="60" w:after="60" w:line="240" w:lineRule="auto"/>
    </w:pPr>
    <w:rPr>
      <w:rFonts w:ascii="Times New Roman" w:hAnsi="Times New Roman"/>
      <w:b/>
      <w:i/>
    </w:rPr>
  </w:style>
  <w:style w:type="paragraph" w:styleId="af9">
    <w:name w:val="List Paragraph"/>
    <w:aliases w:val="СПИСОК,List Paragraph,it_List1,Ненумерованный список,основной диплом,Bullet List,FooterText,numbered,Paragraphe de liste1,lp1,UL,Абзац маркированнный,Table-Normal,RSHB_Table-Normal,Предусловия,1. Абзац списка,Нумерованный список_ФТ,Булет 1"/>
    <w:basedOn w:val="a3"/>
    <w:link w:val="afa"/>
    <w:uiPriority w:val="34"/>
    <w:qFormat/>
    <w:rsid w:val="005C4C45"/>
    <w:pPr>
      <w:suppressAutoHyphens w:val="0"/>
      <w:spacing w:after="200" w:line="276" w:lineRule="auto"/>
      <w:ind w:left="720" w:firstLine="0"/>
      <w:contextualSpacing/>
      <w:jc w:val="left"/>
    </w:pPr>
    <w:rPr>
      <w:rFonts w:ascii="Calibri" w:hAnsi="Calibri"/>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18"/>
      </w:numPr>
      <w:spacing w:line="240" w:lineRule="auto"/>
      <w:contextualSpacing w:val="0"/>
    </w:pPr>
    <w:rPr>
      <w:rFonts w:ascii="Times New Roman" w:hAnsi="Times New Roman"/>
      <w:b/>
      <w:sz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ind w:firstLine="0"/>
      <w:jc w:val="right"/>
    </w:pPr>
    <w:rPr>
      <w:rFonts w:ascii="Tahoma" w:hAnsi="Tahoma"/>
      <w:sz w:val="16"/>
      <w:szCs w:val="20"/>
      <w:lang w:val="en-US" w:eastAsia="en-US"/>
    </w:rPr>
  </w:style>
  <w:style w:type="paragraph" w:customStyle="1" w:styleId="-7">
    <w:name w:val="Т-7_цифры"/>
    <w:basedOn w:val="a3"/>
    <w:qFormat/>
    <w:rsid w:val="005C4C45"/>
    <w:pPr>
      <w:suppressAutoHyphens w:val="0"/>
      <w:ind w:firstLine="0"/>
      <w:jc w:val="right"/>
    </w:pPr>
    <w:rPr>
      <w:rFonts w:ascii="Tahoma" w:hAnsi="Tahoma"/>
      <w:color w:val="000000"/>
      <w:sz w:val="14"/>
      <w:szCs w:val="20"/>
      <w:lang w:eastAsia="en-US"/>
    </w:rPr>
  </w:style>
  <w:style w:type="paragraph" w:customStyle="1" w:styleId="a">
    <w:name w:val="Преамбула ДС"/>
    <w:basedOn w:val="af9"/>
    <w:qFormat/>
    <w:rsid w:val="005C4C45"/>
    <w:pPr>
      <w:numPr>
        <w:numId w:val="19"/>
      </w:numPr>
      <w:spacing w:line="240" w:lineRule="auto"/>
      <w:contextualSpacing w:val="0"/>
      <w:jc w:val="both"/>
    </w:pPr>
    <w:rPr>
      <w:rFonts w:ascii="Times New Roman" w:hAnsi="Times New Roman"/>
      <w:sz w:val="24"/>
    </w:rPr>
  </w:style>
  <w:style w:type="paragraph" w:customStyle="1" w:styleId="a0">
    <w:name w:val="Пункт ДС"/>
    <w:basedOn w:val="af9"/>
    <w:qFormat/>
    <w:rsid w:val="005C4C45"/>
    <w:pPr>
      <w:numPr>
        <w:numId w:val="20"/>
      </w:numPr>
      <w:spacing w:line="240" w:lineRule="auto"/>
      <w:contextualSpacing w:val="0"/>
      <w:jc w:val="both"/>
    </w:pPr>
    <w:rPr>
      <w:rFonts w:ascii="Times New Roman" w:hAnsi="Times New Roman"/>
      <w:sz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jc w:val="left"/>
    </w:pPr>
    <w:rPr>
      <w:rFonts w:eastAsia="Times New Roman" w:cs="Times New Roman"/>
      <w:bCs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sz w:val="13"/>
      <w:szCs w:val="13"/>
      <w:lang w:val="en-GB" w:eastAsia="en-US"/>
    </w:rPr>
  </w:style>
  <w:style w:type="paragraph" w:customStyle="1" w:styleId="engageL2">
    <w:name w:val="engage_L2"/>
    <w:basedOn w:val="a3"/>
    <w:qFormat/>
    <w:rsid w:val="005C4C45"/>
    <w:pPr>
      <w:numPr>
        <w:ilvl w:val="1"/>
        <w:numId w:val="21"/>
      </w:numPr>
      <w:suppressAutoHyphens w:val="0"/>
      <w:spacing w:after="140" w:line="290" w:lineRule="auto"/>
    </w:pPr>
    <w:rPr>
      <w:rFonts w:ascii="Arial" w:hAnsi="Arial"/>
      <w:sz w:val="13"/>
      <w:lang w:val="en-GB" w:eastAsia="en-US"/>
    </w:rPr>
  </w:style>
  <w:style w:type="character" w:customStyle="1" w:styleId="21">
    <w:name w:val="Заголовок 2 Знак"/>
    <w:basedOn w:val="a5"/>
    <w:link w:val="2"/>
    <w:uiPriority w:val="9"/>
    <w:rsid w:val="003314E2"/>
    <w:rPr>
      <w:rFonts w:eastAsia="Calibri" w:cs="Calibri"/>
      <w:b/>
      <w:bCs/>
      <w:kern w:val="1"/>
      <w:sz w:val="24"/>
      <w:szCs w:val="26"/>
      <w:lang w:eastAsia="ar-SA"/>
    </w:rPr>
  </w:style>
  <w:style w:type="character" w:customStyle="1" w:styleId="41">
    <w:name w:val="Заголовок 4 Знак"/>
    <w:basedOn w:val="a5"/>
    <w:link w:val="4"/>
    <w:rsid w:val="003314E2"/>
    <w:rPr>
      <w:rFonts w:eastAsia="Calibri" w:cs="Calibri"/>
      <w:b/>
      <w:bCs/>
      <w:kern w:val="1"/>
      <w:sz w:val="28"/>
      <w:szCs w:val="28"/>
      <w:lang w:eastAsia="ar-SA"/>
    </w:rPr>
  </w:style>
  <w:style w:type="character" w:customStyle="1" w:styleId="50">
    <w:name w:val="Заголовок 5 Знак"/>
    <w:link w:val="5"/>
    <w:rsid w:val="003314E2"/>
    <w:rPr>
      <w:rFonts w:eastAsia="Calibri" w:cs="Calibri"/>
      <w:b/>
      <w:bCs/>
      <w:i/>
      <w:iCs/>
      <w:kern w:val="1"/>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Calibri" w:hAnsi="Calibri" w:cs="Calibri"/>
      <w:i/>
      <w:iCs/>
      <w:kern w:val="1"/>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ind w:firstLine="0"/>
      <w:jc w:val="left"/>
    </w:pPr>
    <w:rPr>
      <w:rFonts w:cs="Arial"/>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ind w:left="8460" w:firstLine="0"/>
      <w:jc w:val="left"/>
    </w:pPr>
    <w:rPr>
      <w:b/>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ind w:firstLine="0"/>
      <w:contextualSpacing/>
      <w:jc w:val="left"/>
    </w:pPr>
    <w:rPr>
      <w:rFonts w:ascii="Arial" w:hAnsi="Arial" w:cs="Arial"/>
      <w:b/>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it_List1 Знак,Ненумерованный список Знак,основной диплом Знак,Bullet List Знак,FooterText Знак,numbered Знак,Paragraphe de liste1 Знак,lp1 Знак,UL Знак,Абзац маркированнный Знак,Table-Normal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Cs w:val="28"/>
    </w:rPr>
  </w:style>
  <w:style w:type="paragraph" w:customStyle="1" w:styleId="213">
    <w:name w:val="Заголовок 21"/>
    <w:basedOn w:val="a3"/>
    <w:uiPriority w:val="9"/>
    <w:qFormat/>
    <w:rsid w:val="005C4C45"/>
    <w:pPr>
      <w:keepNext/>
      <w:keepLines/>
    </w:pPr>
    <w:rPr>
      <w:b/>
      <w:bCs/>
      <w:szCs w:val="26"/>
    </w:rPr>
  </w:style>
  <w:style w:type="paragraph" w:customStyle="1" w:styleId="311">
    <w:name w:val="Заголовок 31"/>
    <w:basedOn w:val="a3"/>
    <w:uiPriority w:val="9"/>
    <w:qFormat/>
    <w:rsid w:val="005C4C45"/>
    <w:pPr>
      <w:keepNext/>
      <w:keepLines/>
    </w:pPr>
    <w:rPr>
      <w:b/>
      <w:bCs/>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 w:type="paragraph" w:styleId="affb">
    <w:name w:val="Normal (Web)"/>
    <w:basedOn w:val="a3"/>
    <w:link w:val="affc"/>
    <w:uiPriority w:val="99"/>
    <w:qFormat/>
    <w:rsid w:val="00DE3245"/>
    <w:pPr>
      <w:widowControl w:val="0"/>
      <w:suppressAutoHyphens w:val="0"/>
      <w:adjustRightInd w:val="0"/>
      <w:spacing w:before="100" w:beforeAutospacing="1" w:after="100" w:afterAutospacing="1" w:line="259" w:lineRule="auto"/>
      <w:ind w:firstLine="0"/>
      <w:textAlignment w:val="baseline"/>
    </w:pPr>
    <w:rPr>
      <w:lang w:eastAsia="ru-RU"/>
    </w:rPr>
  </w:style>
  <w:style w:type="character" w:customStyle="1" w:styleId="affc">
    <w:name w:val="Обычный (веб) Знак"/>
    <w:link w:val="affb"/>
    <w:uiPriority w:val="99"/>
    <w:locked/>
    <w:rsid w:val="00DE3245"/>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E3245"/>
    <w:pPr>
      <w:suppressAutoHyphens/>
      <w:ind w:firstLine="709"/>
      <w:jc w:val="both"/>
    </w:pPr>
    <w:rPr>
      <w:rFonts w:eastAsia="Times New Roman"/>
      <w:sz w:val="24"/>
      <w:szCs w:val="24"/>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2"/>
      </w:numPr>
      <w:spacing w:before="480"/>
      <w:outlineLvl w:val="0"/>
    </w:pPr>
    <w:rPr>
      <w:rFonts w:eastAsiaTheme="majorEastAsia" w:cstheme="majorBidi"/>
      <w:b/>
      <w:bCs/>
      <w:szCs w:val="28"/>
    </w:rPr>
  </w:style>
  <w:style w:type="paragraph" w:styleId="2">
    <w:name w:val="heading 2"/>
    <w:basedOn w:val="a3"/>
    <w:next w:val="a4"/>
    <w:link w:val="21"/>
    <w:uiPriority w:val="9"/>
    <w:qFormat/>
    <w:rsid w:val="005C4C45"/>
    <w:pPr>
      <w:keepNext/>
      <w:keepLines/>
      <w:numPr>
        <w:ilvl w:val="1"/>
        <w:numId w:val="12"/>
      </w:numPr>
      <w:spacing w:before="200"/>
      <w:outlineLvl w:val="1"/>
    </w:pPr>
    <w:rPr>
      <w:b/>
      <w:bCs/>
      <w:szCs w:val="26"/>
    </w:rPr>
  </w:style>
  <w:style w:type="paragraph" w:styleId="3">
    <w:name w:val="heading 3"/>
    <w:basedOn w:val="a3"/>
    <w:next w:val="a4"/>
    <w:link w:val="31"/>
    <w:uiPriority w:val="9"/>
    <w:qFormat/>
    <w:rsid w:val="005C4C45"/>
    <w:pPr>
      <w:keepNext/>
      <w:keepLines/>
      <w:numPr>
        <w:ilvl w:val="2"/>
        <w:numId w:val="12"/>
      </w:numPr>
      <w:spacing w:before="200"/>
      <w:outlineLvl w:val="2"/>
    </w:pPr>
    <w:rPr>
      <w:rFonts w:eastAsiaTheme="majorEastAsia" w:cstheme="majorBidi"/>
      <w:b/>
      <w:bCs/>
    </w:rPr>
  </w:style>
  <w:style w:type="paragraph" w:styleId="4">
    <w:name w:val="heading 4"/>
    <w:basedOn w:val="a3"/>
    <w:next w:val="a4"/>
    <w:link w:val="41"/>
    <w:qFormat/>
    <w:rsid w:val="005C4C45"/>
    <w:pPr>
      <w:keepNext/>
      <w:numPr>
        <w:ilvl w:val="3"/>
        <w:numId w:val="12"/>
      </w:numPr>
      <w:spacing w:before="240" w:after="60"/>
      <w:outlineLvl w:val="3"/>
    </w:pPr>
    <w:rPr>
      <w:b/>
      <w:bCs/>
      <w:szCs w:val="28"/>
    </w:rPr>
  </w:style>
  <w:style w:type="paragraph" w:styleId="5">
    <w:name w:val="heading 5"/>
    <w:basedOn w:val="a3"/>
    <w:next w:val="a4"/>
    <w:link w:val="50"/>
    <w:qFormat/>
    <w:rsid w:val="005C4C45"/>
    <w:pPr>
      <w:numPr>
        <w:ilvl w:val="4"/>
        <w:numId w:val="12"/>
      </w:numPr>
      <w:spacing w:before="240" w:after="60"/>
      <w:outlineLvl w:val="4"/>
    </w:pPr>
    <w:rPr>
      <w:b/>
      <w:bCs/>
      <w:i/>
      <w:iCs/>
      <w:sz w:val="26"/>
      <w:szCs w:val="26"/>
    </w:rPr>
  </w:style>
  <w:style w:type="paragraph" w:styleId="6">
    <w:name w:val="heading 6"/>
    <w:basedOn w:val="a3"/>
    <w:next w:val="a3"/>
    <w:link w:val="60"/>
    <w:unhideWhenUsed/>
    <w:qFormat/>
    <w:rsid w:val="005C4C45"/>
    <w:pPr>
      <w:keepNext/>
      <w:outlineLvl w:val="5"/>
    </w:pPr>
    <w:rPr>
      <w:rFonts w:ascii="Arial" w:hAnsi="Arial"/>
      <w:b/>
      <w:spacing w:val="-3"/>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sz w:val="22"/>
      <w:lang w:eastAsia="en-US"/>
    </w:rPr>
  </w:style>
  <w:style w:type="paragraph" w:styleId="8">
    <w:name w:val="heading 8"/>
    <w:basedOn w:val="a3"/>
    <w:next w:val="a4"/>
    <w:link w:val="80"/>
    <w:qFormat/>
    <w:rsid w:val="005C4C45"/>
    <w:pPr>
      <w:numPr>
        <w:ilvl w:val="7"/>
        <w:numId w:val="12"/>
      </w:numPr>
      <w:spacing w:before="240" w:after="60"/>
      <w:outlineLvl w:val="7"/>
    </w:pPr>
    <w:rPr>
      <w:rFonts w:ascii="Calibri" w:hAnsi="Calibri"/>
      <w:i/>
      <w:iCs/>
    </w:rPr>
  </w:style>
  <w:style w:type="paragraph" w:styleId="9">
    <w:name w:val="heading 9"/>
    <w:basedOn w:val="a3"/>
    <w:next w:val="a3"/>
    <w:link w:val="90"/>
    <w:unhideWhenUsed/>
    <w:qFormat/>
    <w:rsid w:val="005C4C45"/>
    <w:pPr>
      <w:keepNext/>
      <w:keepLines/>
      <w:suppressAutoHyphens w:val="0"/>
      <w:spacing w:before="200"/>
      <w:ind w:firstLine="0"/>
      <w:jc w:val="left"/>
      <w:outlineLvl w:val="8"/>
    </w:pPr>
    <w:rPr>
      <w:rFonts w:ascii="Cambria" w:hAnsi="Cambria"/>
      <w:i/>
      <w:iCs/>
      <w:color w:val="40404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87">
    <w:name w:val="xl87"/>
    <w:basedOn w:val="a3"/>
    <w:qFormat/>
    <w:rsid w:val="005C4C45"/>
    <w:pPr>
      <w:spacing w:before="100" w:after="100"/>
    </w:p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91">
    <w:name w:val="xl91"/>
    <w:basedOn w:val="a3"/>
    <w:qFormat/>
    <w:rsid w:val="005C4C45"/>
    <w:pPr>
      <w:pBdr>
        <w:top w:val="single" w:sz="4" w:space="0" w:color="000000"/>
        <w:bottom w:val="single" w:sz="4" w:space="0" w:color="000000"/>
      </w:pBdr>
      <w:spacing w:before="100" w:after="100"/>
    </w:p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ind w:firstLine="0"/>
      <w:jc w:val="left"/>
      <w:outlineLvl w:val="7"/>
    </w:pPr>
    <w:rPr>
      <w:rFonts w:ascii="Cambria" w:hAnsi="Cambria"/>
      <w:color w:val="40404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ind w:firstLine="0"/>
      <w:jc w:val="left"/>
      <w:outlineLvl w:val="8"/>
    </w:pPr>
    <w:rPr>
      <w:rFonts w:ascii="Cambria" w:hAnsi="Cambria"/>
      <w:i/>
      <w:iCs/>
      <w:color w:val="40404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kern w:val="1"/>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ind w:firstLine="0"/>
      <w:jc w:val="left"/>
    </w:pPr>
    <w:rPr>
      <w:rFonts w:ascii="Verdana" w:hAnsi="Verdana" w:cs="Verdana"/>
      <w:sz w:val="20"/>
      <w:szCs w:val="20"/>
      <w:lang w:val="en-US" w:eastAsia="en-US"/>
    </w:rPr>
  </w:style>
  <w:style w:type="paragraph" w:customStyle="1" w:styleId="Style1">
    <w:name w:val="Style1"/>
    <w:basedOn w:val="a3"/>
    <w:uiPriority w:val="99"/>
    <w:qFormat/>
    <w:rsid w:val="005C4C45"/>
    <w:pPr>
      <w:widowControl w:val="0"/>
      <w:suppressAutoHyphens w:val="0"/>
      <w:spacing w:before="240"/>
      <w:ind w:firstLine="0"/>
    </w:pPr>
    <w:rPr>
      <w:rFonts w:ascii="TimesDL" w:hAnsi="TimesDL"/>
      <w:szCs w:val="20"/>
      <w:lang w:eastAsia="en-US"/>
    </w:rPr>
  </w:style>
  <w:style w:type="paragraph" w:customStyle="1" w:styleId="aa">
    <w:name w:val="нормальный абзац"/>
    <w:basedOn w:val="a3"/>
    <w:uiPriority w:val="99"/>
    <w:qFormat/>
    <w:rsid w:val="005C4C45"/>
    <w:pPr>
      <w:widowControl w:val="0"/>
      <w:suppressAutoHyphens w:val="0"/>
      <w:ind w:firstLine="567"/>
    </w:pPr>
    <w:rPr>
      <w:rFonts w:ascii="Arial" w:hAnsi="Arial"/>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ind w:firstLine="0"/>
      <w:jc w:val="left"/>
    </w:pPr>
    <w:rPr>
      <w:rFonts w:ascii="Arial" w:hAnsi="Arial"/>
      <w:i/>
      <w:szCs w:val="20"/>
      <w:lang w:eastAsia="en-US"/>
    </w:rPr>
  </w:style>
  <w:style w:type="paragraph" w:customStyle="1" w:styleId="contentheader2cols">
    <w:name w:val="contentheader2cols"/>
    <w:basedOn w:val="a3"/>
    <w:uiPriority w:val="99"/>
    <w:qFormat/>
    <w:rsid w:val="005C4C45"/>
    <w:pPr>
      <w:suppressAutoHyphens w:val="0"/>
      <w:spacing w:before="60"/>
      <w:ind w:left="300" w:firstLine="0"/>
      <w:jc w:val="left"/>
    </w:pPr>
    <w:rPr>
      <w:b/>
      <w:bCs/>
      <w:color w:val="3560A7"/>
      <w:sz w:val="26"/>
      <w:szCs w:val="26"/>
      <w:lang w:eastAsia="en-US"/>
    </w:rPr>
  </w:style>
  <w:style w:type="paragraph" w:customStyle="1" w:styleId="bodytext2">
    <w:name w:val="bodytext2"/>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ab">
    <w:name w:val="a"/>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bodytextindent3">
    <w:name w:val="bodytextindent3"/>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subheader">
    <w:name w:val="subheader"/>
    <w:basedOn w:val="a3"/>
    <w:uiPriority w:val="99"/>
    <w:qFormat/>
    <w:rsid w:val="005C4C45"/>
    <w:pPr>
      <w:suppressAutoHyphens w:val="0"/>
      <w:spacing w:before="176" w:after="88"/>
      <w:ind w:firstLine="0"/>
      <w:jc w:val="left"/>
    </w:pPr>
    <w:rPr>
      <w:rFonts w:ascii="Arial" w:hAnsi="Arial" w:cs="Arial"/>
      <w:b/>
      <w:bCs/>
      <w:color w:val="00000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ind w:firstLine="0"/>
      <w:jc w:val="center"/>
    </w:pPr>
    <w:rPr>
      <w:rFonts w:cs="Arial"/>
      <w:b/>
      <w:szCs w:val="22"/>
      <w:lang w:eastAsia="en-US"/>
    </w:rPr>
  </w:style>
  <w:style w:type="paragraph" w:customStyle="1" w:styleId="15">
    <w:name w:val="Знак1"/>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ad">
    <w:name w:val="Заг_раздел"/>
    <w:basedOn w:val="a3"/>
    <w:uiPriority w:val="99"/>
    <w:qFormat/>
    <w:rsid w:val="005C4C45"/>
    <w:pPr>
      <w:suppressAutoHyphens w:val="0"/>
      <w:ind w:firstLine="0"/>
      <w:jc w:val="left"/>
    </w:pPr>
    <w:rPr>
      <w:rFonts w:ascii="Arial" w:hAnsi="Arial"/>
      <w:b/>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ind w:firstLine="0"/>
      <w:jc w:val="left"/>
    </w:pPr>
    <w:rPr>
      <w:rFonts w:ascii="Tahoma" w:hAnsi="Tahoma"/>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ind w:firstLine="0"/>
    </w:pPr>
    <w:rPr>
      <w:rFonts w:ascii="Arial" w:hAnsi="Arial" w:cs="Arial"/>
      <w:color w:val="00000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tb8">
    <w:name w:val="tb8"/>
    <w:basedOn w:val="a3"/>
    <w:uiPriority w:val="99"/>
    <w:qFormat/>
    <w:rsid w:val="005C4C45"/>
    <w:pPr>
      <w:suppressAutoHyphens w:val="0"/>
      <w:spacing w:before="100" w:beforeAutospacing="1" w:after="100" w:afterAutospacing="1"/>
      <w:ind w:firstLine="0"/>
      <w:jc w:val="left"/>
    </w:pPr>
    <w:rPr>
      <w:rFonts w:ascii="Tahoma" w:hAnsi="Tahoma" w:cs="Tahoma"/>
      <w:color w:val="000000"/>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ind w:left="-720" w:firstLine="0"/>
    </w:pPr>
  </w:style>
  <w:style w:type="paragraph" w:customStyle="1" w:styleId="24">
    <w:name w:val="Знак2 Знак Знак Знак"/>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ind w:firstLine="708"/>
    </w:pPr>
    <w:rPr>
      <w:rFonts w:ascii="Arial" w:hAnsi="Arial"/>
      <w:spacing w:val="-3"/>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25">
    <w:name w:val="сновной текст с отступом 2"/>
    <w:basedOn w:val="a3"/>
    <w:uiPriority w:val="99"/>
    <w:qFormat/>
    <w:rsid w:val="005C4C45"/>
    <w:pPr>
      <w:widowControl w:val="0"/>
      <w:suppressAutoHyphens w:val="0"/>
      <w:ind w:firstLine="720"/>
    </w:pPr>
    <w:rPr>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red-title">
    <w:name w:val="red-tit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g-grey-text">
    <w:name w:val="g-grey-tex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ind w:firstLine="0"/>
    </w:pPr>
    <w:rPr>
      <w:i/>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33">
    <w:name w:val="Основной текст 33"/>
    <w:basedOn w:val="a3"/>
    <w:uiPriority w:val="99"/>
    <w:qFormat/>
    <w:rsid w:val="005C4C45"/>
    <w:pPr>
      <w:suppressAutoHyphens w:val="0"/>
      <w:ind w:firstLine="0"/>
    </w:pPr>
    <w:rPr>
      <w:i/>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textbody">
    <w:name w:val="text_body"/>
    <w:basedOn w:val="a3"/>
    <w:uiPriority w:val="99"/>
    <w:qFormat/>
    <w:rsid w:val="005C4C45"/>
    <w:pPr>
      <w:suppressAutoHyphens w:val="0"/>
      <w:spacing w:after="150"/>
      <w:ind w:firstLine="0"/>
    </w:pPr>
    <w:rPr>
      <w:rFonts w:ascii="Arial" w:hAnsi="Arial" w:cs="Arial"/>
      <w:sz w:val="21"/>
      <w:szCs w:val="21"/>
      <w:lang w:eastAsia="en-US"/>
    </w:rPr>
  </w:style>
  <w:style w:type="paragraph" w:customStyle="1" w:styleId="item">
    <w:name w:val="item"/>
    <w:basedOn w:val="a3"/>
    <w:uiPriority w:val="99"/>
    <w:qFormat/>
    <w:rsid w:val="005C4C45"/>
    <w:pPr>
      <w:suppressAutoHyphens w:val="0"/>
      <w:spacing w:after="75"/>
      <w:ind w:left="75" w:firstLine="0"/>
      <w:jc w:val="left"/>
    </w:pPr>
    <w:rPr>
      <w:rFonts w:ascii="Arial" w:hAnsi="Arial" w:cs="Arial"/>
      <w:lang w:eastAsia="en-US"/>
    </w:rPr>
  </w:style>
  <w:style w:type="paragraph" w:customStyle="1" w:styleId="itemred">
    <w:name w:val="item_red"/>
    <w:basedOn w:val="a3"/>
    <w:uiPriority w:val="99"/>
    <w:qFormat/>
    <w:rsid w:val="005C4C45"/>
    <w:pPr>
      <w:suppressAutoHyphens w:val="0"/>
      <w:spacing w:after="75"/>
      <w:ind w:left="75" w:firstLine="0"/>
      <w:jc w:val="left"/>
    </w:pPr>
    <w:rPr>
      <w:rFonts w:ascii="Arial" w:hAnsi="Arial" w:cs="Arial"/>
      <w:lang w:eastAsia="en-US"/>
    </w:rPr>
  </w:style>
  <w:style w:type="paragraph" w:customStyle="1" w:styleId="itemmore">
    <w:name w:val="item_more"/>
    <w:basedOn w:val="a3"/>
    <w:uiPriority w:val="99"/>
    <w:qFormat/>
    <w:rsid w:val="005C4C45"/>
    <w:pPr>
      <w:suppressAutoHyphens w:val="0"/>
      <w:spacing w:after="150"/>
      <w:ind w:left="240" w:firstLine="0"/>
    </w:pPr>
    <w:rPr>
      <w:rFonts w:ascii="Arial" w:hAnsi="Arial" w:cs="Arial"/>
      <w:lang w:eastAsia="en-US"/>
    </w:rPr>
  </w:style>
  <w:style w:type="paragraph" w:customStyle="1" w:styleId="line">
    <w:name w:val="line"/>
    <w:basedOn w:val="a3"/>
    <w:uiPriority w:val="99"/>
    <w:qFormat/>
    <w:rsid w:val="005C4C45"/>
    <w:pPr>
      <w:shd w:val="clear" w:color="auto" w:fill="FFFFFF"/>
      <w:suppressAutoHyphens w:val="0"/>
      <w:spacing w:after="150"/>
      <w:ind w:firstLine="0"/>
      <w:jc w:val="left"/>
    </w:pPr>
    <w:rPr>
      <w:rFonts w:ascii="Arial" w:hAnsi="Arial" w:cs="Arial"/>
      <w:lang w:eastAsia="en-US"/>
    </w:rPr>
  </w:style>
  <w:style w:type="paragraph" w:customStyle="1" w:styleId="gddata">
    <w:name w:val="gd_data"/>
    <w:basedOn w:val="a3"/>
    <w:uiPriority w:val="99"/>
    <w:qFormat/>
    <w:rsid w:val="005C4C45"/>
    <w:pPr>
      <w:suppressAutoHyphens w:val="0"/>
      <w:spacing w:before="150" w:after="150"/>
      <w:ind w:firstLine="0"/>
      <w:jc w:val="left"/>
    </w:pPr>
    <w:rPr>
      <w:rFonts w:ascii="Arial" w:hAnsi="Arial" w:cs="Arial"/>
      <w:sz w:val="22"/>
      <w:lang w:eastAsia="en-US"/>
    </w:rPr>
  </w:style>
  <w:style w:type="paragraph" w:customStyle="1" w:styleId="more">
    <w:name w:val="more"/>
    <w:basedOn w:val="a3"/>
    <w:uiPriority w:val="99"/>
    <w:qFormat/>
    <w:rsid w:val="005C4C45"/>
    <w:pPr>
      <w:suppressAutoHyphens w:val="0"/>
      <w:spacing w:after="150"/>
      <w:ind w:firstLine="0"/>
      <w:jc w:val="left"/>
    </w:pPr>
    <w:rPr>
      <w:rFonts w:ascii="Arial" w:hAnsi="Arial" w:cs="Arial"/>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ind w:firstLine="0"/>
      <w:jc w:val="left"/>
    </w:pPr>
    <w:rPr>
      <w:rFonts w:ascii="Arial" w:hAnsi="Arial" w:cs="Arial"/>
      <w:lang w:eastAsia="en-US"/>
    </w:rPr>
  </w:style>
  <w:style w:type="paragraph" w:customStyle="1" w:styleId="hidden">
    <w:name w:val="hidden"/>
    <w:basedOn w:val="a3"/>
    <w:uiPriority w:val="99"/>
    <w:qFormat/>
    <w:rsid w:val="005C4C45"/>
    <w:pPr>
      <w:suppressAutoHyphens w:val="0"/>
      <w:spacing w:after="150"/>
      <w:ind w:firstLine="0"/>
      <w:jc w:val="left"/>
    </w:pPr>
    <w:rPr>
      <w:rFonts w:ascii="Arial" w:hAnsi="Arial" w:cs="Arial"/>
      <w:vanish/>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ind w:left="75" w:right="75" w:firstLine="0"/>
      <w:jc w:val="left"/>
    </w:pPr>
    <w:rPr>
      <w:rFonts w:ascii="Arial" w:hAnsi="Arial" w:cs="Arial"/>
      <w:color w:val="222222"/>
      <w:lang w:eastAsia="en-US"/>
    </w:rPr>
  </w:style>
  <w:style w:type="paragraph" w:customStyle="1" w:styleId="fleft">
    <w:name w:val="fleft"/>
    <w:basedOn w:val="a3"/>
    <w:uiPriority w:val="99"/>
    <w:qFormat/>
    <w:rsid w:val="005C4C45"/>
    <w:pPr>
      <w:suppressAutoHyphens w:val="0"/>
      <w:spacing w:after="150"/>
      <w:ind w:right="150" w:firstLine="0"/>
      <w:jc w:val="left"/>
    </w:pPr>
    <w:rPr>
      <w:rFonts w:ascii="Arial" w:hAnsi="Arial" w:cs="Arial"/>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ind w:firstLine="0"/>
      <w:jc w:val="left"/>
    </w:pPr>
    <w:rPr>
      <w:rFonts w:ascii="Verdana" w:hAnsi="Verdana" w:cs="Verdana"/>
      <w:i/>
      <w:iCs/>
      <w:sz w:val="18"/>
      <w:szCs w:val="18"/>
      <w:lang w:eastAsia="en-US"/>
    </w:rPr>
  </w:style>
  <w:style w:type="paragraph" w:customStyle="1" w:styleId="small">
    <w:name w:val="small"/>
    <w:basedOn w:val="a3"/>
    <w:uiPriority w:val="99"/>
    <w:qFormat/>
    <w:rsid w:val="005C4C45"/>
    <w:pPr>
      <w:suppressAutoHyphens w:val="0"/>
      <w:spacing w:after="150"/>
      <w:ind w:firstLine="0"/>
      <w:jc w:val="left"/>
    </w:pPr>
    <w:rPr>
      <w:rFonts w:ascii="Arial" w:hAnsi="Arial" w:cs="Arial"/>
      <w:sz w:val="18"/>
      <w:szCs w:val="18"/>
      <w:lang w:eastAsia="en-US"/>
    </w:rPr>
  </w:style>
  <w:style w:type="paragraph" w:customStyle="1" w:styleId="minitext">
    <w:name w:val="minitext"/>
    <w:basedOn w:val="a3"/>
    <w:uiPriority w:val="99"/>
    <w:qFormat/>
    <w:rsid w:val="005C4C45"/>
    <w:pPr>
      <w:suppressAutoHyphens w:val="0"/>
      <w:spacing w:after="150"/>
      <w:ind w:firstLine="0"/>
      <w:jc w:val="left"/>
    </w:pPr>
    <w:rPr>
      <w:rFonts w:ascii="Arial" w:hAnsi="Arial" w:cs="Arial"/>
      <w:sz w:val="18"/>
      <w:szCs w:val="18"/>
      <w:lang w:eastAsia="en-US"/>
    </w:rPr>
  </w:style>
  <w:style w:type="paragraph" w:customStyle="1" w:styleId="micro">
    <w:name w:val="micro"/>
    <w:basedOn w:val="a3"/>
    <w:uiPriority w:val="99"/>
    <w:qFormat/>
    <w:rsid w:val="005C4C45"/>
    <w:pPr>
      <w:suppressAutoHyphens w:val="0"/>
      <w:spacing w:after="150"/>
      <w:ind w:firstLine="0"/>
      <w:jc w:val="left"/>
    </w:pPr>
    <w:rPr>
      <w:rFonts w:ascii="Arial" w:hAnsi="Arial" w:cs="Arial"/>
      <w:sz w:val="17"/>
      <w:szCs w:val="17"/>
      <w:lang w:eastAsia="en-US"/>
    </w:rPr>
  </w:style>
  <w:style w:type="paragraph" w:customStyle="1" w:styleId="grande">
    <w:name w:val="grande"/>
    <w:basedOn w:val="a3"/>
    <w:uiPriority w:val="99"/>
    <w:qFormat/>
    <w:rsid w:val="005C4C45"/>
    <w:pPr>
      <w:suppressAutoHyphens w:val="0"/>
      <w:spacing w:after="150"/>
      <w:ind w:firstLine="0"/>
      <w:jc w:val="left"/>
    </w:pPr>
    <w:rPr>
      <w:rFonts w:ascii="Arial" w:hAnsi="Arial" w:cs="Arial"/>
      <w:sz w:val="21"/>
      <w:szCs w:val="21"/>
      <w:lang w:eastAsia="en-US"/>
    </w:rPr>
  </w:style>
  <w:style w:type="paragraph" w:customStyle="1" w:styleId="error">
    <w:name w:val="error"/>
    <w:basedOn w:val="a3"/>
    <w:uiPriority w:val="99"/>
    <w:qFormat/>
    <w:rsid w:val="005C4C45"/>
    <w:pPr>
      <w:suppressAutoHyphens w:val="0"/>
      <w:spacing w:after="150"/>
      <w:ind w:firstLine="0"/>
      <w:jc w:val="left"/>
    </w:pPr>
    <w:rPr>
      <w:rFonts w:ascii="Arial" w:hAnsi="Arial" w:cs="Arial"/>
      <w:color w:val="FF000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ind w:firstLine="0"/>
      <w:jc w:val="left"/>
    </w:pPr>
    <w:rPr>
      <w:rFonts w:ascii="Arial" w:hAnsi="Arial" w:cs="Arial"/>
      <w:color w:val="222222"/>
      <w:lang w:eastAsia="en-US"/>
    </w:rPr>
  </w:style>
  <w:style w:type="paragraph" w:customStyle="1" w:styleId="selected">
    <w:name w:val="selected"/>
    <w:basedOn w:val="a3"/>
    <w:uiPriority w:val="99"/>
    <w:qFormat/>
    <w:rsid w:val="005C4C45"/>
    <w:pPr>
      <w:suppressAutoHyphens w:val="0"/>
      <w:spacing w:after="150"/>
      <w:ind w:firstLine="0"/>
      <w:jc w:val="left"/>
    </w:pPr>
    <w:rPr>
      <w:rFonts w:ascii="Arial" w:hAnsi="Arial" w:cs="Arial"/>
      <w:color w:val="983402"/>
      <w:lang w:eastAsia="en-US"/>
    </w:rPr>
  </w:style>
  <w:style w:type="paragraph" w:customStyle="1" w:styleId="centertextblocks">
    <w:name w:val="center_text_blocks"/>
    <w:basedOn w:val="a3"/>
    <w:uiPriority w:val="99"/>
    <w:qFormat/>
    <w:rsid w:val="005C4C45"/>
    <w:pPr>
      <w:suppressAutoHyphens w:val="0"/>
      <w:spacing w:before="300" w:after="300"/>
      <w:ind w:firstLine="0"/>
      <w:jc w:val="left"/>
    </w:pPr>
    <w:rPr>
      <w:rFonts w:ascii="Arial" w:hAnsi="Arial" w:cs="Arial"/>
      <w:lang w:eastAsia="en-US"/>
    </w:rPr>
  </w:style>
  <w:style w:type="paragraph" w:customStyle="1" w:styleId="anonse">
    <w:name w:val="anonse"/>
    <w:basedOn w:val="a3"/>
    <w:uiPriority w:val="99"/>
    <w:qFormat/>
    <w:rsid w:val="005C4C45"/>
    <w:pPr>
      <w:suppressAutoHyphens w:val="0"/>
      <w:spacing w:after="105"/>
      <w:ind w:firstLine="0"/>
      <w:jc w:val="left"/>
    </w:pPr>
    <w:rPr>
      <w:rFonts w:ascii="Arial" w:hAnsi="Arial" w:cs="Arial"/>
      <w:color w:val="444444"/>
      <w:sz w:val="18"/>
      <w:szCs w:val="18"/>
      <w:lang w:eastAsia="en-US"/>
    </w:rPr>
  </w:style>
  <w:style w:type="paragraph" w:customStyle="1" w:styleId="listitems">
    <w:name w:val="list_items"/>
    <w:basedOn w:val="a3"/>
    <w:uiPriority w:val="99"/>
    <w:qFormat/>
    <w:rsid w:val="005C4C45"/>
    <w:pPr>
      <w:suppressAutoHyphens w:val="0"/>
      <w:spacing w:before="150" w:after="150"/>
      <w:ind w:firstLine="0"/>
      <w:jc w:val="left"/>
    </w:pPr>
    <w:rPr>
      <w:rFonts w:ascii="Arial" w:hAnsi="Arial" w:cs="Arial"/>
      <w:lang w:eastAsia="en-US"/>
    </w:rPr>
  </w:style>
  <w:style w:type="paragraph" w:customStyle="1" w:styleId="trigger">
    <w:name w:val="trigger"/>
    <w:basedOn w:val="a3"/>
    <w:uiPriority w:val="99"/>
    <w:qFormat/>
    <w:rsid w:val="005C4C45"/>
    <w:pPr>
      <w:suppressAutoHyphens w:val="0"/>
      <w:spacing w:after="150"/>
      <w:ind w:firstLine="0"/>
      <w:jc w:val="left"/>
    </w:pPr>
    <w:rPr>
      <w:rFonts w:ascii="Arial" w:hAnsi="Arial" w:cs="Arial"/>
      <w:lang w:eastAsia="en-US"/>
    </w:rPr>
  </w:style>
  <w:style w:type="paragraph" w:customStyle="1" w:styleId="dashed">
    <w:name w:val="dashed"/>
    <w:basedOn w:val="a3"/>
    <w:uiPriority w:val="99"/>
    <w:qFormat/>
    <w:rsid w:val="005C4C45"/>
    <w:pPr>
      <w:pBdr>
        <w:bottom w:val="dashed" w:sz="6" w:space="0" w:color="auto"/>
      </w:pBdr>
      <w:suppressAutoHyphens w:val="0"/>
      <w:spacing w:after="150"/>
      <w:ind w:firstLine="0"/>
      <w:jc w:val="left"/>
    </w:pPr>
    <w:rPr>
      <w:rFonts w:ascii="Arial" w:hAnsi="Arial" w:cs="Arial"/>
      <w:lang w:eastAsia="en-US"/>
    </w:rPr>
  </w:style>
  <w:style w:type="paragraph" w:customStyle="1" w:styleId="triggers">
    <w:name w:val="triggers"/>
    <w:basedOn w:val="a3"/>
    <w:uiPriority w:val="99"/>
    <w:qFormat/>
    <w:rsid w:val="005C4C45"/>
    <w:pPr>
      <w:suppressAutoHyphens w:val="0"/>
      <w:spacing w:after="150"/>
      <w:ind w:firstLine="0"/>
      <w:jc w:val="left"/>
    </w:pPr>
    <w:rPr>
      <w:rFonts w:ascii="Arial" w:hAnsi="Arial" w:cs="Arial"/>
      <w:lang w:eastAsia="en-US"/>
    </w:rPr>
  </w:style>
  <w:style w:type="paragraph" w:customStyle="1" w:styleId="floatleft">
    <w:name w:val="float_left"/>
    <w:basedOn w:val="a3"/>
    <w:uiPriority w:val="99"/>
    <w:qFormat/>
    <w:rsid w:val="005C4C45"/>
    <w:pPr>
      <w:suppressAutoHyphens w:val="0"/>
      <w:spacing w:before="75" w:after="75"/>
      <w:ind w:right="75" w:firstLine="0"/>
      <w:jc w:val="left"/>
    </w:pPr>
    <w:rPr>
      <w:rFonts w:ascii="Arial" w:hAnsi="Arial" w:cs="Arial"/>
      <w:lang w:eastAsia="en-US"/>
    </w:rPr>
  </w:style>
  <w:style w:type="paragraph" w:customStyle="1" w:styleId="dirbody">
    <w:name w:val="dir_body"/>
    <w:basedOn w:val="a3"/>
    <w:uiPriority w:val="99"/>
    <w:qFormat/>
    <w:rsid w:val="005C4C45"/>
    <w:pPr>
      <w:suppressAutoHyphens w:val="0"/>
      <w:spacing w:before="300" w:after="75"/>
      <w:ind w:left="75" w:firstLine="0"/>
      <w:jc w:val="left"/>
    </w:pPr>
    <w:rPr>
      <w:rFonts w:ascii="Arial" w:hAnsi="Arial" w:cs="Arial"/>
      <w:lang w:eastAsia="en-US"/>
    </w:rPr>
  </w:style>
  <w:style w:type="paragraph" w:customStyle="1" w:styleId="dir">
    <w:name w:val="dir"/>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awardsyear">
    <w:name w:val="awards_year"/>
    <w:basedOn w:val="a3"/>
    <w:uiPriority w:val="99"/>
    <w:qFormat/>
    <w:rsid w:val="005C4C45"/>
    <w:pPr>
      <w:suppressAutoHyphens w:val="0"/>
      <w:spacing w:before="525" w:after="75"/>
      <w:ind w:firstLine="0"/>
      <w:jc w:val="center"/>
    </w:pPr>
    <w:rPr>
      <w:rFonts w:ascii="Arial" w:hAnsi="Arial" w:cs="Arial"/>
      <w:b/>
      <w:bCs/>
      <w:sz w:val="21"/>
      <w:szCs w:val="21"/>
      <w:lang w:eastAsia="en-US"/>
    </w:rPr>
  </w:style>
  <w:style w:type="paragraph" w:customStyle="1" w:styleId="awardstd">
    <w:name w:val="awards_td"/>
    <w:basedOn w:val="a3"/>
    <w:uiPriority w:val="99"/>
    <w:qFormat/>
    <w:rsid w:val="005C4C45"/>
    <w:pPr>
      <w:suppressAutoHyphens w:val="0"/>
      <w:spacing w:after="150"/>
      <w:ind w:firstLine="0"/>
      <w:jc w:val="left"/>
    </w:pPr>
    <w:rPr>
      <w:rFonts w:ascii="Arial" w:hAnsi="Arial" w:cs="Arial"/>
      <w:lang w:eastAsia="en-US"/>
    </w:rPr>
  </w:style>
  <w:style w:type="paragraph" w:customStyle="1" w:styleId="awardname">
    <w:name w:val="award_name"/>
    <w:basedOn w:val="a3"/>
    <w:uiPriority w:val="99"/>
    <w:qFormat/>
    <w:rsid w:val="005C4C45"/>
    <w:pPr>
      <w:suppressAutoHyphens w:val="0"/>
      <w:spacing w:before="105" w:after="105"/>
      <w:ind w:firstLine="0"/>
      <w:jc w:val="left"/>
    </w:pPr>
    <w:rPr>
      <w:rFonts w:ascii="Arial" w:hAnsi="Arial" w:cs="Arial"/>
      <w:i/>
      <w:iCs/>
      <w:color w:val="FF0000"/>
      <w:lang w:eastAsia="en-US"/>
    </w:rPr>
  </w:style>
  <w:style w:type="paragraph" w:customStyle="1" w:styleId="awardevent">
    <w:name w:val="award_event"/>
    <w:basedOn w:val="a3"/>
    <w:uiPriority w:val="99"/>
    <w:qFormat/>
    <w:rsid w:val="005C4C45"/>
    <w:pPr>
      <w:suppressAutoHyphens w:val="0"/>
      <w:spacing w:after="105"/>
      <w:ind w:firstLine="0"/>
      <w:jc w:val="left"/>
    </w:pPr>
    <w:rPr>
      <w:rFonts w:ascii="Arial" w:hAnsi="Arial" w:cs="Arial"/>
      <w:b/>
      <w:bCs/>
      <w:lang w:eastAsia="en-US"/>
    </w:rPr>
  </w:style>
  <w:style w:type="paragraph" w:customStyle="1" w:styleId="awardurl">
    <w:name w:val="award_url"/>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m-tab">
    <w:name w:val="m-tab"/>
    <w:basedOn w:val="a3"/>
    <w:uiPriority w:val="99"/>
    <w:qFormat/>
    <w:rsid w:val="005C4C45"/>
    <w:pPr>
      <w:suppressAutoHyphens w:val="0"/>
      <w:spacing w:after="150"/>
      <w:ind w:firstLine="0"/>
      <w:jc w:val="left"/>
    </w:pPr>
    <w:rPr>
      <w:rFonts w:ascii="Arial" w:hAnsi="Arial" w:cs="Arial"/>
      <w:lang w:eastAsia="en-US"/>
    </w:rPr>
  </w:style>
  <w:style w:type="paragraph" w:customStyle="1" w:styleId="contextbanner">
    <w:name w:val="context_banner"/>
    <w:basedOn w:val="a3"/>
    <w:uiPriority w:val="99"/>
    <w:qFormat/>
    <w:rsid w:val="005C4C45"/>
    <w:pPr>
      <w:suppressAutoHyphens w:val="0"/>
      <w:spacing w:before="150" w:after="150"/>
      <w:ind w:firstLine="0"/>
      <w:jc w:val="center"/>
    </w:pPr>
    <w:rPr>
      <w:rFonts w:ascii="Arial" w:hAnsi="Arial" w:cs="Arial"/>
      <w:lang w:eastAsia="en-US"/>
    </w:rPr>
  </w:style>
  <w:style w:type="paragraph" w:customStyle="1" w:styleId="block">
    <w:name w:val="block"/>
    <w:basedOn w:val="a3"/>
    <w:uiPriority w:val="99"/>
    <w:qFormat/>
    <w:rsid w:val="005C4C45"/>
    <w:pPr>
      <w:suppressAutoHyphens w:val="0"/>
      <w:spacing w:after="90"/>
      <w:ind w:firstLine="0"/>
      <w:jc w:val="left"/>
    </w:pPr>
    <w:rPr>
      <w:rFonts w:ascii="Arial" w:hAnsi="Arial" w:cs="Arial"/>
      <w:lang w:eastAsia="en-US"/>
    </w:rPr>
  </w:style>
  <w:style w:type="paragraph" w:customStyle="1" w:styleId="adv">
    <w:name w:val="adv"/>
    <w:basedOn w:val="a3"/>
    <w:uiPriority w:val="99"/>
    <w:qFormat/>
    <w:rsid w:val="005C4C45"/>
    <w:pPr>
      <w:suppressAutoHyphens w:val="0"/>
      <w:spacing w:after="90"/>
      <w:ind w:firstLine="0"/>
      <w:jc w:val="left"/>
    </w:pPr>
    <w:rPr>
      <w:rFonts w:ascii="Arial" w:hAnsi="Arial" w:cs="Arial"/>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ind w:firstLine="0"/>
      <w:jc w:val="left"/>
    </w:pPr>
    <w:rPr>
      <w:rFonts w:ascii="Arial" w:hAnsi="Arial" w:cs="Arial"/>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ind w:firstLine="0"/>
      <w:jc w:val="left"/>
    </w:pPr>
    <w:rPr>
      <w:rFonts w:ascii="Arial" w:hAnsi="Arial" w:cs="Arial"/>
      <w:lang w:eastAsia="en-US"/>
    </w:rPr>
  </w:style>
  <w:style w:type="paragraph" w:customStyle="1" w:styleId="bodypadding">
    <w:name w:val="body_padding"/>
    <w:basedOn w:val="a3"/>
    <w:uiPriority w:val="99"/>
    <w:qFormat/>
    <w:rsid w:val="005C4C45"/>
    <w:pPr>
      <w:suppressAutoHyphens w:val="0"/>
      <w:spacing w:after="150"/>
      <w:ind w:firstLine="0"/>
      <w:jc w:val="left"/>
    </w:pPr>
    <w:rPr>
      <w:rFonts w:ascii="Arial" w:hAnsi="Arial" w:cs="Arial"/>
      <w:lang w:eastAsia="en-US"/>
    </w:rPr>
  </w:style>
  <w:style w:type="paragraph" w:customStyle="1" w:styleId="top-bl">
    <w:name w:val="top-bl"/>
    <w:basedOn w:val="a3"/>
    <w:uiPriority w:val="99"/>
    <w:qFormat/>
    <w:rsid w:val="005C4C45"/>
    <w:pPr>
      <w:suppressAutoHyphens w:val="0"/>
      <w:spacing w:after="45"/>
      <w:ind w:firstLine="0"/>
      <w:jc w:val="left"/>
    </w:pPr>
    <w:rPr>
      <w:rFonts w:ascii="Arial" w:hAnsi="Arial" w:cs="Arial"/>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ind w:firstLine="0"/>
      <w:jc w:val="left"/>
    </w:pPr>
    <w:rPr>
      <w:rFonts w:ascii="Arial" w:hAnsi="Arial" w:cs="Arial"/>
      <w:lang w:eastAsia="en-US"/>
    </w:rPr>
  </w:style>
  <w:style w:type="paragraph" w:customStyle="1" w:styleId="offsite">
    <w:name w:val="offsite"/>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wraper">
    <w:name w:val="wraper"/>
    <w:basedOn w:val="a3"/>
    <w:uiPriority w:val="99"/>
    <w:qFormat/>
    <w:rsid w:val="005C4C45"/>
    <w:pPr>
      <w:suppressAutoHyphens w:val="0"/>
      <w:spacing w:after="150"/>
      <w:ind w:firstLine="0"/>
      <w:jc w:val="left"/>
    </w:pPr>
    <w:rPr>
      <w:rFonts w:ascii="Arial" w:hAnsi="Arial" w:cs="Arial"/>
      <w:lang w:eastAsia="en-US"/>
    </w:rPr>
  </w:style>
  <w:style w:type="paragraph" w:customStyle="1" w:styleId="zeropixel">
    <w:name w:val="zeropixel"/>
    <w:basedOn w:val="a3"/>
    <w:uiPriority w:val="99"/>
    <w:qFormat/>
    <w:rsid w:val="005C4C45"/>
    <w:pPr>
      <w:suppressAutoHyphens w:val="0"/>
      <w:spacing w:after="150"/>
      <w:ind w:firstLine="0"/>
      <w:jc w:val="left"/>
    </w:pPr>
    <w:rPr>
      <w:rFonts w:ascii="Arial" w:hAnsi="Arial" w:cs="Arial"/>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ind w:firstLine="0"/>
      <w:jc w:val="left"/>
    </w:pPr>
    <w:rPr>
      <w:rFonts w:ascii="Arial" w:hAnsi="Arial" w:cs="Arial"/>
      <w:lang w:eastAsia="en-US"/>
    </w:rPr>
  </w:style>
  <w:style w:type="paragraph" w:customStyle="1" w:styleId="realtyinner">
    <w:name w:val="realty_inner"/>
    <w:basedOn w:val="a3"/>
    <w:uiPriority w:val="99"/>
    <w:qFormat/>
    <w:rsid w:val="005C4C45"/>
    <w:pPr>
      <w:suppressAutoHyphens w:val="0"/>
      <w:spacing w:after="150"/>
      <w:ind w:firstLine="0"/>
      <w:jc w:val="left"/>
    </w:pPr>
    <w:rPr>
      <w:rFonts w:ascii="Arial" w:hAnsi="Arial" w:cs="Arial"/>
      <w:lang w:eastAsia="en-US"/>
    </w:rPr>
  </w:style>
  <w:style w:type="paragraph" w:customStyle="1" w:styleId="semihidden">
    <w:name w:val="semihidden"/>
    <w:basedOn w:val="a3"/>
    <w:uiPriority w:val="99"/>
    <w:qFormat/>
    <w:rsid w:val="005C4C45"/>
    <w:pPr>
      <w:suppressAutoHyphens w:val="0"/>
      <w:spacing w:after="150"/>
      <w:ind w:firstLine="0"/>
      <w:jc w:val="left"/>
    </w:pPr>
    <w:rPr>
      <w:rFonts w:ascii="Arial" w:hAnsi="Arial" w:cs="Arial"/>
      <w:vanish/>
      <w:lang w:eastAsia="en-US"/>
    </w:rPr>
  </w:style>
  <w:style w:type="paragraph" w:customStyle="1" w:styleId="expand">
    <w:name w:val="expand"/>
    <w:basedOn w:val="a3"/>
    <w:uiPriority w:val="99"/>
    <w:qFormat/>
    <w:rsid w:val="005C4C45"/>
    <w:pPr>
      <w:suppressAutoHyphens w:val="0"/>
      <w:spacing w:after="150"/>
      <w:ind w:firstLine="0"/>
      <w:jc w:val="left"/>
    </w:pPr>
    <w:rPr>
      <w:rFonts w:ascii="Arial" w:hAnsi="Arial" w:cs="Arial"/>
      <w:b/>
      <w:bCs/>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ind w:firstLine="0"/>
      <w:jc w:val="left"/>
    </w:pPr>
    <w:rPr>
      <w:rFonts w:ascii="Arial" w:hAnsi="Arial" w:cs="Arial"/>
      <w:lang w:eastAsia="en-US"/>
    </w:rPr>
  </w:style>
  <w:style w:type="paragraph" w:customStyle="1" w:styleId="minipoll">
    <w:name w:val="minipoll"/>
    <w:basedOn w:val="a3"/>
    <w:uiPriority w:val="99"/>
    <w:qFormat/>
    <w:rsid w:val="005C4C45"/>
    <w:pPr>
      <w:suppressAutoHyphens w:val="0"/>
      <w:spacing w:after="150"/>
      <w:ind w:firstLine="0"/>
      <w:jc w:val="left"/>
    </w:pPr>
    <w:rPr>
      <w:rFonts w:ascii="Arial" w:hAnsi="Arial" w:cs="Arial"/>
      <w:lang w:eastAsia="en-US"/>
    </w:rPr>
  </w:style>
  <w:style w:type="paragraph" w:customStyle="1" w:styleId="dot">
    <w:name w:val="dot"/>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hotarrow">
    <w:name w:val="hot_arrow"/>
    <w:basedOn w:val="a3"/>
    <w:uiPriority w:val="99"/>
    <w:qFormat/>
    <w:rsid w:val="005C4C45"/>
    <w:pPr>
      <w:suppressAutoHyphens w:val="0"/>
      <w:spacing w:after="150"/>
      <w:ind w:firstLine="0"/>
      <w:jc w:val="left"/>
    </w:pPr>
    <w:rPr>
      <w:rFonts w:ascii="Arial" w:hAnsi="Arial" w:cs="Arial"/>
      <w:lang w:eastAsia="en-US"/>
    </w:rPr>
  </w:style>
  <w:style w:type="paragraph" w:customStyle="1" w:styleId="no-dot">
    <w:name w:val="no-dot"/>
    <w:basedOn w:val="a3"/>
    <w:uiPriority w:val="99"/>
    <w:qFormat/>
    <w:rsid w:val="005C4C45"/>
    <w:pPr>
      <w:suppressAutoHyphens w:val="0"/>
      <w:spacing w:after="150"/>
      <w:ind w:firstLine="0"/>
      <w:jc w:val="left"/>
    </w:pPr>
    <w:rPr>
      <w:rFonts w:ascii="Arial" w:hAnsi="Arial" w:cs="Arial"/>
      <w:lang w:eastAsia="en-US"/>
    </w:rPr>
  </w:style>
  <w:style w:type="paragraph" w:customStyle="1" w:styleId="normalspan">
    <w:name w:val="normalspan"/>
    <w:basedOn w:val="a3"/>
    <w:uiPriority w:val="99"/>
    <w:qFormat/>
    <w:rsid w:val="005C4C45"/>
    <w:pPr>
      <w:suppressAutoHyphens w:val="0"/>
      <w:spacing w:after="150"/>
      <w:ind w:firstLine="0"/>
      <w:jc w:val="left"/>
    </w:pPr>
    <w:rPr>
      <w:rFonts w:ascii="Arial" w:hAnsi="Arial" w:cs="Arial"/>
      <w:color w:val="444444"/>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ind w:left="-75" w:right="-75" w:firstLine="0"/>
      <w:jc w:val="left"/>
    </w:pPr>
    <w:rPr>
      <w:rFonts w:ascii="Arial" w:hAnsi="Arial" w:cs="Arial"/>
      <w:lang w:eastAsia="en-US"/>
    </w:rPr>
  </w:style>
  <w:style w:type="paragraph" w:customStyle="1" w:styleId="overflow">
    <w:name w:val="overflow"/>
    <w:basedOn w:val="a3"/>
    <w:uiPriority w:val="99"/>
    <w:qFormat/>
    <w:rsid w:val="005C4C45"/>
    <w:pPr>
      <w:suppressAutoHyphens w:val="0"/>
      <w:spacing w:after="150"/>
      <w:ind w:firstLine="0"/>
      <w:jc w:val="left"/>
    </w:pPr>
    <w:rPr>
      <w:rFonts w:ascii="Arial" w:hAnsi="Arial" w:cs="Arial"/>
      <w:lang w:eastAsia="en-US"/>
    </w:rPr>
  </w:style>
  <w:style w:type="paragraph" w:customStyle="1" w:styleId="topborder">
    <w:name w:val="topborder"/>
    <w:basedOn w:val="a3"/>
    <w:uiPriority w:val="99"/>
    <w:qFormat/>
    <w:rsid w:val="005C4C45"/>
    <w:pPr>
      <w:pBdr>
        <w:top w:val="single" w:sz="6" w:space="0" w:color="FFFFFF"/>
      </w:pBdr>
      <w:suppressAutoHyphens w:val="0"/>
      <w:spacing w:after="150"/>
      <w:ind w:firstLine="0"/>
      <w:jc w:val="left"/>
    </w:pPr>
    <w:rPr>
      <w:rFonts w:ascii="Arial" w:hAnsi="Arial" w:cs="Arial"/>
      <w:lang w:eastAsia="en-US"/>
    </w:rPr>
  </w:style>
  <w:style w:type="paragraph" w:customStyle="1" w:styleId="socialbuttons">
    <w:name w:val="socialbuttons"/>
    <w:basedOn w:val="a3"/>
    <w:uiPriority w:val="99"/>
    <w:qFormat/>
    <w:rsid w:val="005C4C45"/>
    <w:pPr>
      <w:suppressAutoHyphens w:val="0"/>
      <w:spacing w:before="225" w:after="225"/>
      <w:ind w:firstLine="0"/>
      <w:jc w:val="center"/>
    </w:pPr>
    <w:rPr>
      <w:rFonts w:ascii="Arial" w:hAnsi="Arial" w:cs="Arial"/>
      <w:sz w:val="17"/>
      <w:szCs w:val="17"/>
      <w:lang w:eastAsia="en-US"/>
    </w:rPr>
  </w:style>
  <w:style w:type="paragraph" w:customStyle="1" w:styleId="facebookbuttonbig">
    <w:name w:val="facebook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vkbuttonbig">
    <w:name w:val="vk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twitterbuttonbig">
    <w:name w:val="twitter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buttonbig">
    <w:name w:val="odnoklassniki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inlineblock">
    <w:name w:val="inlineblock"/>
    <w:basedOn w:val="a3"/>
    <w:uiPriority w:val="99"/>
    <w:qFormat/>
    <w:rsid w:val="005C4C45"/>
    <w:pPr>
      <w:suppressAutoHyphens w:val="0"/>
      <w:spacing w:after="150"/>
      <w:ind w:firstLine="0"/>
      <w:jc w:val="left"/>
    </w:pPr>
    <w:rPr>
      <w:rFonts w:ascii="Arial" w:hAnsi="Arial" w:cs="Arial"/>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ind w:left="270" w:firstLine="0"/>
      <w:jc w:val="left"/>
    </w:pPr>
    <w:rPr>
      <w:rFonts w:ascii="Arial" w:hAnsi="Arial" w:cs="Arial"/>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ind w:left="150" w:right="150" w:firstLine="0"/>
      <w:jc w:val="left"/>
    </w:pPr>
    <w:rPr>
      <w:rFonts w:ascii="Arial" w:hAnsi="Arial" w:cs="Arial"/>
      <w:lang w:eastAsia="en-US"/>
    </w:rPr>
  </w:style>
  <w:style w:type="paragraph" w:customStyle="1" w:styleId="teaser">
    <w:name w:val="teaser"/>
    <w:basedOn w:val="a3"/>
    <w:uiPriority w:val="99"/>
    <w:qFormat/>
    <w:rsid w:val="005C4C45"/>
    <w:pPr>
      <w:suppressAutoHyphens w:val="0"/>
      <w:spacing w:after="150"/>
      <w:ind w:firstLine="0"/>
      <w:jc w:val="left"/>
    </w:pPr>
    <w:rPr>
      <w:rFonts w:ascii="Arial" w:hAnsi="Arial" w:cs="Arial"/>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ind w:firstLine="0"/>
      <w:jc w:val="left"/>
    </w:pPr>
    <w:rPr>
      <w:rFonts w:ascii="Arial" w:hAnsi="Arial" w:cs="Arial"/>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ind w:firstLine="0"/>
      <w:jc w:val="left"/>
    </w:pPr>
    <w:rPr>
      <w:rFonts w:ascii="Arial" w:hAnsi="Arial" w:cs="Arial"/>
      <w:vanish/>
      <w:lang w:eastAsia="en-US"/>
    </w:rPr>
  </w:style>
  <w:style w:type="paragraph" w:customStyle="1" w:styleId="links-block">
    <w:name w:val="links-block"/>
    <w:basedOn w:val="a3"/>
    <w:uiPriority w:val="99"/>
    <w:qFormat/>
    <w:rsid w:val="005C4C45"/>
    <w:pPr>
      <w:suppressAutoHyphens w:val="0"/>
      <w:spacing w:after="150"/>
      <w:ind w:firstLine="0"/>
      <w:jc w:val="left"/>
    </w:pPr>
    <w:rPr>
      <w:rFonts w:ascii="Arial" w:hAnsi="Arial" w:cs="Arial"/>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ind w:left="-75" w:right="-75" w:firstLine="0"/>
      <w:jc w:val="left"/>
    </w:pPr>
    <w:rPr>
      <w:rFonts w:ascii="Arial" w:hAnsi="Arial" w:cs="Arial"/>
      <w:lang w:eastAsia="en-US"/>
    </w:rPr>
  </w:style>
  <w:style w:type="paragraph" w:customStyle="1" w:styleId="letters">
    <w:name w:val="letters"/>
    <w:basedOn w:val="a3"/>
    <w:uiPriority w:val="99"/>
    <w:qFormat/>
    <w:rsid w:val="005C4C45"/>
    <w:pPr>
      <w:suppressAutoHyphens w:val="0"/>
      <w:spacing w:before="75" w:after="75"/>
      <w:ind w:firstLine="0"/>
      <w:jc w:val="center"/>
    </w:pPr>
    <w:rPr>
      <w:rFonts w:ascii="Arial" w:hAnsi="Arial" w:cs="Arial"/>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ind w:left="122" w:right="122" w:firstLine="0"/>
      <w:jc w:val="left"/>
    </w:pPr>
    <w:rPr>
      <w:rFonts w:ascii="Arial" w:hAnsi="Arial" w:cs="Arial"/>
      <w:lang w:eastAsia="en-US"/>
    </w:rPr>
  </w:style>
  <w:style w:type="paragraph" w:customStyle="1" w:styleId="subcol">
    <w:name w:val="subcol"/>
    <w:basedOn w:val="a3"/>
    <w:uiPriority w:val="99"/>
    <w:qFormat/>
    <w:rsid w:val="005C4C45"/>
    <w:pPr>
      <w:suppressAutoHyphens w:val="0"/>
      <w:spacing w:before="15" w:after="75"/>
      <w:ind w:firstLine="0"/>
      <w:jc w:val="left"/>
    </w:pPr>
    <w:rPr>
      <w:rFonts w:ascii="Arial" w:hAnsi="Arial" w:cs="Arial"/>
      <w:lang w:eastAsia="en-US"/>
    </w:rPr>
  </w:style>
  <w:style w:type="paragraph" w:customStyle="1" w:styleId="index-selectbox">
    <w:name w:val="index-selectbox"/>
    <w:basedOn w:val="a3"/>
    <w:uiPriority w:val="99"/>
    <w:qFormat/>
    <w:rsid w:val="005C4C45"/>
    <w:pPr>
      <w:suppressAutoHyphens w:val="0"/>
      <w:spacing w:before="75" w:after="150"/>
      <w:ind w:left="75" w:right="75" w:firstLine="0"/>
      <w:jc w:val="left"/>
    </w:pPr>
    <w:rPr>
      <w:rFonts w:ascii="Arial" w:hAnsi="Arial" w:cs="Arial"/>
      <w:color w:val="555555"/>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ind w:left="75" w:right="75" w:firstLine="0"/>
      <w:jc w:val="left"/>
    </w:pPr>
    <w:rPr>
      <w:rFonts w:ascii="Arial" w:hAnsi="Arial" w:cs="Arial"/>
      <w:color w:val="666666"/>
      <w:lang w:eastAsia="en-US"/>
    </w:rPr>
  </w:style>
  <w:style w:type="paragraph" w:customStyle="1" w:styleId="active-trigger">
    <w:name w:val="active-trigger"/>
    <w:basedOn w:val="a3"/>
    <w:uiPriority w:val="99"/>
    <w:qFormat/>
    <w:rsid w:val="005C4C45"/>
    <w:pPr>
      <w:shd w:val="clear" w:color="auto" w:fill="666666"/>
      <w:suppressAutoHyphens w:val="0"/>
      <w:ind w:firstLine="0"/>
      <w:jc w:val="left"/>
    </w:pPr>
    <w:rPr>
      <w:rFonts w:ascii="Arial" w:hAnsi="Arial" w:cs="Arial"/>
      <w:color w:val="FFFFFF"/>
      <w:lang w:eastAsia="en-US"/>
    </w:rPr>
  </w:style>
  <w:style w:type="paragraph" w:customStyle="1" w:styleId="metroline">
    <w:name w:val="metroline"/>
    <w:basedOn w:val="a3"/>
    <w:uiPriority w:val="99"/>
    <w:qFormat/>
    <w:rsid w:val="005C4C45"/>
    <w:pPr>
      <w:suppressAutoHyphens w:val="0"/>
      <w:spacing w:after="150"/>
      <w:ind w:firstLine="0"/>
      <w:jc w:val="left"/>
    </w:pPr>
    <w:rPr>
      <w:rFonts w:ascii="Arial" w:hAnsi="Arial" w:cs="Arial"/>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ind w:firstLine="0"/>
      <w:jc w:val="left"/>
    </w:pPr>
    <w:rPr>
      <w:rFonts w:ascii="Arial" w:hAnsi="Arial" w:cs="Arial"/>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sz w:val="21"/>
      <w:szCs w:val="21"/>
      <w:lang w:eastAsia="en-US"/>
    </w:rPr>
  </w:style>
  <w:style w:type="paragraph" w:customStyle="1" w:styleId="btn-large">
    <w:name w:val="btn-large"/>
    <w:basedOn w:val="a3"/>
    <w:uiPriority w:val="99"/>
    <w:qFormat/>
    <w:rsid w:val="005C4C45"/>
    <w:pPr>
      <w:suppressAutoHyphens w:val="0"/>
      <w:spacing w:after="150"/>
      <w:ind w:firstLine="0"/>
      <w:jc w:val="left"/>
    </w:pPr>
    <w:rPr>
      <w:rFonts w:ascii="Arial" w:hAnsi="Arial" w:cs="Arial"/>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sz w:val="17"/>
      <w:szCs w:val="17"/>
      <w:lang w:eastAsia="en-US"/>
    </w:rPr>
  </w:style>
  <w:style w:type="paragraph" w:customStyle="1" w:styleId="btn-block">
    <w:name w:val="btn-block"/>
    <w:basedOn w:val="a3"/>
    <w:uiPriority w:val="99"/>
    <w:qFormat/>
    <w:rsid w:val="005C4C45"/>
    <w:pPr>
      <w:suppressAutoHyphens w:val="0"/>
      <w:spacing w:after="150"/>
      <w:ind w:firstLine="0"/>
      <w:jc w:val="left"/>
    </w:pPr>
    <w:rPr>
      <w:rFonts w:ascii="Arial" w:hAnsi="Arial" w:cs="Arial"/>
      <w:lang w:eastAsia="en-US"/>
    </w:rPr>
  </w:style>
  <w:style w:type="paragraph" w:customStyle="1" w:styleId="btn-primary">
    <w:name w:val="btn-primary"/>
    <w:basedOn w:val="a3"/>
    <w:uiPriority w:val="99"/>
    <w:qFormat/>
    <w:rsid w:val="005C4C45"/>
    <w:pPr>
      <w:shd w:val="clear" w:color="auto" w:fill="006DCC"/>
      <w:suppressAutoHyphens w:val="0"/>
      <w:spacing w:after="150"/>
      <w:ind w:firstLine="0"/>
      <w:jc w:val="left"/>
    </w:pPr>
    <w:rPr>
      <w:rFonts w:ascii="Arial" w:hAnsi="Arial" w:cs="Arial"/>
      <w:color w:val="FFFFFF"/>
      <w:lang w:eastAsia="en-US"/>
    </w:rPr>
  </w:style>
  <w:style w:type="paragraph" w:customStyle="1" w:styleId="btn-danger">
    <w:name w:val="btn-danger"/>
    <w:basedOn w:val="a3"/>
    <w:uiPriority w:val="99"/>
    <w:qFormat/>
    <w:rsid w:val="005C4C45"/>
    <w:pPr>
      <w:shd w:val="clear" w:color="auto" w:fill="DA4F49"/>
      <w:suppressAutoHyphens w:val="0"/>
      <w:spacing w:after="150"/>
      <w:ind w:firstLine="0"/>
      <w:jc w:val="left"/>
    </w:pPr>
    <w:rPr>
      <w:rFonts w:ascii="Arial" w:hAnsi="Arial" w:cs="Arial"/>
      <w:color w:val="FFFFFF"/>
      <w:lang w:eastAsia="en-US"/>
    </w:rPr>
  </w:style>
  <w:style w:type="paragraph" w:customStyle="1" w:styleId="btn-success">
    <w:name w:val="btn-success"/>
    <w:basedOn w:val="a3"/>
    <w:uiPriority w:val="99"/>
    <w:qFormat/>
    <w:rsid w:val="005C4C45"/>
    <w:pPr>
      <w:shd w:val="clear" w:color="auto" w:fill="3C6B1D"/>
      <w:suppressAutoHyphens w:val="0"/>
      <w:spacing w:after="150"/>
      <w:ind w:firstLine="0"/>
      <w:jc w:val="left"/>
    </w:pPr>
    <w:rPr>
      <w:rFonts w:ascii="Arial" w:hAnsi="Arial" w:cs="Arial"/>
      <w:color w:val="FFFFFF"/>
      <w:lang w:eastAsia="en-US"/>
    </w:rPr>
  </w:style>
  <w:style w:type="paragraph" w:customStyle="1" w:styleId="btn-info">
    <w:name w:val="btn-info"/>
    <w:basedOn w:val="a3"/>
    <w:uiPriority w:val="99"/>
    <w:qFormat/>
    <w:rsid w:val="005C4C45"/>
    <w:pPr>
      <w:shd w:val="clear" w:color="auto" w:fill="49AFCD"/>
      <w:suppressAutoHyphens w:val="0"/>
      <w:spacing w:after="150"/>
      <w:ind w:firstLine="0"/>
      <w:jc w:val="left"/>
    </w:pPr>
    <w:rPr>
      <w:rFonts w:ascii="Arial" w:hAnsi="Arial" w:cs="Arial"/>
      <w:color w:val="FFFFFF"/>
      <w:lang w:eastAsia="en-US"/>
    </w:rPr>
  </w:style>
  <w:style w:type="paragraph" w:customStyle="1" w:styleId="btn-inverse">
    <w:name w:val="btn-inverse"/>
    <w:basedOn w:val="a3"/>
    <w:uiPriority w:val="99"/>
    <w:qFormat/>
    <w:rsid w:val="005C4C45"/>
    <w:pPr>
      <w:shd w:val="clear" w:color="auto" w:fill="363636"/>
      <w:suppressAutoHyphens w:val="0"/>
      <w:spacing w:after="150"/>
      <w:ind w:firstLine="0"/>
      <w:jc w:val="left"/>
    </w:pPr>
    <w:rPr>
      <w:rFonts w:ascii="Arial" w:hAnsi="Arial" w:cs="Arial"/>
      <w:color w:val="FFFFFF"/>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ind w:firstLine="0"/>
      <w:jc w:val="left"/>
    </w:pPr>
    <w:rPr>
      <w:rFonts w:ascii="Arial" w:hAnsi="Arial" w:cs="Arial"/>
      <w:lang w:eastAsia="en-US"/>
    </w:rPr>
  </w:style>
  <w:style w:type="paragraph" w:customStyle="1" w:styleId="colors-legend">
    <w:name w:val="colors-legend"/>
    <w:basedOn w:val="a3"/>
    <w:uiPriority w:val="99"/>
    <w:qFormat/>
    <w:rsid w:val="005C4C45"/>
    <w:pPr>
      <w:suppressAutoHyphens w:val="0"/>
      <w:ind w:right="1050" w:firstLine="0"/>
      <w:jc w:val="left"/>
    </w:pPr>
    <w:rPr>
      <w:rFonts w:ascii="Arial" w:hAnsi="Arial" w:cs="Arial"/>
      <w:lang w:eastAsia="en-US"/>
    </w:rPr>
  </w:style>
  <w:style w:type="paragraph" w:customStyle="1" w:styleId="sclspn">
    <w:name w:val="sclspn"/>
    <w:basedOn w:val="a3"/>
    <w:uiPriority w:val="99"/>
    <w:qFormat/>
    <w:rsid w:val="005C4C45"/>
    <w:pPr>
      <w:suppressAutoHyphens w:val="0"/>
      <w:spacing w:before="75" w:after="75"/>
      <w:ind w:firstLine="0"/>
      <w:jc w:val="left"/>
    </w:pPr>
    <w:rPr>
      <w:rFonts w:ascii="Arial" w:hAnsi="Arial" w:cs="Arial"/>
      <w:lang w:eastAsia="en-US"/>
    </w:rPr>
  </w:style>
  <w:style w:type="paragraph" w:customStyle="1" w:styleId="facebookclssmall">
    <w:name w:val="facebook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vkontakteclssmall">
    <w:name w:val="vkontakte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twitterclssmall">
    <w:name w:val="twitter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mailclssmall">
    <w:name w:val="mail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clssmall">
    <w:name w:val="odnoklassniki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facebookclsbig">
    <w:name w:val="facebook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vkontakteclsbig">
    <w:name w:val="vkontakte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twitterclsbig">
    <w:name w:val="twitter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mailclsbig">
    <w:name w:val="mail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clsbig">
    <w:name w:val="odnoklassniki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lb-outercontainer">
    <w:name w:val="lb-outercontainer"/>
    <w:basedOn w:val="a3"/>
    <w:uiPriority w:val="99"/>
    <w:qFormat/>
    <w:rsid w:val="005C4C45"/>
    <w:pPr>
      <w:shd w:val="clear" w:color="auto" w:fill="FFFFFF"/>
      <w:suppressAutoHyphens w:val="0"/>
      <w:ind w:firstLine="0"/>
      <w:jc w:val="left"/>
    </w:pPr>
    <w:rPr>
      <w:rFonts w:ascii="Arial" w:hAnsi="Arial" w:cs="Arial"/>
      <w:lang w:eastAsia="en-US"/>
    </w:rPr>
  </w:style>
  <w:style w:type="paragraph" w:customStyle="1" w:styleId="lb-container">
    <w:name w:val="lb-container"/>
    <w:basedOn w:val="a3"/>
    <w:uiPriority w:val="99"/>
    <w:qFormat/>
    <w:rsid w:val="005C4C45"/>
    <w:pPr>
      <w:suppressAutoHyphens w:val="0"/>
      <w:spacing w:after="150"/>
      <w:ind w:firstLine="0"/>
      <w:jc w:val="left"/>
    </w:pPr>
    <w:rPr>
      <w:rFonts w:ascii="Arial" w:hAnsi="Arial" w:cs="Arial"/>
      <w:lang w:eastAsia="en-US"/>
    </w:rPr>
  </w:style>
  <w:style w:type="paragraph" w:customStyle="1" w:styleId="lb-loader">
    <w:name w:val="lb-loader"/>
    <w:basedOn w:val="a3"/>
    <w:uiPriority w:val="99"/>
    <w:qFormat/>
    <w:rsid w:val="005C4C45"/>
    <w:pPr>
      <w:suppressAutoHyphens w:val="0"/>
      <w:spacing w:after="150"/>
      <w:ind w:firstLine="0"/>
      <w:jc w:val="center"/>
    </w:pPr>
    <w:rPr>
      <w:rFonts w:ascii="Arial" w:hAnsi="Arial" w:cs="Arial"/>
      <w:lang w:eastAsia="en-US"/>
    </w:rPr>
  </w:style>
  <w:style w:type="paragraph" w:customStyle="1" w:styleId="lb-nav">
    <w:name w:val="lb-nav"/>
    <w:basedOn w:val="a3"/>
    <w:uiPriority w:val="99"/>
    <w:qFormat/>
    <w:rsid w:val="005C4C45"/>
    <w:pPr>
      <w:suppressAutoHyphens w:val="0"/>
      <w:spacing w:after="150"/>
      <w:ind w:firstLine="0"/>
      <w:jc w:val="left"/>
    </w:pPr>
    <w:rPr>
      <w:rFonts w:ascii="Arial" w:hAnsi="Arial" w:cs="Arial"/>
      <w:lang w:eastAsia="en-US"/>
    </w:rPr>
  </w:style>
  <w:style w:type="paragraph" w:customStyle="1" w:styleId="lb-prev">
    <w:name w:val="lb-prev"/>
    <w:basedOn w:val="a3"/>
    <w:uiPriority w:val="99"/>
    <w:qFormat/>
    <w:rsid w:val="005C4C45"/>
    <w:pPr>
      <w:suppressAutoHyphens w:val="0"/>
      <w:spacing w:after="150"/>
      <w:ind w:firstLine="0"/>
      <w:jc w:val="left"/>
    </w:pPr>
    <w:rPr>
      <w:rFonts w:ascii="Arial" w:hAnsi="Arial" w:cs="Arial"/>
      <w:lang w:eastAsia="en-US"/>
    </w:rPr>
  </w:style>
  <w:style w:type="paragraph" w:customStyle="1" w:styleId="lb-next">
    <w:name w:val="lb-next"/>
    <w:basedOn w:val="a3"/>
    <w:uiPriority w:val="99"/>
    <w:qFormat/>
    <w:rsid w:val="005C4C45"/>
    <w:pPr>
      <w:suppressAutoHyphens w:val="0"/>
      <w:spacing w:after="150"/>
      <w:ind w:firstLine="0"/>
      <w:jc w:val="left"/>
    </w:pPr>
    <w:rPr>
      <w:rFonts w:ascii="Arial" w:hAnsi="Arial" w:cs="Arial"/>
      <w:lang w:eastAsia="en-US"/>
    </w:rPr>
  </w:style>
  <w:style w:type="paragraph" w:customStyle="1" w:styleId="lb-datacontainer">
    <w:name w:val="lb-datacontainer"/>
    <w:basedOn w:val="a3"/>
    <w:uiPriority w:val="99"/>
    <w:qFormat/>
    <w:rsid w:val="005C4C45"/>
    <w:pPr>
      <w:suppressAutoHyphens w:val="0"/>
      <w:ind w:firstLine="0"/>
      <w:jc w:val="left"/>
    </w:pPr>
    <w:rPr>
      <w:rFonts w:ascii="Arial" w:hAnsi="Arial" w:cs="Arial"/>
      <w:lang w:eastAsia="en-US"/>
    </w:rPr>
  </w:style>
  <w:style w:type="paragraph" w:customStyle="1" w:styleId="lb-data">
    <w:name w:val="lb-data"/>
    <w:basedOn w:val="a3"/>
    <w:uiPriority w:val="99"/>
    <w:qFormat/>
    <w:rsid w:val="005C4C45"/>
    <w:pPr>
      <w:suppressAutoHyphens w:val="0"/>
      <w:spacing w:after="150"/>
      <w:ind w:firstLine="0"/>
      <w:jc w:val="left"/>
    </w:pPr>
    <w:rPr>
      <w:rFonts w:ascii="Arial" w:hAnsi="Arial" w:cs="Arial"/>
      <w:color w:val="BBBBBB"/>
      <w:lang w:eastAsia="en-US"/>
    </w:rPr>
  </w:style>
  <w:style w:type="paragraph" w:customStyle="1" w:styleId="metrlink">
    <w:name w:val="metr_link"/>
    <w:basedOn w:val="a3"/>
    <w:uiPriority w:val="99"/>
    <w:qFormat/>
    <w:rsid w:val="005C4C45"/>
    <w:pPr>
      <w:suppressAutoHyphens w:val="0"/>
      <w:spacing w:after="150"/>
      <w:ind w:firstLine="0"/>
      <w:jc w:val="left"/>
    </w:pPr>
    <w:rPr>
      <w:rFonts w:ascii="Arial" w:hAnsi="Arial" w:cs="Arial"/>
      <w:lang w:eastAsia="en-US"/>
    </w:rPr>
  </w:style>
  <w:style w:type="paragraph" w:customStyle="1" w:styleId="rtd-col">
    <w:name w:val="rtd-col"/>
    <w:basedOn w:val="a3"/>
    <w:uiPriority w:val="99"/>
    <w:qFormat/>
    <w:rsid w:val="005C4C45"/>
    <w:pPr>
      <w:suppressAutoHyphens w:val="0"/>
      <w:spacing w:after="150"/>
      <w:ind w:firstLine="0"/>
      <w:jc w:val="left"/>
    </w:pPr>
    <w:rPr>
      <w:rFonts w:ascii="Arial" w:hAnsi="Arial" w:cs="Arial"/>
      <w:lang w:eastAsia="en-US"/>
    </w:rPr>
  </w:style>
  <w:style w:type="paragraph" w:customStyle="1" w:styleId="menu">
    <w:name w:val="menu"/>
    <w:basedOn w:val="a3"/>
    <w:uiPriority w:val="99"/>
    <w:qFormat/>
    <w:rsid w:val="005C4C45"/>
    <w:pPr>
      <w:suppressAutoHyphens w:val="0"/>
      <w:spacing w:after="150"/>
      <w:ind w:firstLine="0"/>
      <w:jc w:val="left"/>
    </w:pPr>
    <w:rPr>
      <w:rFonts w:ascii="Arial" w:hAnsi="Arial" w:cs="Arial"/>
      <w:lang w:eastAsia="en-US"/>
    </w:rPr>
  </w:style>
  <w:style w:type="paragraph" w:customStyle="1" w:styleId="censor">
    <w:name w:val="censor"/>
    <w:basedOn w:val="a3"/>
    <w:uiPriority w:val="99"/>
    <w:qFormat/>
    <w:rsid w:val="005C4C45"/>
    <w:pPr>
      <w:suppressAutoHyphens w:val="0"/>
      <w:spacing w:after="150"/>
      <w:ind w:firstLine="0"/>
      <w:jc w:val="left"/>
    </w:pPr>
    <w:rPr>
      <w:rFonts w:ascii="Arial" w:hAnsi="Arial" w:cs="Arial"/>
      <w:lang w:eastAsia="en-US"/>
    </w:rPr>
  </w:style>
  <w:style w:type="paragraph" w:customStyle="1" w:styleId="rss">
    <w:name w:val="rss"/>
    <w:basedOn w:val="a3"/>
    <w:uiPriority w:val="99"/>
    <w:qFormat/>
    <w:rsid w:val="005C4C45"/>
    <w:pPr>
      <w:suppressAutoHyphens w:val="0"/>
      <w:spacing w:after="150"/>
      <w:ind w:firstLine="0"/>
      <w:jc w:val="left"/>
    </w:pPr>
    <w:rPr>
      <w:rFonts w:ascii="Arial" w:hAnsi="Arial" w:cs="Arial"/>
      <w:lang w:eastAsia="en-US"/>
    </w:rPr>
  </w:style>
  <w:style w:type="paragraph" w:customStyle="1" w:styleId="dop-menu">
    <w:name w:val="dop-menu"/>
    <w:basedOn w:val="a3"/>
    <w:uiPriority w:val="99"/>
    <w:qFormat/>
    <w:rsid w:val="005C4C45"/>
    <w:pPr>
      <w:suppressAutoHyphens w:val="0"/>
      <w:spacing w:after="150"/>
      <w:ind w:firstLine="0"/>
      <w:jc w:val="left"/>
    </w:pPr>
    <w:rPr>
      <w:rFonts w:ascii="Arial" w:hAnsi="Arial" w:cs="Arial"/>
      <w:lang w:eastAsia="en-US"/>
    </w:rPr>
  </w:style>
  <w:style w:type="paragraph" w:customStyle="1" w:styleId="blockfull">
    <w:name w:val="block_full"/>
    <w:basedOn w:val="a3"/>
    <w:uiPriority w:val="99"/>
    <w:qFormat/>
    <w:rsid w:val="005C4C45"/>
    <w:pPr>
      <w:suppressAutoHyphens w:val="0"/>
      <w:spacing w:after="150"/>
      <w:ind w:firstLine="0"/>
      <w:jc w:val="left"/>
    </w:pPr>
    <w:rPr>
      <w:rFonts w:ascii="Arial" w:hAnsi="Arial" w:cs="Arial"/>
      <w:lang w:eastAsia="en-US"/>
    </w:rPr>
  </w:style>
  <w:style w:type="paragraph" w:customStyle="1" w:styleId="pb-inner-box">
    <w:name w:val="pb-inner-box"/>
    <w:basedOn w:val="a3"/>
    <w:uiPriority w:val="99"/>
    <w:qFormat/>
    <w:rsid w:val="005C4C45"/>
    <w:pPr>
      <w:suppressAutoHyphens w:val="0"/>
      <w:spacing w:after="150"/>
      <w:ind w:firstLine="0"/>
      <w:jc w:val="left"/>
    </w:pPr>
    <w:rPr>
      <w:rFonts w:ascii="Arial" w:hAnsi="Arial" w:cs="Arial"/>
      <w:lang w:eastAsia="en-US"/>
    </w:rPr>
  </w:style>
  <w:style w:type="paragraph" w:customStyle="1" w:styleId="pb-image">
    <w:name w:val="pb-image"/>
    <w:basedOn w:val="a3"/>
    <w:uiPriority w:val="99"/>
    <w:qFormat/>
    <w:rsid w:val="005C4C45"/>
    <w:pPr>
      <w:suppressAutoHyphens w:val="0"/>
      <w:spacing w:after="150"/>
      <w:ind w:firstLine="0"/>
      <w:jc w:val="left"/>
    </w:pPr>
    <w:rPr>
      <w:rFonts w:ascii="Arial" w:hAnsi="Arial" w:cs="Arial"/>
      <w:lang w:eastAsia="en-US"/>
    </w:rPr>
  </w:style>
  <w:style w:type="paragraph" w:customStyle="1" w:styleId="r-bl">
    <w:name w:val="r-bl"/>
    <w:basedOn w:val="a3"/>
    <w:uiPriority w:val="99"/>
    <w:qFormat/>
    <w:rsid w:val="005C4C45"/>
    <w:pPr>
      <w:suppressAutoHyphens w:val="0"/>
      <w:spacing w:after="150"/>
      <w:ind w:firstLine="0"/>
      <w:jc w:val="left"/>
    </w:pPr>
    <w:rPr>
      <w:rFonts w:ascii="Arial" w:hAnsi="Arial" w:cs="Arial"/>
      <w:lang w:eastAsia="en-US"/>
    </w:rPr>
  </w:style>
  <w:style w:type="paragraph" w:customStyle="1" w:styleId="speachmic">
    <w:name w:val="speach_mic"/>
    <w:basedOn w:val="a3"/>
    <w:uiPriority w:val="99"/>
    <w:qFormat/>
    <w:rsid w:val="005C4C45"/>
    <w:pPr>
      <w:suppressAutoHyphens w:val="0"/>
      <w:spacing w:after="150"/>
      <w:ind w:firstLine="0"/>
      <w:jc w:val="left"/>
    </w:pPr>
    <w:rPr>
      <w:rFonts w:ascii="Arial" w:hAnsi="Arial" w:cs="Arial"/>
      <w:lang w:eastAsia="en-US"/>
    </w:rPr>
  </w:style>
  <w:style w:type="paragraph" w:customStyle="1" w:styleId="interviewlink">
    <w:name w:val="interview_link"/>
    <w:basedOn w:val="a3"/>
    <w:uiPriority w:val="99"/>
    <w:qFormat/>
    <w:rsid w:val="005C4C45"/>
    <w:pPr>
      <w:suppressAutoHyphens w:val="0"/>
      <w:spacing w:after="150"/>
      <w:ind w:firstLine="0"/>
      <w:jc w:val="left"/>
    </w:pPr>
    <w:rPr>
      <w:rFonts w:ascii="Arial" w:hAnsi="Arial" w:cs="Arial"/>
      <w:lang w:eastAsia="en-US"/>
    </w:rPr>
  </w:style>
  <w:style w:type="paragraph" w:customStyle="1" w:styleId="prettydiv">
    <w:name w:val="pretty_div"/>
    <w:basedOn w:val="a3"/>
    <w:uiPriority w:val="99"/>
    <w:qFormat/>
    <w:rsid w:val="005C4C45"/>
    <w:pPr>
      <w:suppressAutoHyphens w:val="0"/>
      <w:spacing w:after="150"/>
      <w:ind w:firstLine="0"/>
      <w:jc w:val="left"/>
    </w:pPr>
    <w:rPr>
      <w:rFonts w:ascii="Arial" w:hAnsi="Arial" w:cs="Arial"/>
      <w:lang w:eastAsia="en-US"/>
    </w:rPr>
  </w:style>
  <w:style w:type="paragraph" w:customStyle="1" w:styleId="expandimg">
    <w:name w:val="expand_img"/>
    <w:basedOn w:val="a3"/>
    <w:uiPriority w:val="99"/>
    <w:qFormat/>
    <w:rsid w:val="005C4C45"/>
    <w:pPr>
      <w:suppressAutoHyphens w:val="0"/>
      <w:spacing w:after="150"/>
      <w:ind w:firstLine="0"/>
      <w:jc w:val="left"/>
    </w:pPr>
    <w:rPr>
      <w:rFonts w:ascii="Arial" w:hAnsi="Arial" w:cs="Arial"/>
      <w:lang w:eastAsia="en-US"/>
    </w:rPr>
  </w:style>
  <w:style w:type="paragraph" w:customStyle="1" w:styleId="cont">
    <w:name w:val="cont"/>
    <w:basedOn w:val="a3"/>
    <w:uiPriority w:val="99"/>
    <w:qFormat/>
    <w:rsid w:val="005C4C45"/>
    <w:pPr>
      <w:suppressAutoHyphens w:val="0"/>
      <w:spacing w:after="150"/>
      <w:ind w:firstLine="0"/>
      <w:jc w:val="left"/>
    </w:pPr>
    <w:rPr>
      <w:rFonts w:ascii="Arial" w:hAnsi="Arial" w:cs="Arial"/>
      <w:lang w:eastAsia="en-US"/>
    </w:rPr>
  </w:style>
  <w:style w:type="paragraph" w:customStyle="1" w:styleId="price-change">
    <w:name w:val="price-change"/>
    <w:basedOn w:val="a3"/>
    <w:uiPriority w:val="99"/>
    <w:qFormat/>
    <w:rsid w:val="005C4C45"/>
    <w:pPr>
      <w:suppressAutoHyphens w:val="0"/>
      <w:spacing w:after="150"/>
      <w:ind w:firstLine="0"/>
      <w:jc w:val="left"/>
    </w:pPr>
    <w:rPr>
      <w:rFonts w:ascii="Arial" w:hAnsi="Arial" w:cs="Arial"/>
      <w:lang w:eastAsia="en-US"/>
    </w:rPr>
  </w:style>
  <w:style w:type="paragraph" w:customStyle="1" w:styleId="currency-item">
    <w:name w:val="currency-item"/>
    <w:basedOn w:val="a3"/>
    <w:uiPriority w:val="99"/>
    <w:qFormat/>
    <w:rsid w:val="005C4C45"/>
    <w:pPr>
      <w:suppressAutoHyphens w:val="0"/>
      <w:spacing w:after="150"/>
      <w:ind w:firstLine="0"/>
      <w:jc w:val="left"/>
    </w:pPr>
    <w:rPr>
      <w:rFonts w:ascii="Arial" w:hAnsi="Arial" w:cs="Arial"/>
      <w:lang w:eastAsia="en-US"/>
    </w:rPr>
  </w:style>
  <w:style w:type="paragraph" w:customStyle="1" w:styleId="scltxt">
    <w:name w:val="scltxt"/>
    <w:basedOn w:val="a3"/>
    <w:uiPriority w:val="99"/>
    <w:qFormat/>
    <w:rsid w:val="005C4C45"/>
    <w:pPr>
      <w:suppressAutoHyphens w:val="0"/>
      <w:spacing w:after="150"/>
      <w:ind w:firstLine="0"/>
      <w:jc w:val="left"/>
    </w:pPr>
    <w:rPr>
      <w:rFonts w:ascii="Arial" w:hAnsi="Arial" w:cs="Arial"/>
      <w:lang w:eastAsia="en-US"/>
    </w:rPr>
  </w:style>
  <w:style w:type="paragraph" w:customStyle="1" w:styleId="txt">
    <w:name w:val="txt"/>
    <w:basedOn w:val="a3"/>
    <w:uiPriority w:val="99"/>
    <w:qFormat/>
    <w:rsid w:val="005C4C45"/>
    <w:pPr>
      <w:suppressAutoHyphens w:val="0"/>
      <w:spacing w:after="150"/>
      <w:ind w:firstLine="0"/>
      <w:jc w:val="left"/>
    </w:pPr>
    <w:rPr>
      <w:rFonts w:ascii="Arial" w:hAnsi="Arial" w:cs="Arial"/>
      <w:lang w:eastAsia="en-US"/>
    </w:rPr>
  </w:style>
  <w:style w:type="paragraph" w:customStyle="1" w:styleId="textright">
    <w:name w:val="text_right"/>
    <w:basedOn w:val="a3"/>
    <w:uiPriority w:val="99"/>
    <w:qFormat/>
    <w:rsid w:val="005C4C45"/>
    <w:pPr>
      <w:suppressAutoHyphens w:val="0"/>
      <w:spacing w:after="150"/>
      <w:ind w:firstLine="0"/>
      <w:jc w:val="left"/>
    </w:pPr>
    <w:rPr>
      <w:rFonts w:ascii="Arial" w:hAnsi="Arial" w:cs="Arial"/>
      <w:lang w:eastAsia="en-US"/>
    </w:rPr>
  </w:style>
  <w:style w:type="paragraph" w:customStyle="1" w:styleId="textleft">
    <w:name w:val="text_left"/>
    <w:basedOn w:val="a3"/>
    <w:uiPriority w:val="99"/>
    <w:qFormat/>
    <w:rsid w:val="005C4C45"/>
    <w:pPr>
      <w:suppressAutoHyphens w:val="0"/>
      <w:spacing w:after="150"/>
      <w:ind w:firstLine="0"/>
      <w:jc w:val="left"/>
    </w:pPr>
    <w:rPr>
      <w:rFonts w:ascii="Arial" w:hAnsi="Arial" w:cs="Arial"/>
      <w:lang w:eastAsia="en-US"/>
    </w:rPr>
  </w:style>
  <w:style w:type="paragraph" w:customStyle="1" w:styleId="lb-details">
    <w:name w:val="lb-details"/>
    <w:basedOn w:val="a3"/>
    <w:uiPriority w:val="99"/>
    <w:qFormat/>
    <w:rsid w:val="005C4C45"/>
    <w:pPr>
      <w:suppressAutoHyphens w:val="0"/>
      <w:spacing w:after="150"/>
      <w:ind w:firstLine="0"/>
      <w:jc w:val="left"/>
    </w:pPr>
    <w:rPr>
      <w:rFonts w:ascii="Arial" w:hAnsi="Arial" w:cs="Arial"/>
      <w:lang w:eastAsia="en-US"/>
    </w:rPr>
  </w:style>
  <w:style w:type="paragraph" w:customStyle="1" w:styleId="lb-caption">
    <w:name w:val="lb-caption"/>
    <w:basedOn w:val="a3"/>
    <w:uiPriority w:val="99"/>
    <w:qFormat/>
    <w:rsid w:val="005C4C45"/>
    <w:pPr>
      <w:suppressAutoHyphens w:val="0"/>
      <w:spacing w:after="150"/>
      <w:ind w:firstLine="0"/>
      <w:jc w:val="left"/>
    </w:pPr>
    <w:rPr>
      <w:rFonts w:ascii="Arial" w:hAnsi="Arial" w:cs="Arial"/>
      <w:lang w:eastAsia="en-US"/>
    </w:rPr>
  </w:style>
  <w:style w:type="paragraph" w:customStyle="1" w:styleId="lb-number">
    <w:name w:val="lb-number"/>
    <w:basedOn w:val="a3"/>
    <w:uiPriority w:val="99"/>
    <w:qFormat/>
    <w:rsid w:val="005C4C45"/>
    <w:pPr>
      <w:suppressAutoHyphens w:val="0"/>
      <w:spacing w:after="150"/>
      <w:ind w:firstLine="0"/>
      <w:jc w:val="left"/>
    </w:pPr>
    <w:rPr>
      <w:rFonts w:ascii="Arial" w:hAnsi="Arial" w:cs="Arial"/>
      <w:lang w:eastAsia="en-US"/>
    </w:rPr>
  </w:style>
  <w:style w:type="paragraph" w:customStyle="1" w:styleId="lb-close">
    <w:name w:val="lb-close"/>
    <w:basedOn w:val="a3"/>
    <w:uiPriority w:val="99"/>
    <w:qFormat/>
    <w:rsid w:val="005C4C45"/>
    <w:pPr>
      <w:suppressAutoHyphens w:val="0"/>
      <w:spacing w:after="150"/>
      <w:ind w:firstLine="0"/>
      <w:jc w:val="left"/>
    </w:pPr>
    <w:rPr>
      <w:rFonts w:ascii="Arial" w:hAnsi="Arial" w:cs="Arial"/>
      <w:lang w:eastAsia="en-US"/>
    </w:rPr>
  </w:style>
  <w:style w:type="paragraph" w:customStyle="1" w:styleId="center">
    <w:name w:val="center"/>
    <w:basedOn w:val="a3"/>
    <w:uiPriority w:val="99"/>
    <w:qFormat/>
    <w:rsid w:val="005C4C45"/>
    <w:pPr>
      <w:suppressAutoHyphens w:val="0"/>
      <w:spacing w:after="150"/>
      <w:ind w:firstLine="0"/>
      <w:jc w:val="left"/>
    </w:pPr>
    <w:rPr>
      <w:rFonts w:ascii="Arial" w:hAnsi="Arial" w:cs="Arial"/>
      <w:lang w:eastAsia="en-US"/>
    </w:rPr>
  </w:style>
  <w:style w:type="paragraph" w:customStyle="1" w:styleId="indexs">
    <w:name w:val="indexs"/>
    <w:basedOn w:val="a3"/>
    <w:uiPriority w:val="99"/>
    <w:qFormat/>
    <w:rsid w:val="005C4C45"/>
    <w:pPr>
      <w:suppressAutoHyphens w:val="0"/>
      <w:spacing w:after="150"/>
      <w:ind w:firstLine="0"/>
      <w:jc w:val="left"/>
    </w:pPr>
    <w:rPr>
      <w:rFonts w:ascii="Arial" w:hAnsi="Arial" w:cs="Arial"/>
      <w:lang w:eastAsia="en-US"/>
    </w:rPr>
  </w:style>
  <w:style w:type="paragraph" w:customStyle="1" w:styleId="indexgd">
    <w:name w:val="index_gd"/>
    <w:basedOn w:val="a3"/>
    <w:uiPriority w:val="99"/>
    <w:qFormat/>
    <w:rsid w:val="005C4C45"/>
    <w:pPr>
      <w:suppressAutoHyphens w:val="0"/>
      <w:spacing w:after="150"/>
      <w:ind w:firstLine="0"/>
      <w:jc w:val="left"/>
    </w:pPr>
    <w:rPr>
      <w:rFonts w:ascii="Arial" w:hAnsi="Arial" w:cs="Arial"/>
      <w:lang w:eastAsia="en-US"/>
    </w:rPr>
  </w:style>
  <w:style w:type="paragraph" w:customStyle="1" w:styleId="active">
    <w:name w:val="active"/>
    <w:basedOn w:val="a3"/>
    <w:uiPriority w:val="99"/>
    <w:qFormat/>
    <w:rsid w:val="005C4C45"/>
    <w:pPr>
      <w:suppressAutoHyphens w:val="0"/>
      <w:spacing w:after="150"/>
      <w:ind w:firstLine="0"/>
      <w:jc w:val="left"/>
    </w:pPr>
    <w:rPr>
      <w:rFonts w:ascii="Arial" w:hAnsi="Arial" w:cs="Arial"/>
      <w:lang w:eastAsia="en-US"/>
    </w:rPr>
  </w:style>
  <w:style w:type="paragraph" w:customStyle="1" w:styleId="big">
    <w:name w:val="big"/>
    <w:basedOn w:val="a3"/>
    <w:uiPriority w:val="99"/>
    <w:qFormat/>
    <w:rsid w:val="005C4C45"/>
    <w:pPr>
      <w:suppressAutoHyphens w:val="0"/>
      <w:spacing w:after="150"/>
      <w:ind w:firstLine="0"/>
      <w:jc w:val="left"/>
    </w:pPr>
    <w:rPr>
      <w:rFonts w:ascii="Arial" w:hAnsi="Arial" w:cs="Arial"/>
      <w:lang w:eastAsia="en-US"/>
    </w:rPr>
  </w:style>
  <w:style w:type="paragraph" w:customStyle="1" w:styleId="del">
    <w:name w:val="del"/>
    <w:basedOn w:val="a3"/>
    <w:uiPriority w:val="99"/>
    <w:qFormat/>
    <w:rsid w:val="005C4C45"/>
    <w:pPr>
      <w:suppressAutoHyphens w:val="0"/>
      <w:spacing w:after="150"/>
      <w:ind w:firstLine="0"/>
      <w:jc w:val="left"/>
    </w:pPr>
    <w:rPr>
      <w:rFonts w:ascii="Arial" w:hAnsi="Arial" w:cs="Arial"/>
      <w:lang w:eastAsia="en-US"/>
    </w:rPr>
  </w:style>
  <w:style w:type="paragraph" w:customStyle="1" w:styleId="i-rss">
    <w:name w:val="i-rss"/>
    <w:basedOn w:val="a3"/>
    <w:uiPriority w:val="99"/>
    <w:qFormat/>
    <w:rsid w:val="005C4C45"/>
    <w:pPr>
      <w:suppressAutoHyphens w:val="0"/>
      <w:spacing w:after="150"/>
      <w:ind w:firstLine="0"/>
      <w:jc w:val="left"/>
    </w:pPr>
    <w:rPr>
      <w:rFonts w:ascii="Arial" w:hAnsi="Arial" w:cs="Arial"/>
      <w:lang w:eastAsia="en-US"/>
    </w:rPr>
  </w:style>
  <w:style w:type="paragraph" w:customStyle="1" w:styleId="ofsite">
    <w:name w:val="ofsite"/>
    <w:basedOn w:val="a3"/>
    <w:uiPriority w:val="99"/>
    <w:qFormat/>
    <w:rsid w:val="005C4C45"/>
    <w:pPr>
      <w:suppressAutoHyphens w:val="0"/>
      <w:spacing w:after="150"/>
      <w:ind w:firstLine="0"/>
      <w:jc w:val="left"/>
    </w:pPr>
    <w:rPr>
      <w:rFonts w:ascii="Arial" w:hAnsi="Arial" w:cs="Arial"/>
      <w:lang w:eastAsia="en-US"/>
    </w:rPr>
  </w:style>
  <w:style w:type="paragraph" w:customStyle="1" w:styleId="label">
    <w:name w:val="label"/>
    <w:basedOn w:val="a3"/>
    <w:uiPriority w:val="99"/>
    <w:qFormat/>
    <w:rsid w:val="005C4C45"/>
    <w:pPr>
      <w:suppressAutoHyphens w:val="0"/>
      <w:spacing w:after="150"/>
      <w:ind w:firstLine="0"/>
      <w:jc w:val="left"/>
    </w:pPr>
    <w:rPr>
      <w:rFonts w:ascii="Arial" w:hAnsi="Arial" w:cs="Arial"/>
      <w:lang w:eastAsia="en-US"/>
    </w:rPr>
  </w:style>
  <w:style w:type="paragraph" w:customStyle="1" w:styleId="rollbox">
    <w:name w:val="roll_box"/>
    <w:basedOn w:val="a3"/>
    <w:uiPriority w:val="99"/>
    <w:qFormat/>
    <w:rsid w:val="005C4C45"/>
    <w:pPr>
      <w:suppressAutoHyphens w:val="0"/>
      <w:spacing w:after="150"/>
      <w:ind w:firstLine="0"/>
      <w:jc w:val="left"/>
    </w:pPr>
    <w:rPr>
      <w:rFonts w:ascii="Arial" w:hAnsi="Arial" w:cs="Arial"/>
      <w:lang w:eastAsia="en-US"/>
    </w:rPr>
  </w:style>
  <w:style w:type="paragraph" w:customStyle="1" w:styleId="menu-bl">
    <w:name w:val="menu-bl"/>
    <w:basedOn w:val="a3"/>
    <w:uiPriority w:val="99"/>
    <w:qFormat/>
    <w:rsid w:val="005C4C45"/>
    <w:pPr>
      <w:suppressAutoHyphens w:val="0"/>
      <w:spacing w:after="150"/>
      <w:ind w:firstLine="0"/>
      <w:jc w:val="left"/>
    </w:pPr>
    <w:rPr>
      <w:rFonts w:ascii="Arial" w:hAnsi="Arial" w:cs="Arial"/>
      <w:lang w:eastAsia="en-US"/>
    </w:rPr>
  </w:style>
  <w:style w:type="paragraph" w:customStyle="1" w:styleId="greya">
    <w:name w:val="greya"/>
    <w:basedOn w:val="a3"/>
    <w:uiPriority w:val="99"/>
    <w:qFormat/>
    <w:rsid w:val="005C4C45"/>
    <w:pPr>
      <w:suppressAutoHyphens w:val="0"/>
      <w:spacing w:after="150"/>
      <w:ind w:firstLine="0"/>
      <w:jc w:val="left"/>
    </w:pPr>
    <w:rPr>
      <w:rFonts w:ascii="Arial" w:hAnsi="Arial" w:cs="Arial"/>
      <w:color w:val="333333"/>
      <w:lang w:eastAsia="en-US"/>
    </w:rPr>
  </w:style>
  <w:style w:type="paragraph" w:customStyle="1" w:styleId="clear">
    <w:name w:val="clear"/>
    <w:basedOn w:val="a3"/>
    <w:uiPriority w:val="99"/>
    <w:qFormat/>
    <w:rsid w:val="005C4C45"/>
    <w:pPr>
      <w:suppressAutoHyphens w:val="0"/>
      <w:spacing w:after="150"/>
      <w:ind w:firstLine="0"/>
      <w:jc w:val="left"/>
    </w:pPr>
    <w:rPr>
      <w:rFonts w:ascii="Arial" w:hAnsi="Arial" w:cs="Arial"/>
      <w:lang w:eastAsia="en-US"/>
    </w:rPr>
  </w:style>
  <w:style w:type="paragraph" w:customStyle="1" w:styleId="left">
    <w:name w:val="left"/>
    <w:basedOn w:val="a3"/>
    <w:uiPriority w:val="99"/>
    <w:qFormat/>
    <w:rsid w:val="005C4C45"/>
    <w:pPr>
      <w:suppressAutoHyphens w:val="0"/>
      <w:spacing w:after="150"/>
      <w:ind w:firstLine="0"/>
      <w:jc w:val="left"/>
    </w:pPr>
    <w:rPr>
      <w:rFonts w:ascii="Arial" w:hAnsi="Arial" w:cs="Arial"/>
      <w:lang w:eastAsia="en-US"/>
    </w:rPr>
  </w:style>
  <w:style w:type="paragraph" w:customStyle="1" w:styleId="right">
    <w:name w:val="right"/>
    <w:basedOn w:val="a3"/>
    <w:uiPriority w:val="99"/>
    <w:qFormat/>
    <w:rsid w:val="005C4C45"/>
    <w:pPr>
      <w:suppressAutoHyphens w:val="0"/>
      <w:spacing w:after="150"/>
      <w:ind w:firstLine="0"/>
      <w:jc w:val="right"/>
    </w:pPr>
    <w:rPr>
      <w:rFonts w:ascii="Arial" w:hAnsi="Arial" w:cs="Arial"/>
      <w:lang w:eastAsia="en-US"/>
    </w:rPr>
  </w:style>
  <w:style w:type="paragraph" w:customStyle="1" w:styleId="justify">
    <w:name w:val="justify"/>
    <w:basedOn w:val="a3"/>
    <w:uiPriority w:val="99"/>
    <w:qFormat/>
    <w:rsid w:val="005C4C45"/>
    <w:pPr>
      <w:suppressAutoHyphens w:val="0"/>
      <w:spacing w:after="150"/>
      <w:ind w:firstLine="0"/>
    </w:pPr>
    <w:rPr>
      <w:rFonts w:ascii="Arial" w:hAnsi="Arial" w:cs="Arial"/>
      <w:lang w:eastAsia="en-US"/>
    </w:rPr>
  </w:style>
  <w:style w:type="paragraph" w:customStyle="1" w:styleId="underline">
    <w:name w:val="underline"/>
    <w:basedOn w:val="a3"/>
    <w:uiPriority w:val="99"/>
    <w:qFormat/>
    <w:rsid w:val="005C4C45"/>
    <w:pPr>
      <w:suppressAutoHyphens w:val="0"/>
      <w:spacing w:after="150"/>
      <w:ind w:firstLine="0"/>
      <w:jc w:val="left"/>
    </w:pPr>
    <w:rPr>
      <w:rFonts w:ascii="Arial" w:hAnsi="Arial" w:cs="Arial"/>
      <w:u w:val="single"/>
      <w:lang w:eastAsia="en-US"/>
    </w:rPr>
  </w:style>
  <w:style w:type="paragraph" w:customStyle="1" w:styleId="grey">
    <w:name w:val="grey"/>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gray">
    <w:name w:val="gray"/>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nounderline">
    <w:name w:val="no_underline"/>
    <w:basedOn w:val="a3"/>
    <w:uiPriority w:val="99"/>
    <w:qFormat/>
    <w:rsid w:val="005C4C45"/>
    <w:pPr>
      <w:suppressAutoHyphens w:val="0"/>
      <w:spacing w:after="150"/>
      <w:ind w:firstLine="0"/>
      <w:jc w:val="left"/>
    </w:pPr>
    <w:rPr>
      <w:rFonts w:ascii="Arial" w:hAnsi="Arial" w:cs="Arial"/>
      <w:lang w:eastAsia="en-US"/>
    </w:rPr>
  </w:style>
  <w:style w:type="paragraph" w:customStyle="1" w:styleId="spheader">
    <w:name w:val="sp_header"/>
    <w:basedOn w:val="a3"/>
    <w:uiPriority w:val="99"/>
    <w:qFormat/>
    <w:rsid w:val="005C4C45"/>
    <w:pPr>
      <w:suppressAutoHyphens w:val="0"/>
      <w:spacing w:after="150"/>
      <w:ind w:firstLine="0"/>
      <w:jc w:val="left"/>
    </w:pPr>
    <w:rPr>
      <w:rFonts w:ascii="Arial" w:hAnsi="Arial" w:cs="Arial"/>
      <w:lang w:eastAsia="en-US"/>
    </w:rPr>
  </w:style>
  <w:style w:type="paragraph" w:customStyle="1" w:styleId="hoverunderline">
    <w:name w:val="hover_underline"/>
    <w:basedOn w:val="a3"/>
    <w:uiPriority w:val="99"/>
    <w:qFormat/>
    <w:rsid w:val="005C4C45"/>
    <w:pPr>
      <w:suppressAutoHyphens w:val="0"/>
      <w:spacing w:after="150"/>
      <w:ind w:firstLine="0"/>
      <w:jc w:val="left"/>
    </w:pPr>
    <w:rPr>
      <w:rFonts w:ascii="Arial" w:hAnsi="Arial" w:cs="Arial"/>
      <w:lang w:eastAsia="en-US"/>
    </w:rPr>
  </w:style>
  <w:style w:type="paragraph" w:customStyle="1" w:styleId="red">
    <w:name w:val="red"/>
    <w:basedOn w:val="a3"/>
    <w:uiPriority w:val="99"/>
    <w:qFormat/>
    <w:rsid w:val="005C4C45"/>
    <w:pPr>
      <w:suppressAutoHyphens w:val="0"/>
      <w:spacing w:after="150"/>
      <w:ind w:firstLine="0"/>
      <w:jc w:val="left"/>
    </w:pPr>
    <w:rPr>
      <w:rFonts w:ascii="Arial" w:hAnsi="Arial" w:cs="Arial"/>
      <w:lang w:eastAsia="en-US"/>
    </w:rPr>
  </w:style>
  <w:style w:type="paragraph" w:customStyle="1" w:styleId="dot1">
    <w:name w:val="dot1"/>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center1">
    <w:name w:val="center1"/>
    <w:basedOn w:val="a3"/>
    <w:uiPriority w:val="99"/>
    <w:qFormat/>
    <w:rsid w:val="005C4C45"/>
    <w:pPr>
      <w:suppressAutoHyphens w:val="0"/>
      <w:spacing w:after="150"/>
      <w:ind w:firstLine="0"/>
      <w:jc w:val="center"/>
    </w:pPr>
    <w:rPr>
      <w:rFonts w:ascii="Arial" w:hAnsi="Arial" w:cs="Arial"/>
      <w:lang w:eastAsia="en-US"/>
    </w:rPr>
  </w:style>
  <w:style w:type="paragraph" w:customStyle="1" w:styleId="rtd-col1">
    <w:name w:val="rtd-col1"/>
    <w:basedOn w:val="a3"/>
    <w:uiPriority w:val="99"/>
    <w:qFormat/>
    <w:rsid w:val="005C4C45"/>
    <w:pPr>
      <w:suppressAutoHyphens w:val="0"/>
      <w:spacing w:after="150"/>
      <w:ind w:firstLine="0"/>
      <w:jc w:val="left"/>
    </w:pPr>
    <w:rPr>
      <w:rFonts w:ascii="Arial" w:hAnsi="Arial" w:cs="Arial"/>
      <w:lang w:eastAsia="en-US"/>
    </w:rPr>
  </w:style>
  <w:style w:type="paragraph" w:customStyle="1" w:styleId="indexs1">
    <w:name w:val="indexs1"/>
    <w:basedOn w:val="a3"/>
    <w:uiPriority w:val="99"/>
    <w:qFormat/>
    <w:rsid w:val="005C4C45"/>
    <w:pPr>
      <w:suppressAutoHyphens w:val="0"/>
      <w:spacing w:after="150"/>
      <w:ind w:firstLine="0"/>
      <w:jc w:val="left"/>
    </w:pPr>
    <w:rPr>
      <w:rFonts w:ascii="Arial" w:hAnsi="Arial" w:cs="Arial"/>
      <w:color w:val="FF0000"/>
      <w:lang w:eastAsia="en-US"/>
    </w:rPr>
  </w:style>
  <w:style w:type="paragraph" w:customStyle="1" w:styleId="indexgd1">
    <w:name w:val="index_gd1"/>
    <w:basedOn w:val="a3"/>
    <w:uiPriority w:val="99"/>
    <w:qFormat/>
    <w:rsid w:val="005C4C45"/>
    <w:pPr>
      <w:suppressAutoHyphens w:val="0"/>
      <w:spacing w:after="150"/>
      <w:ind w:firstLine="0"/>
      <w:jc w:val="left"/>
    </w:pPr>
    <w:rPr>
      <w:rFonts w:ascii="Arial" w:hAnsi="Arial" w:cs="Arial"/>
      <w:lang w:eastAsia="en-US"/>
    </w:rPr>
  </w:style>
  <w:style w:type="paragraph" w:customStyle="1" w:styleId="menu-bl1">
    <w:name w:val="menu-bl1"/>
    <w:basedOn w:val="a3"/>
    <w:uiPriority w:val="99"/>
    <w:qFormat/>
    <w:rsid w:val="005C4C45"/>
    <w:pPr>
      <w:suppressAutoHyphens w:val="0"/>
      <w:spacing w:after="150"/>
      <w:ind w:firstLine="0"/>
      <w:jc w:val="left"/>
    </w:pPr>
    <w:rPr>
      <w:rFonts w:ascii="Arial" w:hAnsi="Arial" w:cs="Arial"/>
      <w:lang w:eastAsia="en-US"/>
    </w:rPr>
  </w:style>
  <w:style w:type="paragraph" w:customStyle="1" w:styleId="menu1">
    <w:name w:val="menu1"/>
    <w:basedOn w:val="a3"/>
    <w:uiPriority w:val="99"/>
    <w:qFormat/>
    <w:rsid w:val="005C4C45"/>
    <w:pPr>
      <w:shd w:val="clear" w:color="auto" w:fill="444444"/>
      <w:suppressAutoHyphens w:val="0"/>
      <w:spacing w:before="75"/>
      <w:ind w:firstLine="0"/>
      <w:jc w:val="left"/>
    </w:pPr>
    <w:rPr>
      <w:rFonts w:ascii="Arial" w:hAnsi="Arial" w:cs="Arial"/>
      <w:lang w:eastAsia="en-US"/>
    </w:rPr>
  </w:style>
  <w:style w:type="paragraph" w:customStyle="1" w:styleId="censor1">
    <w:name w:val="censor1"/>
    <w:basedOn w:val="a3"/>
    <w:uiPriority w:val="99"/>
    <w:qFormat/>
    <w:rsid w:val="005C4C45"/>
    <w:pPr>
      <w:suppressAutoHyphens w:val="0"/>
      <w:ind w:right="105" w:firstLine="0"/>
      <w:jc w:val="left"/>
    </w:pPr>
    <w:rPr>
      <w:rFonts w:ascii="Arial" w:hAnsi="Arial" w:cs="Arial"/>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sz w:val="17"/>
      <w:szCs w:val="17"/>
      <w:lang w:eastAsia="en-US"/>
    </w:rPr>
  </w:style>
  <w:style w:type="paragraph" w:customStyle="1" w:styleId="del1">
    <w:name w:val="del1"/>
    <w:basedOn w:val="a3"/>
    <w:uiPriority w:val="99"/>
    <w:qFormat/>
    <w:rsid w:val="005C4C45"/>
    <w:pPr>
      <w:suppressAutoHyphens w:val="0"/>
      <w:ind w:left="30" w:right="30" w:firstLine="0"/>
      <w:jc w:val="left"/>
    </w:pPr>
    <w:rPr>
      <w:rFonts w:ascii="Arial" w:hAnsi="Arial" w:cs="Arial"/>
      <w:lang w:eastAsia="en-US"/>
    </w:rPr>
  </w:style>
  <w:style w:type="paragraph" w:customStyle="1" w:styleId="i-rss1">
    <w:name w:val="i-rss1"/>
    <w:basedOn w:val="a3"/>
    <w:uiPriority w:val="99"/>
    <w:qFormat/>
    <w:rsid w:val="005C4C45"/>
    <w:pPr>
      <w:suppressAutoHyphens w:val="0"/>
      <w:spacing w:before="75"/>
      <w:ind w:firstLine="0"/>
      <w:jc w:val="left"/>
    </w:pPr>
    <w:rPr>
      <w:rFonts w:ascii="Arial" w:hAnsi="Arial" w:cs="Arial"/>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ind w:firstLine="0"/>
      <w:jc w:val="left"/>
    </w:pPr>
    <w:rPr>
      <w:rFonts w:ascii="Arial" w:hAnsi="Arial" w:cs="Arial"/>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ind w:firstLine="0"/>
      <w:jc w:val="left"/>
    </w:pPr>
    <w:rPr>
      <w:rFonts w:ascii="Arial" w:hAnsi="Arial" w:cs="Arial"/>
      <w:lang w:eastAsia="en-US"/>
    </w:rPr>
  </w:style>
  <w:style w:type="paragraph" w:customStyle="1" w:styleId="ofsite1">
    <w:name w:val="ofsite1"/>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pb-inner-box1">
    <w:name w:val="pb-inner-box1"/>
    <w:basedOn w:val="a3"/>
    <w:uiPriority w:val="99"/>
    <w:qFormat/>
    <w:rsid w:val="005C4C45"/>
    <w:pPr>
      <w:suppressAutoHyphens w:val="0"/>
      <w:ind w:firstLine="0"/>
      <w:jc w:val="left"/>
    </w:pPr>
    <w:rPr>
      <w:rFonts w:ascii="Arial" w:hAnsi="Arial" w:cs="Arial"/>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ind w:right="75" w:firstLine="0"/>
      <w:jc w:val="left"/>
    </w:pPr>
    <w:rPr>
      <w:rFonts w:ascii="Arial" w:hAnsi="Arial" w:cs="Arial"/>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sz w:val="17"/>
      <w:szCs w:val="17"/>
      <w:lang w:eastAsia="en-US"/>
    </w:rPr>
  </w:style>
  <w:style w:type="paragraph" w:customStyle="1" w:styleId="speachmic1">
    <w:name w:val="speach_mic1"/>
    <w:basedOn w:val="a3"/>
    <w:uiPriority w:val="99"/>
    <w:qFormat/>
    <w:rsid w:val="005C4C45"/>
    <w:pPr>
      <w:suppressAutoHyphens w:val="0"/>
      <w:spacing w:after="150"/>
      <w:ind w:firstLine="0"/>
      <w:jc w:val="left"/>
    </w:pPr>
    <w:rPr>
      <w:rFonts w:ascii="Arial" w:hAnsi="Arial" w:cs="Arial"/>
      <w:lang w:eastAsia="en-US"/>
    </w:rPr>
  </w:style>
  <w:style w:type="paragraph" w:customStyle="1" w:styleId="interviewlink1">
    <w:name w:val="interview_link1"/>
    <w:basedOn w:val="a3"/>
    <w:uiPriority w:val="99"/>
    <w:qFormat/>
    <w:rsid w:val="005C4C45"/>
    <w:pPr>
      <w:suppressAutoHyphens w:val="0"/>
      <w:spacing w:before="45" w:after="150"/>
      <w:ind w:firstLine="0"/>
      <w:jc w:val="left"/>
    </w:pPr>
    <w:rPr>
      <w:rFonts w:ascii="Arial" w:hAnsi="Arial" w:cs="Arial"/>
      <w:lang w:eastAsia="en-US"/>
    </w:rPr>
  </w:style>
  <w:style w:type="paragraph" w:customStyle="1" w:styleId="rollbox1">
    <w:name w:val="roll_box1"/>
    <w:basedOn w:val="a3"/>
    <w:uiPriority w:val="99"/>
    <w:qFormat/>
    <w:rsid w:val="005C4C45"/>
    <w:pPr>
      <w:suppressAutoHyphens w:val="0"/>
      <w:spacing w:after="150"/>
      <w:ind w:firstLine="0"/>
      <w:jc w:val="left"/>
    </w:pPr>
    <w:rPr>
      <w:rFonts w:ascii="Arial" w:hAnsi="Arial" w:cs="Arial"/>
      <w:lang w:eastAsia="en-US"/>
    </w:rPr>
  </w:style>
  <w:style w:type="paragraph" w:customStyle="1" w:styleId="rollbox2">
    <w:name w:val="roll_box2"/>
    <w:basedOn w:val="a3"/>
    <w:uiPriority w:val="99"/>
    <w:qFormat/>
    <w:rsid w:val="005C4C45"/>
    <w:pPr>
      <w:suppressAutoHyphens w:val="0"/>
      <w:spacing w:after="150"/>
      <w:ind w:firstLine="0"/>
      <w:jc w:val="left"/>
    </w:pPr>
    <w:rPr>
      <w:rFonts w:ascii="Arial" w:hAnsi="Arial" w:cs="Arial"/>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ind w:firstLine="0"/>
      <w:jc w:val="left"/>
    </w:pPr>
    <w:rPr>
      <w:rFonts w:ascii="Arial" w:hAnsi="Arial" w:cs="Arial"/>
      <w:color w:val="444444"/>
      <w:sz w:val="21"/>
      <w:szCs w:val="21"/>
      <w:lang w:eastAsia="en-US"/>
    </w:rPr>
  </w:style>
  <w:style w:type="paragraph" w:customStyle="1" w:styleId="expandimg1">
    <w:name w:val="expand_img1"/>
    <w:basedOn w:val="a3"/>
    <w:uiPriority w:val="99"/>
    <w:qFormat/>
    <w:rsid w:val="005C4C45"/>
    <w:pPr>
      <w:suppressAutoHyphens w:val="0"/>
      <w:spacing w:after="150"/>
      <w:ind w:firstLine="0"/>
      <w:jc w:val="left"/>
    </w:pPr>
    <w:rPr>
      <w:rFonts w:ascii="Arial" w:hAnsi="Arial" w:cs="Arial"/>
      <w:lang w:eastAsia="en-US"/>
    </w:rPr>
  </w:style>
  <w:style w:type="paragraph" w:customStyle="1" w:styleId="teaser1">
    <w:name w:val="teaser1"/>
    <w:basedOn w:val="a3"/>
    <w:uiPriority w:val="99"/>
    <w:qFormat/>
    <w:rsid w:val="005C4C45"/>
    <w:pPr>
      <w:suppressAutoHyphens w:val="0"/>
      <w:spacing w:after="150"/>
      <w:ind w:firstLine="0"/>
      <w:jc w:val="left"/>
    </w:pPr>
    <w:rPr>
      <w:rFonts w:ascii="Arial" w:hAnsi="Arial" w:cs="Arial"/>
      <w:lang w:eastAsia="en-US"/>
    </w:rPr>
  </w:style>
  <w:style w:type="paragraph" w:customStyle="1" w:styleId="teaser2">
    <w:name w:val="teaser2"/>
    <w:basedOn w:val="a3"/>
    <w:uiPriority w:val="99"/>
    <w:qFormat/>
    <w:rsid w:val="005C4C45"/>
    <w:pPr>
      <w:suppressAutoHyphens w:val="0"/>
      <w:spacing w:after="150"/>
      <w:ind w:firstLine="0"/>
      <w:jc w:val="left"/>
    </w:pPr>
    <w:rPr>
      <w:rFonts w:ascii="Arial" w:hAnsi="Arial" w:cs="Arial"/>
      <w:lang w:eastAsia="en-US"/>
    </w:rPr>
  </w:style>
  <w:style w:type="paragraph" w:customStyle="1" w:styleId="cont1">
    <w:name w:val="cont1"/>
    <w:basedOn w:val="a3"/>
    <w:uiPriority w:val="99"/>
    <w:qFormat/>
    <w:rsid w:val="005C4C45"/>
    <w:pPr>
      <w:suppressAutoHyphens w:val="0"/>
      <w:spacing w:before="150" w:after="150"/>
      <w:ind w:left="150" w:right="150" w:firstLine="0"/>
      <w:jc w:val="left"/>
    </w:pPr>
    <w:rPr>
      <w:rFonts w:ascii="Arial" w:hAnsi="Arial" w:cs="Arial"/>
      <w:lang w:eastAsia="en-US"/>
    </w:rPr>
  </w:style>
  <w:style w:type="paragraph" w:customStyle="1" w:styleId="label1">
    <w:name w:val="label1"/>
    <w:basedOn w:val="a3"/>
    <w:uiPriority w:val="99"/>
    <w:qFormat/>
    <w:rsid w:val="005C4C45"/>
    <w:pPr>
      <w:suppressAutoHyphens w:val="0"/>
      <w:spacing w:after="150"/>
      <w:ind w:firstLine="0"/>
      <w:jc w:val="left"/>
    </w:pPr>
    <w:rPr>
      <w:rFonts w:ascii="Arial" w:hAnsi="Arial" w:cs="Arial"/>
      <w:color w:val="FFFF00"/>
      <w:sz w:val="21"/>
      <w:szCs w:val="21"/>
      <w:lang w:eastAsia="en-US"/>
    </w:rPr>
  </w:style>
  <w:style w:type="paragraph" w:customStyle="1" w:styleId="active1">
    <w:name w:val="active1"/>
    <w:basedOn w:val="a3"/>
    <w:uiPriority w:val="99"/>
    <w:qFormat/>
    <w:rsid w:val="005C4C45"/>
    <w:pPr>
      <w:suppressAutoHyphens w:val="0"/>
      <w:spacing w:before="15" w:after="150"/>
      <w:ind w:firstLine="0"/>
      <w:jc w:val="left"/>
    </w:pPr>
    <w:rPr>
      <w:rFonts w:ascii="Arial" w:hAnsi="Arial" w:cs="Arial"/>
      <w:lang w:eastAsia="en-US"/>
    </w:rPr>
  </w:style>
  <w:style w:type="paragraph" w:customStyle="1" w:styleId="dot2">
    <w:name w:val="dot2"/>
    <w:basedOn w:val="a3"/>
    <w:uiPriority w:val="99"/>
    <w:qFormat/>
    <w:rsid w:val="005C4C45"/>
    <w:pPr>
      <w:suppressAutoHyphens w:val="0"/>
      <w:spacing w:after="150"/>
      <w:ind w:firstLine="0"/>
      <w:jc w:val="left"/>
    </w:pPr>
    <w:rPr>
      <w:rFonts w:ascii="Arial" w:hAnsi="Arial" w:cs="Arial"/>
      <w:color w:val="444444"/>
      <w:sz w:val="21"/>
      <w:szCs w:val="21"/>
      <w:lang w:eastAsia="en-US"/>
    </w:rPr>
  </w:style>
  <w:style w:type="paragraph" w:customStyle="1" w:styleId="price-change1">
    <w:name w:val="price-change1"/>
    <w:basedOn w:val="a3"/>
    <w:uiPriority w:val="99"/>
    <w:qFormat/>
    <w:rsid w:val="005C4C45"/>
    <w:pPr>
      <w:suppressAutoHyphens w:val="0"/>
      <w:spacing w:after="150"/>
      <w:ind w:firstLine="0"/>
      <w:jc w:val="left"/>
    </w:pPr>
    <w:rPr>
      <w:rFonts w:ascii="Arial" w:hAnsi="Arial" w:cs="Arial"/>
      <w:color w:val="098400"/>
      <w:sz w:val="21"/>
      <w:szCs w:val="21"/>
      <w:lang w:eastAsia="en-US"/>
    </w:rPr>
  </w:style>
  <w:style w:type="paragraph" w:customStyle="1" w:styleId="red2">
    <w:name w:val="red2"/>
    <w:basedOn w:val="a3"/>
    <w:uiPriority w:val="99"/>
    <w:qFormat/>
    <w:rsid w:val="005C4C45"/>
    <w:pPr>
      <w:suppressAutoHyphens w:val="0"/>
      <w:spacing w:after="150"/>
      <w:ind w:firstLine="0"/>
      <w:jc w:val="left"/>
    </w:pPr>
    <w:rPr>
      <w:rFonts w:ascii="Arial" w:hAnsi="Arial" w:cs="Arial"/>
      <w:color w:val="CA0000"/>
      <w:lang w:eastAsia="en-US"/>
    </w:rPr>
  </w:style>
  <w:style w:type="paragraph" w:customStyle="1" w:styleId="currency-item1">
    <w:name w:val="currency-item1"/>
    <w:basedOn w:val="a3"/>
    <w:uiPriority w:val="99"/>
    <w:qFormat/>
    <w:rsid w:val="005C4C45"/>
    <w:pPr>
      <w:suppressAutoHyphens w:val="0"/>
      <w:spacing w:before="75"/>
      <w:ind w:firstLine="0"/>
      <w:jc w:val="left"/>
    </w:pPr>
    <w:rPr>
      <w:rFonts w:ascii="Arial" w:hAnsi="Arial" w:cs="Arial"/>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ind w:firstLine="0"/>
      <w:jc w:val="left"/>
    </w:pPr>
    <w:rPr>
      <w:rFonts w:ascii="Arial" w:hAnsi="Arial" w:cs="Arial"/>
      <w:lang w:eastAsia="en-US"/>
    </w:rPr>
  </w:style>
  <w:style w:type="paragraph" w:customStyle="1" w:styleId="small1">
    <w:name w:val="small1"/>
    <w:basedOn w:val="a3"/>
    <w:uiPriority w:val="99"/>
    <w:qFormat/>
    <w:rsid w:val="005C4C45"/>
    <w:pPr>
      <w:suppressAutoHyphens w:val="0"/>
      <w:ind w:left="30" w:right="30" w:firstLine="0"/>
      <w:jc w:val="left"/>
    </w:pPr>
    <w:rPr>
      <w:rFonts w:ascii="Arial" w:hAnsi="Arial" w:cs="Arial"/>
      <w:sz w:val="18"/>
      <w:szCs w:val="18"/>
      <w:lang w:eastAsia="en-US"/>
    </w:rPr>
  </w:style>
  <w:style w:type="paragraph" w:customStyle="1" w:styleId="big1">
    <w:name w:val="big1"/>
    <w:basedOn w:val="a3"/>
    <w:uiPriority w:val="99"/>
    <w:qFormat/>
    <w:rsid w:val="005C4C45"/>
    <w:pPr>
      <w:suppressAutoHyphens w:val="0"/>
      <w:ind w:left="30" w:right="30" w:firstLine="0"/>
      <w:jc w:val="left"/>
    </w:pPr>
    <w:rPr>
      <w:rFonts w:ascii="Arial" w:hAnsi="Arial" w:cs="Arial"/>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lang w:eastAsia="en-US"/>
    </w:rPr>
  </w:style>
  <w:style w:type="paragraph" w:customStyle="1" w:styleId="txt1">
    <w:name w:val="txt1"/>
    <w:basedOn w:val="a3"/>
    <w:uiPriority w:val="99"/>
    <w:qFormat/>
    <w:rsid w:val="005C4C45"/>
    <w:pPr>
      <w:suppressAutoHyphens w:val="0"/>
      <w:spacing w:before="75" w:after="75"/>
      <w:ind w:firstLine="0"/>
      <w:jc w:val="left"/>
    </w:pPr>
    <w:rPr>
      <w:rFonts w:ascii="Arial" w:hAnsi="Arial" w:cs="Arial"/>
      <w:lang w:eastAsia="en-US"/>
    </w:rPr>
  </w:style>
  <w:style w:type="paragraph" w:customStyle="1" w:styleId="textright1">
    <w:name w:val="text_right1"/>
    <w:basedOn w:val="a3"/>
    <w:uiPriority w:val="99"/>
    <w:qFormat/>
    <w:rsid w:val="005C4C45"/>
    <w:pPr>
      <w:suppressAutoHyphens w:val="0"/>
      <w:spacing w:after="150"/>
      <w:ind w:firstLine="0"/>
      <w:jc w:val="right"/>
    </w:pPr>
    <w:rPr>
      <w:rFonts w:ascii="Arial" w:hAnsi="Arial" w:cs="Arial"/>
      <w:lang w:eastAsia="en-US"/>
    </w:rPr>
  </w:style>
  <w:style w:type="paragraph" w:customStyle="1" w:styleId="textleft1">
    <w:name w:val="text_left1"/>
    <w:basedOn w:val="a3"/>
    <w:uiPriority w:val="99"/>
    <w:qFormat/>
    <w:rsid w:val="005C4C45"/>
    <w:pPr>
      <w:suppressAutoHyphens w:val="0"/>
      <w:spacing w:after="150"/>
      <w:ind w:firstLine="0"/>
      <w:jc w:val="left"/>
    </w:pPr>
    <w:rPr>
      <w:rFonts w:ascii="Arial" w:hAnsi="Arial" w:cs="Arial"/>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sz w:val="20"/>
      <w:szCs w:val="20"/>
      <w:lang w:eastAsia="en-US"/>
    </w:rPr>
  </w:style>
  <w:style w:type="paragraph" w:customStyle="1" w:styleId="lb-number1">
    <w:name w:val="lb-number1"/>
    <w:basedOn w:val="a3"/>
    <w:uiPriority w:val="99"/>
    <w:qFormat/>
    <w:rsid w:val="005C4C45"/>
    <w:pPr>
      <w:suppressAutoHyphens w:val="0"/>
      <w:spacing w:after="150"/>
      <w:ind w:firstLine="0"/>
      <w:jc w:val="left"/>
    </w:pPr>
    <w:rPr>
      <w:rFonts w:ascii="Arial" w:hAnsi="Arial" w:cs="Arial"/>
      <w:sz w:val="17"/>
      <w:szCs w:val="17"/>
      <w:lang w:eastAsia="en-US"/>
    </w:rPr>
  </w:style>
  <w:style w:type="paragraph" w:customStyle="1" w:styleId="lb-close1">
    <w:name w:val="lb-close1"/>
    <w:basedOn w:val="a3"/>
    <w:uiPriority w:val="99"/>
    <w:qFormat/>
    <w:rsid w:val="005C4C45"/>
    <w:pPr>
      <w:suppressAutoHyphens w:val="0"/>
      <w:spacing w:after="150"/>
      <w:ind w:firstLine="0"/>
      <w:jc w:val="left"/>
    </w:pPr>
    <w:rPr>
      <w:rFonts w:ascii="Arial" w:hAnsi="Arial" w:cs="Arial"/>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jc w:val="center"/>
    </w:pPr>
    <w:rPr>
      <w:rFonts w:ascii="Arial" w:eastAsia="Times New Roman" w:hAnsi="Arial" w:cs="Arial"/>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pricebuysell">
    <w:name w:val="price_buysell"/>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pricetext">
    <w:name w:val="price_text"/>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column">
    <w:name w:val="column"/>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u">
    <w:name w:val="u"/>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uni">
    <w:name w:val="uni"/>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a20">
    <w:name w:val="a2"/>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212">
    <w:name w:val="21"/>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Cs w:val="20"/>
    </w:rPr>
  </w:style>
  <w:style w:type="paragraph" w:customStyle="1" w:styleId="af4">
    <w:name w:val="После формул"/>
    <w:basedOn w:val="a3"/>
    <w:uiPriority w:val="99"/>
    <w:qFormat/>
    <w:rsid w:val="005C4C45"/>
    <w:pPr>
      <w:tabs>
        <w:tab w:val="right" w:pos="1276"/>
        <w:tab w:val="left" w:pos="1418"/>
        <w:tab w:val="left" w:pos="1701"/>
      </w:tabs>
      <w:spacing w:after="60"/>
      <w:ind w:left="1701" w:hanging="1701"/>
    </w:pPr>
    <w:rPr>
      <w:kern w:val="2"/>
      <w:szCs w:val="20"/>
    </w:rPr>
  </w:style>
  <w:style w:type="paragraph" w:customStyle="1" w:styleId="51">
    <w:name w:val="Стиль5"/>
    <w:basedOn w:val="a3"/>
    <w:uiPriority w:val="99"/>
    <w:qFormat/>
    <w:rsid w:val="005C4C45"/>
    <w:pPr>
      <w:suppressAutoHyphens w:val="0"/>
      <w:spacing w:before="240" w:after="240"/>
      <w:jc w:val="center"/>
    </w:pPr>
    <w:rPr>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ind w:firstLine="0"/>
      <w:jc w:val="left"/>
    </w:pPr>
    <w:rPr>
      <w:rFonts w:ascii="Tahoma" w:hAnsi="Tahoma" w:cs="Tahoma"/>
      <w:color w:val="00000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106">
    <w:name w:val="xl106"/>
    <w:basedOn w:val="a3"/>
    <w:qFormat/>
    <w:rsid w:val="005C4C45"/>
    <w:pPr>
      <w:spacing w:before="100" w:after="100"/>
    </w:pPr>
  </w:style>
  <w:style w:type="paragraph" w:customStyle="1" w:styleId="xl107">
    <w:name w:val="xl107"/>
    <w:basedOn w:val="a3"/>
    <w:qFormat/>
    <w:rsid w:val="005C4C45"/>
    <w:pPr>
      <w:spacing w:before="100" w:after="100"/>
    </w:p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110">
    <w:name w:val="xl110"/>
    <w:basedOn w:val="a3"/>
    <w:qFormat/>
    <w:rsid w:val="005C4C45"/>
    <w:pPr>
      <w:spacing w:before="100" w:after="100"/>
    </w:pPr>
  </w:style>
  <w:style w:type="paragraph" w:customStyle="1" w:styleId="xl111">
    <w:name w:val="xl111"/>
    <w:basedOn w:val="a3"/>
    <w:qFormat/>
    <w:rsid w:val="005C4C45"/>
    <w:pPr>
      <w:spacing w:before="100" w:after="100"/>
    </w:pPr>
  </w:style>
  <w:style w:type="paragraph" w:customStyle="1" w:styleId="xl112">
    <w:name w:val="xl112"/>
    <w:basedOn w:val="a3"/>
    <w:qFormat/>
    <w:rsid w:val="005C4C45"/>
    <w:pPr>
      <w:spacing w:before="100" w:after="100"/>
    </w:p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ind w:left="1497" w:hanging="504"/>
      <w:outlineLvl w:val="0"/>
    </w:pPr>
    <w:rPr>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ind w:left="2067" w:hanging="648"/>
    </w:pPr>
    <w:rPr>
      <w:rFonts w:eastAsia="Calibri" w:cs="Times New Roman"/>
      <w:b w:val="0"/>
      <w:bCs w:val="0"/>
      <w:lang w:eastAsia="en-US"/>
    </w:rPr>
  </w:style>
  <w:style w:type="character" w:customStyle="1" w:styleId="31">
    <w:name w:val="Заголовок 3 Знак"/>
    <w:basedOn w:val="a5"/>
    <w:link w:val="3"/>
    <w:uiPriority w:val="9"/>
    <w:rsid w:val="003314E2"/>
    <w:rPr>
      <w:rFonts w:eastAsiaTheme="majorEastAsia" w:cstheme="majorBidi"/>
      <w:b/>
      <w:bCs/>
      <w:kern w:val="1"/>
      <w:sz w:val="24"/>
      <w:szCs w:val="22"/>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ind w:firstLine="0"/>
    </w:pPr>
    <w:rPr>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lang w:eastAsia="en-US"/>
    </w:rPr>
  </w:style>
  <w:style w:type="paragraph" w:customStyle="1" w:styleId="a1">
    <w:name w:val="Раздел таблицы"/>
    <w:basedOn w:val="af9"/>
    <w:qFormat/>
    <w:rsid w:val="005C4C45"/>
    <w:pPr>
      <w:numPr>
        <w:numId w:val="14"/>
      </w:numPr>
      <w:spacing w:before="60" w:after="60" w:line="240" w:lineRule="auto"/>
    </w:pPr>
    <w:rPr>
      <w:rFonts w:ascii="Times New Roman" w:hAnsi="Times New Roman"/>
      <w:b/>
      <w:i/>
    </w:rPr>
  </w:style>
  <w:style w:type="paragraph" w:styleId="af9">
    <w:name w:val="List Paragraph"/>
    <w:aliases w:val="СПИСОК,List Paragraph,it_List1,Ненумерованный список,основной диплом,Bullet List,FooterText,numbered,Paragraphe de liste1,lp1,UL,Абзац маркированнный,Table-Normal,RSHB_Table-Normal,Предусловия,1. Абзац списка,Нумерованный список_ФТ,Булет 1"/>
    <w:basedOn w:val="a3"/>
    <w:link w:val="afa"/>
    <w:uiPriority w:val="34"/>
    <w:qFormat/>
    <w:rsid w:val="005C4C45"/>
    <w:pPr>
      <w:suppressAutoHyphens w:val="0"/>
      <w:spacing w:after="200" w:line="276" w:lineRule="auto"/>
      <w:ind w:left="720" w:firstLine="0"/>
      <w:contextualSpacing/>
      <w:jc w:val="left"/>
    </w:pPr>
    <w:rPr>
      <w:rFonts w:ascii="Calibri" w:hAnsi="Calibri"/>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18"/>
      </w:numPr>
      <w:spacing w:line="240" w:lineRule="auto"/>
      <w:contextualSpacing w:val="0"/>
    </w:pPr>
    <w:rPr>
      <w:rFonts w:ascii="Times New Roman" w:hAnsi="Times New Roman"/>
      <w:b/>
      <w:sz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ind w:firstLine="0"/>
      <w:jc w:val="right"/>
    </w:pPr>
    <w:rPr>
      <w:rFonts w:ascii="Tahoma" w:hAnsi="Tahoma"/>
      <w:sz w:val="16"/>
      <w:szCs w:val="20"/>
      <w:lang w:val="en-US" w:eastAsia="en-US"/>
    </w:rPr>
  </w:style>
  <w:style w:type="paragraph" w:customStyle="1" w:styleId="-7">
    <w:name w:val="Т-7_цифры"/>
    <w:basedOn w:val="a3"/>
    <w:qFormat/>
    <w:rsid w:val="005C4C45"/>
    <w:pPr>
      <w:suppressAutoHyphens w:val="0"/>
      <w:ind w:firstLine="0"/>
      <w:jc w:val="right"/>
    </w:pPr>
    <w:rPr>
      <w:rFonts w:ascii="Tahoma" w:hAnsi="Tahoma"/>
      <w:color w:val="000000"/>
      <w:sz w:val="14"/>
      <w:szCs w:val="20"/>
      <w:lang w:eastAsia="en-US"/>
    </w:rPr>
  </w:style>
  <w:style w:type="paragraph" w:customStyle="1" w:styleId="a">
    <w:name w:val="Преамбула ДС"/>
    <w:basedOn w:val="af9"/>
    <w:qFormat/>
    <w:rsid w:val="005C4C45"/>
    <w:pPr>
      <w:numPr>
        <w:numId w:val="19"/>
      </w:numPr>
      <w:spacing w:line="240" w:lineRule="auto"/>
      <w:contextualSpacing w:val="0"/>
      <w:jc w:val="both"/>
    </w:pPr>
    <w:rPr>
      <w:rFonts w:ascii="Times New Roman" w:hAnsi="Times New Roman"/>
      <w:sz w:val="24"/>
    </w:rPr>
  </w:style>
  <w:style w:type="paragraph" w:customStyle="1" w:styleId="a0">
    <w:name w:val="Пункт ДС"/>
    <w:basedOn w:val="af9"/>
    <w:qFormat/>
    <w:rsid w:val="005C4C45"/>
    <w:pPr>
      <w:numPr>
        <w:numId w:val="20"/>
      </w:numPr>
      <w:spacing w:line="240" w:lineRule="auto"/>
      <w:contextualSpacing w:val="0"/>
      <w:jc w:val="both"/>
    </w:pPr>
    <w:rPr>
      <w:rFonts w:ascii="Times New Roman" w:hAnsi="Times New Roman"/>
      <w:sz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jc w:val="left"/>
    </w:pPr>
    <w:rPr>
      <w:rFonts w:eastAsia="Times New Roman" w:cs="Times New Roman"/>
      <w:bCs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sz w:val="13"/>
      <w:szCs w:val="13"/>
      <w:lang w:val="en-GB" w:eastAsia="en-US"/>
    </w:rPr>
  </w:style>
  <w:style w:type="paragraph" w:customStyle="1" w:styleId="engageL2">
    <w:name w:val="engage_L2"/>
    <w:basedOn w:val="a3"/>
    <w:qFormat/>
    <w:rsid w:val="005C4C45"/>
    <w:pPr>
      <w:numPr>
        <w:ilvl w:val="1"/>
        <w:numId w:val="21"/>
      </w:numPr>
      <w:suppressAutoHyphens w:val="0"/>
      <w:spacing w:after="140" w:line="290" w:lineRule="auto"/>
    </w:pPr>
    <w:rPr>
      <w:rFonts w:ascii="Arial" w:hAnsi="Arial"/>
      <w:sz w:val="13"/>
      <w:lang w:val="en-GB" w:eastAsia="en-US"/>
    </w:rPr>
  </w:style>
  <w:style w:type="character" w:customStyle="1" w:styleId="21">
    <w:name w:val="Заголовок 2 Знак"/>
    <w:basedOn w:val="a5"/>
    <w:link w:val="2"/>
    <w:uiPriority w:val="9"/>
    <w:rsid w:val="003314E2"/>
    <w:rPr>
      <w:rFonts w:eastAsia="Calibri" w:cs="Calibri"/>
      <w:b/>
      <w:bCs/>
      <w:kern w:val="1"/>
      <w:sz w:val="24"/>
      <w:szCs w:val="26"/>
      <w:lang w:eastAsia="ar-SA"/>
    </w:rPr>
  </w:style>
  <w:style w:type="character" w:customStyle="1" w:styleId="41">
    <w:name w:val="Заголовок 4 Знак"/>
    <w:basedOn w:val="a5"/>
    <w:link w:val="4"/>
    <w:rsid w:val="003314E2"/>
    <w:rPr>
      <w:rFonts w:eastAsia="Calibri" w:cs="Calibri"/>
      <w:b/>
      <w:bCs/>
      <w:kern w:val="1"/>
      <w:sz w:val="28"/>
      <w:szCs w:val="28"/>
      <w:lang w:eastAsia="ar-SA"/>
    </w:rPr>
  </w:style>
  <w:style w:type="character" w:customStyle="1" w:styleId="50">
    <w:name w:val="Заголовок 5 Знак"/>
    <w:link w:val="5"/>
    <w:rsid w:val="003314E2"/>
    <w:rPr>
      <w:rFonts w:eastAsia="Calibri" w:cs="Calibri"/>
      <w:b/>
      <w:bCs/>
      <w:i/>
      <w:iCs/>
      <w:kern w:val="1"/>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Calibri" w:hAnsi="Calibri" w:cs="Calibri"/>
      <w:i/>
      <w:iCs/>
      <w:kern w:val="1"/>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ind w:firstLine="0"/>
      <w:jc w:val="left"/>
    </w:pPr>
    <w:rPr>
      <w:rFonts w:cs="Arial"/>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ind w:left="8460" w:firstLine="0"/>
      <w:jc w:val="left"/>
    </w:pPr>
    <w:rPr>
      <w:b/>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ind w:firstLine="0"/>
      <w:contextualSpacing/>
      <w:jc w:val="left"/>
    </w:pPr>
    <w:rPr>
      <w:rFonts w:ascii="Arial" w:hAnsi="Arial" w:cs="Arial"/>
      <w:b/>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it_List1 Знак,Ненумерованный список Знак,основной диплом Знак,Bullet List Знак,FooterText Знак,numbered Знак,Paragraphe de liste1 Знак,lp1 Знак,UL Знак,Абзац маркированнный Знак,Table-Normal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Cs w:val="28"/>
    </w:rPr>
  </w:style>
  <w:style w:type="paragraph" w:customStyle="1" w:styleId="213">
    <w:name w:val="Заголовок 21"/>
    <w:basedOn w:val="a3"/>
    <w:uiPriority w:val="9"/>
    <w:qFormat/>
    <w:rsid w:val="005C4C45"/>
    <w:pPr>
      <w:keepNext/>
      <w:keepLines/>
    </w:pPr>
    <w:rPr>
      <w:b/>
      <w:bCs/>
      <w:szCs w:val="26"/>
    </w:rPr>
  </w:style>
  <w:style w:type="paragraph" w:customStyle="1" w:styleId="311">
    <w:name w:val="Заголовок 31"/>
    <w:basedOn w:val="a3"/>
    <w:uiPriority w:val="9"/>
    <w:qFormat/>
    <w:rsid w:val="005C4C45"/>
    <w:pPr>
      <w:keepNext/>
      <w:keepLines/>
    </w:pPr>
    <w:rPr>
      <w:b/>
      <w:bCs/>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 w:type="paragraph" w:styleId="affb">
    <w:name w:val="Normal (Web)"/>
    <w:basedOn w:val="a3"/>
    <w:link w:val="affc"/>
    <w:uiPriority w:val="99"/>
    <w:qFormat/>
    <w:rsid w:val="00DE3245"/>
    <w:pPr>
      <w:widowControl w:val="0"/>
      <w:suppressAutoHyphens w:val="0"/>
      <w:adjustRightInd w:val="0"/>
      <w:spacing w:before="100" w:beforeAutospacing="1" w:after="100" w:afterAutospacing="1" w:line="259" w:lineRule="auto"/>
      <w:ind w:firstLine="0"/>
      <w:textAlignment w:val="baseline"/>
    </w:pPr>
    <w:rPr>
      <w:lang w:eastAsia="ru-RU"/>
    </w:rPr>
  </w:style>
  <w:style w:type="character" w:customStyle="1" w:styleId="affc">
    <w:name w:val="Обычный (веб) Знак"/>
    <w:link w:val="affb"/>
    <w:uiPriority w:val="99"/>
    <w:locked/>
    <w:rsid w:val="00DE3245"/>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18</Pages>
  <Words>8952</Words>
  <Characters>51028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2</cp:revision>
  <dcterms:created xsi:type="dcterms:W3CDTF">2024-09-03T10:20:00Z</dcterms:created>
  <dcterms:modified xsi:type="dcterms:W3CDTF">2024-09-03T15:00:00Z</dcterms:modified>
</cp:coreProperties>
</file>